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320391"/>
        <w:docPartObj>
          <w:docPartGallery w:val="Cover Pages"/>
          <w:docPartUnique/>
        </w:docPartObj>
      </w:sdtPr>
      <w:sdtContent>
        <w:p w:rsidR="00227588" w:rsidRPr="00227588" w:rsidRDefault="00A868C4" w:rsidP="00A868C4">
          <w:pPr>
            <w:spacing w:after="0"/>
            <w:jc w:val="center"/>
            <w:rPr>
              <w:rFonts w:ascii="Times New Roman" w:hAnsi="Times New Roman" w:cs="Times New Roman"/>
              <w:caps/>
              <w:sz w:val="28"/>
              <w:szCs w:val="28"/>
            </w:rPr>
          </w:pPr>
          <w:r w:rsidRPr="00227588">
            <w:rPr>
              <w:rFonts w:ascii="Times New Roman" w:hAnsi="Times New Roman" w:cs="Times New Roman"/>
              <w:caps/>
              <w:sz w:val="28"/>
              <w:szCs w:val="28"/>
            </w:rPr>
            <w:t>ФГБОУ ВПО «Тюменский государственный университет»</w:t>
          </w:r>
        </w:p>
        <w:p w:rsidR="00A868C4" w:rsidRPr="00227588" w:rsidRDefault="00A868C4" w:rsidP="00A868C4">
          <w:pPr>
            <w:spacing w:after="0"/>
            <w:jc w:val="center"/>
            <w:rPr>
              <w:rFonts w:ascii="Times New Roman" w:hAnsi="Times New Roman" w:cs="Times New Roman"/>
              <w:caps/>
              <w:sz w:val="28"/>
              <w:szCs w:val="28"/>
            </w:rPr>
          </w:pPr>
          <w:r w:rsidRPr="00227588">
            <w:rPr>
              <w:rFonts w:ascii="Times New Roman" w:hAnsi="Times New Roman" w:cs="Times New Roman"/>
              <w:caps/>
              <w:sz w:val="28"/>
              <w:szCs w:val="28"/>
            </w:rPr>
            <w:t>Институт Математики, Естественных Наук Информационных Техн</w:t>
          </w:r>
          <w:r w:rsidRPr="00227588">
            <w:rPr>
              <w:rFonts w:ascii="Times New Roman" w:hAnsi="Times New Roman" w:cs="Times New Roman"/>
              <w:caps/>
              <w:sz w:val="28"/>
              <w:szCs w:val="28"/>
            </w:rPr>
            <w:t>о</w:t>
          </w:r>
          <w:r w:rsidRPr="00227588">
            <w:rPr>
              <w:rFonts w:ascii="Times New Roman" w:hAnsi="Times New Roman" w:cs="Times New Roman"/>
              <w:caps/>
              <w:sz w:val="28"/>
              <w:szCs w:val="28"/>
            </w:rPr>
            <w:t>логий</w:t>
          </w:r>
        </w:p>
        <w:p w:rsidR="00A868C4" w:rsidRPr="00227588" w:rsidRDefault="00A868C4" w:rsidP="00A868C4">
          <w:pPr>
            <w:spacing w:after="0"/>
            <w:jc w:val="center"/>
            <w:rPr>
              <w:rFonts w:ascii="Times New Roman" w:hAnsi="Times New Roman" w:cs="Times New Roman"/>
              <w:caps/>
              <w:sz w:val="28"/>
              <w:szCs w:val="28"/>
            </w:rPr>
          </w:pPr>
          <w:r w:rsidRPr="00227588">
            <w:rPr>
              <w:rFonts w:ascii="Times New Roman" w:hAnsi="Times New Roman" w:cs="Times New Roman"/>
              <w:caps/>
              <w:sz w:val="28"/>
              <w:szCs w:val="28"/>
            </w:rPr>
            <w:t>Химическое отделение</w:t>
          </w:r>
        </w:p>
        <w:p w:rsidR="00A868C4" w:rsidRPr="00227588" w:rsidRDefault="00A868C4" w:rsidP="00A868C4">
          <w:pPr>
            <w:spacing w:after="0"/>
            <w:jc w:val="center"/>
            <w:rPr>
              <w:rFonts w:ascii="Times New Roman" w:hAnsi="Times New Roman" w:cs="Times New Roman"/>
              <w:caps/>
              <w:sz w:val="28"/>
              <w:szCs w:val="28"/>
            </w:rPr>
          </w:pPr>
        </w:p>
        <w:p w:rsidR="00A868C4" w:rsidRPr="00A868C4" w:rsidRDefault="00A868C4" w:rsidP="00A868C4">
          <w:pPr>
            <w:spacing w:after="0"/>
            <w:jc w:val="center"/>
            <w:rPr>
              <w:caps/>
              <w:sz w:val="28"/>
              <w:szCs w:val="28"/>
            </w:rPr>
          </w:pPr>
        </w:p>
        <w:p w:rsidR="00A868C4" w:rsidRDefault="00A868C4" w:rsidP="00A868C4">
          <w:pPr>
            <w:spacing w:after="0"/>
            <w:jc w:val="center"/>
            <w:rPr>
              <w:caps/>
              <w:szCs w:val="28"/>
            </w:rPr>
          </w:pPr>
        </w:p>
        <w:p w:rsidR="00A868C4" w:rsidRDefault="00A868C4" w:rsidP="00A868C4">
          <w:pPr>
            <w:spacing w:after="0"/>
            <w:jc w:val="center"/>
            <w:rPr>
              <w:caps/>
              <w:szCs w:val="28"/>
            </w:rPr>
          </w:pPr>
        </w:p>
        <w:p w:rsidR="00A868C4" w:rsidRDefault="00A868C4" w:rsidP="00A868C4">
          <w:pPr>
            <w:spacing w:after="0"/>
            <w:jc w:val="center"/>
            <w:rPr>
              <w:caps/>
              <w:szCs w:val="28"/>
            </w:rPr>
          </w:pPr>
        </w:p>
        <w:p w:rsidR="00A868C4" w:rsidRDefault="00A868C4" w:rsidP="00A868C4">
          <w:pPr>
            <w:spacing w:after="0"/>
            <w:jc w:val="center"/>
            <w:rPr>
              <w:caps/>
              <w:szCs w:val="28"/>
            </w:rPr>
          </w:pPr>
        </w:p>
        <w:p w:rsidR="00A868C4" w:rsidRDefault="00A868C4" w:rsidP="00A868C4">
          <w:pPr>
            <w:spacing w:after="0"/>
            <w:jc w:val="center"/>
            <w:rPr>
              <w:caps/>
              <w:szCs w:val="28"/>
            </w:rPr>
          </w:pPr>
        </w:p>
        <w:p w:rsidR="00A868C4" w:rsidRDefault="00A868C4" w:rsidP="00A868C4">
          <w:pPr>
            <w:spacing w:after="0"/>
            <w:jc w:val="center"/>
            <w:rPr>
              <w:b/>
              <w:szCs w:val="28"/>
            </w:rPr>
          </w:pPr>
        </w:p>
        <w:p w:rsidR="00227588" w:rsidRDefault="00227588" w:rsidP="00A868C4">
          <w:pPr>
            <w:spacing w:after="0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227588" w:rsidRDefault="00227588" w:rsidP="00A868C4">
          <w:pPr>
            <w:spacing w:after="0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227588" w:rsidRDefault="00227588" w:rsidP="00A868C4">
          <w:pPr>
            <w:spacing w:after="0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A868C4" w:rsidRPr="00227588" w:rsidRDefault="00A868C4" w:rsidP="00A868C4">
          <w:pPr>
            <w:spacing w:after="0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227588">
            <w:rPr>
              <w:rFonts w:ascii="Times New Roman" w:hAnsi="Times New Roman" w:cs="Times New Roman"/>
              <w:b/>
              <w:sz w:val="32"/>
              <w:szCs w:val="32"/>
            </w:rPr>
            <w:t>Реферат</w:t>
          </w:r>
        </w:p>
        <w:p w:rsidR="00A868C4" w:rsidRPr="00227588" w:rsidRDefault="00A868C4" w:rsidP="00A868C4">
          <w:pPr>
            <w:spacing w:after="0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227588">
            <w:rPr>
              <w:rFonts w:ascii="Times New Roman" w:hAnsi="Times New Roman" w:cs="Times New Roman"/>
              <w:b/>
              <w:sz w:val="32"/>
              <w:szCs w:val="32"/>
            </w:rPr>
            <w:t>«</w:t>
          </w:r>
          <w:r w:rsidR="00227588">
            <w:rPr>
              <w:rFonts w:ascii="Times New Roman" w:hAnsi="Times New Roman" w:cs="Times New Roman"/>
              <w:b/>
              <w:sz w:val="32"/>
              <w:szCs w:val="32"/>
            </w:rPr>
            <w:t>Методы исследования коррозии металлов</w:t>
          </w:r>
          <w:r w:rsidRPr="00227588">
            <w:rPr>
              <w:rFonts w:ascii="Times New Roman" w:hAnsi="Times New Roman" w:cs="Times New Roman"/>
              <w:b/>
              <w:sz w:val="32"/>
              <w:szCs w:val="32"/>
            </w:rPr>
            <w:t>»</w:t>
          </w:r>
        </w:p>
        <w:p w:rsidR="00A868C4" w:rsidRDefault="00A868C4" w:rsidP="00A868C4">
          <w:pPr>
            <w:spacing w:after="0"/>
            <w:rPr>
              <w:rFonts w:ascii="Times New Roman" w:hAnsi="Times New Roman"/>
              <w:b/>
              <w:sz w:val="36"/>
              <w:szCs w:val="36"/>
            </w:rPr>
          </w:pPr>
        </w:p>
        <w:p w:rsidR="00A868C4" w:rsidRDefault="00A868C4" w:rsidP="00A868C4">
          <w:pPr>
            <w:spacing w:after="0"/>
            <w:rPr>
              <w:b/>
              <w:sz w:val="36"/>
              <w:szCs w:val="36"/>
            </w:rPr>
          </w:pPr>
        </w:p>
        <w:p w:rsidR="00A868C4" w:rsidRDefault="00A868C4" w:rsidP="00A868C4">
          <w:pPr>
            <w:spacing w:after="0"/>
            <w:rPr>
              <w:b/>
              <w:sz w:val="36"/>
              <w:szCs w:val="36"/>
            </w:rPr>
          </w:pPr>
        </w:p>
        <w:p w:rsidR="00A868C4" w:rsidRDefault="00A868C4" w:rsidP="00A868C4">
          <w:pPr>
            <w:spacing w:after="0"/>
            <w:rPr>
              <w:b/>
              <w:sz w:val="28"/>
              <w:szCs w:val="28"/>
            </w:rPr>
          </w:pPr>
        </w:p>
        <w:p w:rsidR="00227588" w:rsidRDefault="00227588" w:rsidP="00A868C4">
          <w:pPr>
            <w:spacing w:after="0"/>
            <w:ind w:left="5387"/>
            <w:rPr>
              <w:rFonts w:ascii="Times New Roman" w:hAnsi="Times New Roman" w:cs="Times New Roman"/>
              <w:sz w:val="28"/>
              <w:szCs w:val="28"/>
            </w:rPr>
          </w:pPr>
        </w:p>
        <w:p w:rsidR="00227588" w:rsidRDefault="00227588" w:rsidP="00A868C4">
          <w:pPr>
            <w:spacing w:after="0"/>
            <w:ind w:left="5387"/>
            <w:rPr>
              <w:rFonts w:ascii="Times New Roman" w:hAnsi="Times New Roman" w:cs="Times New Roman"/>
              <w:sz w:val="28"/>
              <w:szCs w:val="28"/>
            </w:rPr>
          </w:pPr>
        </w:p>
        <w:p w:rsidR="00227588" w:rsidRDefault="00227588" w:rsidP="00A868C4">
          <w:pPr>
            <w:spacing w:after="0"/>
            <w:ind w:left="5387"/>
            <w:rPr>
              <w:rFonts w:ascii="Times New Roman" w:hAnsi="Times New Roman" w:cs="Times New Roman"/>
              <w:sz w:val="28"/>
              <w:szCs w:val="28"/>
            </w:rPr>
          </w:pPr>
        </w:p>
        <w:p w:rsidR="00227588" w:rsidRDefault="00227588" w:rsidP="00A868C4">
          <w:pPr>
            <w:spacing w:after="0"/>
            <w:ind w:left="5387"/>
            <w:rPr>
              <w:rFonts w:ascii="Times New Roman" w:hAnsi="Times New Roman" w:cs="Times New Roman"/>
              <w:sz w:val="28"/>
              <w:szCs w:val="28"/>
            </w:rPr>
          </w:pPr>
        </w:p>
        <w:p w:rsidR="00A868C4" w:rsidRPr="00227588" w:rsidRDefault="00A868C4" w:rsidP="00227588">
          <w:pPr>
            <w:spacing w:after="0"/>
            <w:ind w:left="482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227588">
            <w:rPr>
              <w:rFonts w:ascii="Times New Roman" w:hAnsi="Times New Roman" w:cs="Times New Roman"/>
              <w:sz w:val="28"/>
              <w:szCs w:val="28"/>
            </w:rPr>
            <w:t>Выполнил:</w:t>
          </w:r>
        </w:p>
        <w:p w:rsidR="00A868C4" w:rsidRPr="00227588" w:rsidRDefault="00A868C4" w:rsidP="00227588">
          <w:pPr>
            <w:spacing w:after="0"/>
            <w:ind w:left="482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227588">
            <w:rPr>
              <w:rFonts w:ascii="Times New Roman" w:hAnsi="Times New Roman" w:cs="Times New Roman"/>
              <w:sz w:val="28"/>
              <w:szCs w:val="28"/>
            </w:rPr>
            <w:t>Студент</w:t>
          </w:r>
          <w:r w:rsidR="00227588">
            <w:rPr>
              <w:rFonts w:ascii="Times New Roman" w:hAnsi="Times New Roman" w:cs="Times New Roman"/>
              <w:sz w:val="28"/>
              <w:szCs w:val="28"/>
            </w:rPr>
            <w:t>ка</w:t>
          </w:r>
          <w:r w:rsidRPr="00227588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27588">
            <w:rPr>
              <w:rFonts w:ascii="Times New Roman" w:hAnsi="Times New Roman" w:cs="Times New Roman"/>
              <w:sz w:val="28"/>
              <w:szCs w:val="28"/>
            </w:rPr>
            <w:t>1</w:t>
          </w:r>
          <w:r w:rsidRPr="00227588">
            <w:rPr>
              <w:rFonts w:ascii="Times New Roman" w:hAnsi="Times New Roman" w:cs="Times New Roman"/>
              <w:sz w:val="28"/>
              <w:szCs w:val="28"/>
            </w:rPr>
            <w:t xml:space="preserve"> курса</w:t>
          </w:r>
          <w:r w:rsidR="00227588">
            <w:rPr>
              <w:rFonts w:ascii="Times New Roman" w:hAnsi="Times New Roman" w:cs="Times New Roman"/>
              <w:sz w:val="28"/>
              <w:szCs w:val="28"/>
            </w:rPr>
            <w:t xml:space="preserve"> магистратуры</w:t>
          </w:r>
        </w:p>
        <w:p w:rsidR="00A868C4" w:rsidRPr="00227588" w:rsidRDefault="00227588" w:rsidP="00227588">
          <w:pPr>
            <w:spacing w:after="0"/>
            <w:ind w:left="4820"/>
            <w:jc w:val="both"/>
            <w:rPr>
              <w:rFonts w:ascii="Times New Roman" w:hAnsi="Times New Roman" w:cs="Times New Roman"/>
              <w:i/>
              <w:sz w:val="28"/>
              <w:szCs w:val="28"/>
            </w:rPr>
          </w:pPr>
          <w:proofErr w:type="spellStart"/>
          <w:r>
            <w:rPr>
              <w:rFonts w:ascii="Times New Roman" w:hAnsi="Times New Roman" w:cs="Times New Roman"/>
              <w:bCs/>
              <w:i/>
              <w:sz w:val="28"/>
              <w:szCs w:val="28"/>
            </w:rPr>
            <w:t>Тишаева</w:t>
          </w:r>
          <w:proofErr w:type="spellEnd"/>
          <w:r>
            <w:rPr>
              <w:rFonts w:ascii="Times New Roman" w:hAnsi="Times New Roman" w:cs="Times New Roman"/>
              <w:bCs/>
              <w:i/>
              <w:sz w:val="28"/>
              <w:szCs w:val="28"/>
            </w:rPr>
            <w:t xml:space="preserve"> В.В.</w:t>
          </w:r>
        </w:p>
        <w:p w:rsidR="00A868C4" w:rsidRPr="00227588" w:rsidRDefault="00A868C4" w:rsidP="00227588">
          <w:pPr>
            <w:spacing w:after="0"/>
            <w:ind w:left="4820"/>
            <w:jc w:val="both"/>
            <w:rPr>
              <w:rFonts w:ascii="Times New Roman" w:hAnsi="Times New Roman" w:cs="Times New Roman"/>
              <w:b/>
              <w:sz w:val="44"/>
              <w:szCs w:val="36"/>
            </w:rPr>
          </w:pPr>
          <w:r w:rsidRPr="00227588">
            <w:rPr>
              <w:rFonts w:ascii="Times New Roman" w:hAnsi="Times New Roman" w:cs="Times New Roman"/>
              <w:sz w:val="28"/>
              <w:szCs w:val="28"/>
            </w:rPr>
            <w:t>Проверил</w:t>
          </w:r>
          <w:r w:rsidR="00227588">
            <w:rPr>
              <w:rFonts w:ascii="Times New Roman" w:hAnsi="Times New Roman" w:cs="Times New Roman"/>
              <w:sz w:val="28"/>
              <w:szCs w:val="28"/>
            </w:rPr>
            <w:t>а</w:t>
          </w:r>
          <w:r w:rsidRPr="00227588">
            <w:rPr>
              <w:rFonts w:ascii="Times New Roman" w:hAnsi="Times New Roman" w:cs="Times New Roman"/>
              <w:sz w:val="28"/>
              <w:szCs w:val="28"/>
            </w:rPr>
            <w:t>:</w:t>
          </w:r>
          <w:r w:rsidRPr="00227588">
            <w:rPr>
              <w:rFonts w:ascii="Times New Roman" w:hAnsi="Times New Roman" w:cs="Times New Roman"/>
              <w:b/>
              <w:sz w:val="44"/>
              <w:szCs w:val="36"/>
            </w:rPr>
            <w:t xml:space="preserve"> </w:t>
          </w:r>
        </w:p>
        <w:p w:rsidR="00A868C4" w:rsidRPr="00227588" w:rsidRDefault="00227588" w:rsidP="00227588">
          <w:pPr>
            <w:spacing w:after="0"/>
            <w:ind w:left="4820"/>
            <w:jc w:val="both"/>
            <w:rPr>
              <w:rFonts w:ascii="Times New Roman" w:hAnsi="Times New Roman" w:cs="Times New Roman"/>
              <w:b/>
              <w:sz w:val="44"/>
              <w:szCs w:val="36"/>
            </w:rPr>
          </w:pPr>
          <w:r>
            <w:rPr>
              <w:rFonts w:ascii="Times New Roman" w:hAnsi="Times New Roman" w:cs="Times New Roman"/>
              <w:bCs/>
              <w:i/>
              <w:sz w:val="28"/>
              <w:szCs w:val="28"/>
            </w:rPr>
            <w:t xml:space="preserve">к. х. н., доцент </w:t>
          </w:r>
          <w:proofErr w:type="spellStart"/>
          <w:r>
            <w:rPr>
              <w:rFonts w:ascii="Times New Roman" w:hAnsi="Times New Roman" w:cs="Times New Roman"/>
              <w:bCs/>
              <w:i/>
              <w:sz w:val="28"/>
              <w:szCs w:val="28"/>
            </w:rPr>
            <w:t>Шиблева</w:t>
          </w:r>
          <w:proofErr w:type="spellEnd"/>
          <w:r>
            <w:rPr>
              <w:rFonts w:ascii="Times New Roman" w:hAnsi="Times New Roman" w:cs="Times New Roman"/>
              <w:bCs/>
              <w:i/>
              <w:sz w:val="28"/>
              <w:szCs w:val="28"/>
            </w:rPr>
            <w:t xml:space="preserve"> Т.Г.</w:t>
          </w:r>
        </w:p>
        <w:p w:rsidR="00A868C4" w:rsidRDefault="00A868C4" w:rsidP="00A868C4">
          <w:pPr>
            <w:spacing w:after="0"/>
            <w:rPr>
              <w:b/>
              <w:sz w:val="36"/>
              <w:szCs w:val="36"/>
            </w:rPr>
          </w:pPr>
        </w:p>
        <w:p w:rsidR="00227588" w:rsidRDefault="00227588" w:rsidP="00227588">
          <w:pPr>
            <w:ind w:firstLine="426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227588" w:rsidRDefault="00227588" w:rsidP="00227588">
          <w:pPr>
            <w:ind w:firstLine="426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227588" w:rsidRDefault="00227588" w:rsidP="00227588">
          <w:pPr>
            <w:ind w:firstLine="426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227588" w:rsidRDefault="00227588" w:rsidP="00227588">
          <w:pPr>
            <w:ind w:firstLine="426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0C33AD" w:rsidRPr="00A868C4" w:rsidRDefault="00A868C4" w:rsidP="00227588">
          <w:pPr>
            <w:ind w:firstLine="426"/>
            <w:jc w:val="center"/>
          </w:pPr>
          <w:r w:rsidRPr="00227588">
            <w:rPr>
              <w:rFonts w:ascii="Times New Roman" w:hAnsi="Times New Roman" w:cs="Times New Roman"/>
              <w:sz w:val="28"/>
              <w:szCs w:val="28"/>
            </w:rPr>
            <w:t>Тюмень – 2012</w:t>
          </w:r>
          <w:r>
            <w:br w:type="page"/>
          </w:r>
        </w:p>
      </w:sdtContent>
    </w:sdt>
    <w:p w:rsidR="000C33AD" w:rsidRPr="007E5CEA" w:rsidRDefault="002B679F" w:rsidP="002B679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CE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B679F" w:rsidRPr="002B679F" w:rsidRDefault="002B679F" w:rsidP="007E5C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Введение</w:t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B64A3">
        <w:rPr>
          <w:rFonts w:ascii="Times New Roman" w:hAnsi="Times New Roman" w:cs="Times New Roman"/>
          <w:sz w:val="28"/>
          <w:szCs w:val="28"/>
        </w:rPr>
        <w:tab/>
      </w:r>
      <w:r w:rsidR="00227588">
        <w:rPr>
          <w:rFonts w:ascii="Times New Roman" w:hAnsi="Times New Roman" w:cs="Times New Roman"/>
          <w:sz w:val="28"/>
          <w:szCs w:val="28"/>
        </w:rPr>
        <w:t>3</w:t>
      </w:r>
    </w:p>
    <w:p w:rsidR="002B679F" w:rsidRPr="002B679F" w:rsidRDefault="002B679F" w:rsidP="007E5CEA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Классификация методов исследования коррозии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227588">
        <w:rPr>
          <w:rFonts w:ascii="Times New Roman" w:hAnsi="Times New Roman" w:cs="Times New Roman"/>
          <w:sz w:val="28"/>
          <w:szCs w:val="28"/>
        </w:rPr>
        <w:t>4</w:t>
      </w:r>
    </w:p>
    <w:p w:rsidR="002B679F" w:rsidRPr="002B679F" w:rsidRDefault="002B679F" w:rsidP="007E5CEA">
      <w:pPr>
        <w:pStyle w:val="a5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Показатели коррозии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7</w:t>
      </w:r>
    </w:p>
    <w:p w:rsidR="002B679F" w:rsidRPr="002B679F" w:rsidRDefault="002B679F" w:rsidP="007E5CEA">
      <w:pPr>
        <w:pStyle w:val="a5"/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Методы коррозионных испытаний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11</w:t>
      </w:r>
    </w:p>
    <w:p w:rsidR="002B679F" w:rsidRPr="002B679F" w:rsidRDefault="002B679F" w:rsidP="007E5CEA">
      <w:pPr>
        <w:pStyle w:val="a5"/>
        <w:numPr>
          <w:ilvl w:val="1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Качественные методы исследования коррозии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11</w:t>
      </w:r>
    </w:p>
    <w:p w:rsidR="002B679F" w:rsidRPr="002B679F" w:rsidRDefault="002B679F" w:rsidP="007E5CEA">
      <w:pPr>
        <w:pStyle w:val="a5"/>
        <w:numPr>
          <w:ilvl w:val="2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Визуальный осмотр.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11</w:t>
      </w:r>
    </w:p>
    <w:p w:rsidR="002B679F" w:rsidRPr="002B679F" w:rsidRDefault="002B679F" w:rsidP="007E5CEA">
      <w:pPr>
        <w:pStyle w:val="a5"/>
        <w:numPr>
          <w:ilvl w:val="2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2B679F">
        <w:rPr>
          <w:rFonts w:ascii="Times New Roman" w:hAnsi="Times New Roman" w:cs="Times New Roman"/>
          <w:sz w:val="28"/>
          <w:szCs w:val="28"/>
        </w:rPr>
        <w:t>Микроскопическое</w:t>
      </w:r>
      <w:proofErr w:type="gramEnd"/>
      <w:r w:rsidRPr="002B679F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13</w:t>
      </w:r>
    </w:p>
    <w:p w:rsidR="002B679F" w:rsidRPr="002B679F" w:rsidRDefault="002B679F" w:rsidP="007E5CEA">
      <w:pPr>
        <w:pStyle w:val="a5"/>
        <w:numPr>
          <w:ilvl w:val="2"/>
          <w:numId w:val="3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Индикаторный метод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14</w:t>
      </w:r>
    </w:p>
    <w:p w:rsidR="002B679F" w:rsidRPr="002B679F" w:rsidRDefault="002B679F" w:rsidP="007E5CEA">
      <w:pPr>
        <w:pStyle w:val="a5"/>
        <w:numPr>
          <w:ilvl w:val="1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Количественные методы исследования коррозии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16</w:t>
      </w:r>
    </w:p>
    <w:p w:rsidR="002B679F" w:rsidRPr="002B679F" w:rsidRDefault="002B679F" w:rsidP="007E5CEA">
      <w:pPr>
        <w:pStyle w:val="a5"/>
        <w:numPr>
          <w:ilvl w:val="2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Весовой метод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16</w:t>
      </w:r>
    </w:p>
    <w:p w:rsidR="002B679F" w:rsidRPr="002B679F" w:rsidRDefault="002B679F" w:rsidP="007E5CEA">
      <w:pPr>
        <w:pStyle w:val="a5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3.2.</w:t>
      </w:r>
      <w:r w:rsidRPr="002B679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2B679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 w:rsidRPr="002B679F">
        <w:rPr>
          <w:rFonts w:ascii="Times New Roman" w:hAnsi="Times New Roman" w:cs="Times New Roman"/>
          <w:sz w:val="28"/>
          <w:szCs w:val="28"/>
        </w:rPr>
        <w:t>Объемный метод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17</w:t>
      </w:r>
    </w:p>
    <w:p w:rsidR="002B679F" w:rsidRPr="002B679F" w:rsidRDefault="002B679F" w:rsidP="007E5CEA">
      <w:pPr>
        <w:pStyle w:val="a5"/>
        <w:numPr>
          <w:ilvl w:val="1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Лабораторные методы исследования коррозии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17</w:t>
      </w:r>
    </w:p>
    <w:p w:rsidR="002B679F" w:rsidRPr="002B679F" w:rsidRDefault="002B679F" w:rsidP="007E5CEA">
      <w:pPr>
        <w:pStyle w:val="a5"/>
        <w:numPr>
          <w:ilvl w:val="2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Общие методы исследования коррозии металлов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  <w:t>17</w:t>
      </w:r>
    </w:p>
    <w:p w:rsidR="002B679F" w:rsidRPr="002B679F" w:rsidRDefault="002B679F" w:rsidP="007E5CEA">
      <w:pPr>
        <w:pStyle w:val="a5"/>
        <w:numPr>
          <w:ilvl w:val="2"/>
          <w:numId w:val="3"/>
        </w:numPr>
        <w:spacing w:after="0"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Специальные методы исследования коррозии металлов в эле</w:t>
      </w:r>
      <w:r w:rsidRPr="002B679F">
        <w:rPr>
          <w:rFonts w:ascii="Times New Roman" w:hAnsi="Times New Roman" w:cs="Times New Roman"/>
          <w:sz w:val="28"/>
          <w:szCs w:val="28"/>
        </w:rPr>
        <w:t>к</w:t>
      </w:r>
      <w:r w:rsidRPr="002B679F">
        <w:rPr>
          <w:rFonts w:ascii="Times New Roman" w:hAnsi="Times New Roman" w:cs="Times New Roman"/>
          <w:sz w:val="28"/>
          <w:szCs w:val="28"/>
        </w:rPr>
        <w:t>тролитах</w:t>
      </w:r>
      <w:r w:rsidR="00E75A96">
        <w:rPr>
          <w:rFonts w:ascii="Times New Roman" w:hAnsi="Times New Roman" w:cs="Times New Roman"/>
          <w:sz w:val="28"/>
          <w:szCs w:val="28"/>
        </w:rPr>
        <w:tab/>
      </w:r>
      <w:r w:rsidR="00E75A96">
        <w:rPr>
          <w:rFonts w:ascii="Times New Roman" w:hAnsi="Times New Roman" w:cs="Times New Roman"/>
          <w:sz w:val="28"/>
          <w:szCs w:val="28"/>
        </w:rPr>
        <w:tab/>
      </w:r>
      <w:r w:rsidR="00E75A96">
        <w:rPr>
          <w:rFonts w:ascii="Times New Roman" w:hAnsi="Times New Roman" w:cs="Times New Roman"/>
          <w:sz w:val="28"/>
          <w:szCs w:val="28"/>
        </w:rPr>
        <w:tab/>
      </w:r>
      <w:r w:rsidR="00E75A96">
        <w:rPr>
          <w:rFonts w:ascii="Times New Roman" w:hAnsi="Times New Roman" w:cs="Times New Roman"/>
          <w:sz w:val="28"/>
          <w:szCs w:val="28"/>
        </w:rPr>
        <w:tab/>
      </w:r>
      <w:r w:rsidR="00E75A96">
        <w:rPr>
          <w:rFonts w:ascii="Times New Roman" w:hAnsi="Times New Roman" w:cs="Times New Roman"/>
          <w:sz w:val="28"/>
          <w:szCs w:val="28"/>
        </w:rPr>
        <w:tab/>
      </w:r>
      <w:r w:rsidR="00E75A96">
        <w:rPr>
          <w:rFonts w:ascii="Times New Roman" w:hAnsi="Times New Roman" w:cs="Times New Roman"/>
          <w:sz w:val="28"/>
          <w:szCs w:val="28"/>
        </w:rPr>
        <w:tab/>
      </w:r>
      <w:r w:rsidR="00E75A96">
        <w:rPr>
          <w:rFonts w:ascii="Times New Roman" w:hAnsi="Times New Roman" w:cs="Times New Roman"/>
          <w:sz w:val="28"/>
          <w:szCs w:val="28"/>
        </w:rPr>
        <w:tab/>
      </w:r>
      <w:r w:rsidR="00E75A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>19</w:t>
      </w:r>
    </w:p>
    <w:p w:rsidR="002B679F" w:rsidRDefault="002B679F" w:rsidP="007E5CEA">
      <w:pPr>
        <w:pStyle w:val="a5"/>
        <w:numPr>
          <w:ilvl w:val="2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>Методы испытаний металлов на газовую коррозию</w:t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165BCF">
        <w:rPr>
          <w:rFonts w:ascii="Times New Roman" w:hAnsi="Times New Roman" w:cs="Times New Roman"/>
          <w:sz w:val="28"/>
          <w:szCs w:val="28"/>
        </w:rPr>
        <w:tab/>
      </w:r>
      <w:r w:rsidR="00E75A96">
        <w:rPr>
          <w:rFonts w:ascii="Times New Roman" w:hAnsi="Times New Roman" w:cs="Times New Roman"/>
          <w:sz w:val="28"/>
          <w:szCs w:val="28"/>
        </w:rPr>
        <w:t>22</w:t>
      </w:r>
    </w:p>
    <w:p w:rsidR="00AA6226" w:rsidRDefault="00AA6226" w:rsidP="00AA62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24</w:t>
      </w:r>
    </w:p>
    <w:p w:rsidR="009D054A" w:rsidRPr="00AA6226" w:rsidRDefault="009D054A" w:rsidP="00AA62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25</w:t>
      </w:r>
      <w:bookmarkStart w:id="0" w:name="_GoBack"/>
      <w:bookmarkEnd w:id="0"/>
    </w:p>
    <w:p w:rsidR="005A3744" w:rsidRDefault="005A37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33AD" w:rsidRPr="0087327E" w:rsidRDefault="000C33AD" w:rsidP="000C33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7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E19">
        <w:rPr>
          <w:rFonts w:ascii="Times New Roman" w:hAnsi="Times New Roman" w:cs="Times New Roman"/>
          <w:sz w:val="28"/>
          <w:szCs w:val="28"/>
        </w:rPr>
        <w:t>Современное развитие химической промышленности, разработка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E19">
        <w:rPr>
          <w:rFonts w:ascii="Times New Roman" w:hAnsi="Times New Roman" w:cs="Times New Roman"/>
          <w:sz w:val="28"/>
          <w:szCs w:val="28"/>
        </w:rPr>
        <w:t>технологических процессов, протекающи</w:t>
      </w:r>
      <w:r>
        <w:rPr>
          <w:rFonts w:ascii="Times New Roman" w:hAnsi="Times New Roman" w:cs="Times New Roman"/>
          <w:sz w:val="28"/>
          <w:szCs w:val="28"/>
        </w:rPr>
        <w:t>х в агрессивных средах, предъяв</w:t>
      </w:r>
      <w:r w:rsidRPr="00504E19">
        <w:rPr>
          <w:rFonts w:ascii="Times New Roman" w:hAnsi="Times New Roman" w:cs="Times New Roman"/>
          <w:sz w:val="28"/>
          <w:szCs w:val="28"/>
        </w:rPr>
        <w:t>л</w:t>
      </w:r>
      <w:r w:rsidRPr="00504E19">
        <w:rPr>
          <w:rFonts w:ascii="Times New Roman" w:hAnsi="Times New Roman" w:cs="Times New Roman"/>
          <w:sz w:val="28"/>
          <w:szCs w:val="28"/>
        </w:rPr>
        <w:t>я</w:t>
      </w:r>
      <w:r w:rsidRPr="00504E19">
        <w:rPr>
          <w:rFonts w:ascii="Times New Roman" w:hAnsi="Times New Roman" w:cs="Times New Roman"/>
          <w:sz w:val="28"/>
          <w:szCs w:val="28"/>
        </w:rPr>
        <w:t>ют к конструкционным материалам в</w:t>
      </w:r>
      <w:r>
        <w:rPr>
          <w:rFonts w:ascii="Times New Roman" w:hAnsi="Times New Roman" w:cs="Times New Roman"/>
          <w:sz w:val="28"/>
          <w:szCs w:val="28"/>
        </w:rPr>
        <w:t>ысокие требования. Наиболее важ</w:t>
      </w:r>
      <w:r w:rsidRPr="00504E19">
        <w:rPr>
          <w:rFonts w:ascii="Times New Roman" w:hAnsi="Times New Roman" w:cs="Times New Roman"/>
          <w:sz w:val="28"/>
          <w:szCs w:val="28"/>
        </w:rPr>
        <w:t>ными конструкционными материалами являются металлы и их сплавы.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E19">
        <w:rPr>
          <w:rFonts w:ascii="Times New Roman" w:hAnsi="Times New Roman" w:cs="Times New Roman"/>
          <w:sz w:val="28"/>
          <w:szCs w:val="28"/>
        </w:rPr>
        <w:t>процессе эксплуатации изделий, вследст</w:t>
      </w:r>
      <w:r>
        <w:rPr>
          <w:rFonts w:ascii="Times New Roman" w:hAnsi="Times New Roman" w:cs="Times New Roman"/>
          <w:sz w:val="28"/>
          <w:szCs w:val="28"/>
        </w:rPr>
        <w:t>вие химического или электрохими</w:t>
      </w:r>
      <w:r w:rsidRPr="00504E19">
        <w:rPr>
          <w:rFonts w:ascii="Times New Roman" w:hAnsi="Times New Roman" w:cs="Times New Roman"/>
          <w:sz w:val="28"/>
          <w:szCs w:val="28"/>
        </w:rPr>
        <w:t>ческого взаимодействия их с окружающей средой происходит коррозия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E19">
        <w:rPr>
          <w:rFonts w:ascii="Times New Roman" w:hAnsi="Times New Roman" w:cs="Times New Roman"/>
          <w:sz w:val="28"/>
          <w:szCs w:val="28"/>
        </w:rPr>
        <w:t>Процессы коррозии необратимы и часто приводят к отказам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E19">
        <w:rPr>
          <w:rFonts w:ascii="Times New Roman" w:hAnsi="Times New Roman" w:cs="Times New Roman"/>
          <w:sz w:val="28"/>
          <w:szCs w:val="28"/>
        </w:rPr>
        <w:t>машин и аппаратов, металлоконструкци</w:t>
      </w:r>
      <w:r>
        <w:rPr>
          <w:rFonts w:ascii="Times New Roman" w:hAnsi="Times New Roman" w:cs="Times New Roman"/>
          <w:sz w:val="28"/>
          <w:szCs w:val="28"/>
        </w:rPr>
        <w:t>й, поэтому их необходимо обнару</w:t>
      </w:r>
      <w:r w:rsidRPr="00504E19">
        <w:rPr>
          <w:rFonts w:ascii="Times New Roman" w:hAnsi="Times New Roman" w:cs="Times New Roman"/>
          <w:sz w:val="28"/>
          <w:szCs w:val="28"/>
        </w:rPr>
        <w:t>ж</w:t>
      </w:r>
      <w:r w:rsidRPr="00504E19">
        <w:rPr>
          <w:rFonts w:ascii="Times New Roman" w:hAnsi="Times New Roman" w:cs="Times New Roman"/>
          <w:sz w:val="28"/>
          <w:szCs w:val="28"/>
        </w:rPr>
        <w:t>и</w:t>
      </w:r>
      <w:r w:rsidRPr="00504E19">
        <w:rPr>
          <w:rFonts w:ascii="Times New Roman" w:hAnsi="Times New Roman" w:cs="Times New Roman"/>
          <w:sz w:val="28"/>
          <w:szCs w:val="28"/>
        </w:rPr>
        <w:t>вать на ранних стадиях, давать количественную оценку коррозионного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E19">
        <w:rPr>
          <w:rFonts w:ascii="Times New Roman" w:hAnsi="Times New Roman" w:cs="Times New Roman"/>
          <w:sz w:val="28"/>
          <w:szCs w:val="28"/>
        </w:rPr>
        <w:t>п</w:t>
      </w:r>
      <w:r w:rsidRPr="00504E19">
        <w:rPr>
          <w:rFonts w:ascii="Times New Roman" w:hAnsi="Times New Roman" w:cs="Times New Roman"/>
          <w:sz w:val="28"/>
          <w:szCs w:val="28"/>
        </w:rPr>
        <w:t>о</w:t>
      </w:r>
      <w:r w:rsidRPr="00504E19">
        <w:rPr>
          <w:rFonts w:ascii="Times New Roman" w:hAnsi="Times New Roman" w:cs="Times New Roman"/>
          <w:sz w:val="28"/>
          <w:szCs w:val="28"/>
        </w:rPr>
        <w:t>вреждения, прогнозировать опасность развития в случае непринятия 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E19">
        <w:rPr>
          <w:rFonts w:ascii="Times New Roman" w:hAnsi="Times New Roman" w:cs="Times New Roman"/>
          <w:sz w:val="28"/>
          <w:szCs w:val="28"/>
        </w:rPr>
        <w:t>по усилению коррозионной защиты. Установление причин коррозионного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E19">
        <w:rPr>
          <w:rFonts w:ascii="Times New Roman" w:hAnsi="Times New Roman" w:cs="Times New Roman"/>
          <w:sz w:val="28"/>
          <w:szCs w:val="28"/>
        </w:rPr>
        <w:t>ра</w:t>
      </w:r>
      <w:r w:rsidRPr="00504E19">
        <w:rPr>
          <w:rFonts w:ascii="Times New Roman" w:hAnsi="Times New Roman" w:cs="Times New Roman"/>
          <w:sz w:val="28"/>
          <w:szCs w:val="28"/>
        </w:rPr>
        <w:t>з</w:t>
      </w:r>
      <w:r w:rsidRPr="00504E19">
        <w:rPr>
          <w:rFonts w:ascii="Times New Roman" w:hAnsi="Times New Roman" w:cs="Times New Roman"/>
          <w:sz w:val="28"/>
          <w:szCs w:val="28"/>
        </w:rPr>
        <w:t>рушения позволяет правильно выбрать метод защиты.</w:t>
      </w:r>
    </w:p>
    <w:p w:rsidR="00A93CF8" w:rsidRDefault="000C33AD" w:rsidP="0022758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CA7">
        <w:rPr>
          <w:rFonts w:ascii="Times New Roman" w:hAnsi="Times New Roman" w:cs="Times New Roman"/>
          <w:sz w:val="28"/>
          <w:szCs w:val="28"/>
        </w:rPr>
        <w:t>Целью коррозионных исследований является не только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CA7">
        <w:rPr>
          <w:rFonts w:ascii="Times New Roman" w:hAnsi="Times New Roman" w:cs="Times New Roman"/>
          <w:sz w:val="28"/>
          <w:szCs w:val="28"/>
        </w:rPr>
        <w:t>долговечности данного металла в определенных условиях, но и раскрытие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CA7">
        <w:rPr>
          <w:rFonts w:ascii="Times New Roman" w:hAnsi="Times New Roman" w:cs="Times New Roman"/>
          <w:sz w:val="28"/>
          <w:szCs w:val="28"/>
        </w:rPr>
        <w:t>механизма коррозионного процесса, к</w:t>
      </w:r>
      <w:r>
        <w:rPr>
          <w:rFonts w:ascii="Times New Roman" w:hAnsi="Times New Roman" w:cs="Times New Roman"/>
          <w:sz w:val="28"/>
          <w:szCs w:val="28"/>
        </w:rPr>
        <w:t>оторый может быть электрохимич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3CA7">
        <w:rPr>
          <w:rFonts w:ascii="Times New Roman" w:hAnsi="Times New Roman" w:cs="Times New Roman"/>
          <w:sz w:val="28"/>
          <w:szCs w:val="28"/>
        </w:rPr>
        <w:t>ским</w:t>
      </w:r>
      <w:proofErr w:type="gramStart"/>
      <w:r w:rsidRPr="007C3C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CA7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7C3CA7">
        <w:rPr>
          <w:rFonts w:ascii="Times New Roman" w:hAnsi="Times New Roman" w:cs="Times New Roman"/>
          <w:sz w:val="28"/>
          <w:szCs w:val="28"/>
        </w:rPr>
        <w:t>имическим или смешанным. Определяется контроль коррозионного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CA7">
        <w:rPr>
          <w:rFonts w:ascii="Times New Roman" w:hAnsi="Times New Roman" w:cs="Times New Roman"/>
          <w:sz w:val="28"/>
          <w:szCs w:val="28"/>
        </w:rPr>
        <w:t>процесса: кинетический, диффузионны</w:t>
      </w:r>
      <w:r>
        <w:rPr>
          <w:rFonts w:ascii="Times New Roman" w:hAnsi="Times New Roman" w:cs="Times New Roman"/>
          <w:sz w:val="28"/>
          <w:szCs w:val="28"/>
        </w:rPr>
        <w:t>й или смешанный в случае химич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3CA7">
        <w:rPr>
          <w:rFonts w:ascii="Times New Roman" w:hAnsi="Times New Roman" w:cs="Times New Roman"/>
          <w:sz w:val="28"/>
          <w:szCs w:val="28"/>
        </w:rPr>
        <w:t>ской коррозии, или виды контроля эле</w:t>
      </w:r>
      <w:r>
        <w:rPr>
          <w:rFonts w:ascii="Times New Roman" w:hAnsi="Times New Roman" w:cs="Times New Roman"/>
          <w:sz w:val="28"/>
          <w:szCs w:val="28"/>
        </w:rPr>
        <w:t>ктрохимических коррозионных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3CA7">
        <w:rPr>
          <w:rFonts w:ascii="Times New Roman" w:hAnsi="Times New Roman" w:cs="Times New Roman"/>
          <w:sz w:val="28"/>
          <w:szCs w:val="28"/>
        </w:rPr>
        <w:t>цессов</w:t>
      </w:r>
      <w:proofErr w:type="gramStart"/>
      <w:r w:rsidRPr="007C3C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CA7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C3CA7">
        <w:rPr>
          <w:rFonts w:ascii="Times New Roman" w:hAnsi="Times New Roman" w:cs="Times New Roman"/>
          <w:sz w:val="28"/>
          <w:szCs w:val="28"/>
        </w:rPr>
        <w:t>апример катодный при основной роли перенапряжения ионизации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CA7">
        <w:rPr>
          <w:rFonts w:ascii="Times New Roman" w:hAnsi="Times New Roman" w:cs="Times New Roman"/>
          <w:sz w:val="28"/>
          <w:szCs w:val="28"/>
        </w:rPr>
        <w:t>кислорода. Также устанавливаются агр</w:t>
      </w:r>
      <w:r>
        <w:rPr>
          <w:rFonts w:ascii="Times New Roman" w:hAnsi="Times New Roman" w:cs="Times New Roman"/>
          <w:sz w:val="28"/>
          <w:szCs w:val="28"/>
        </w:rPr>
        <w:t>ессивные компоненты внешней сре</w:t>
      </w:r>
      <w:r w:rsidRPr="007C3CA7">
        <w:rPr>
          <w:rFonts w:ascii="Times New Roman" w:hAnsi="Times New Roman" w:cs="Times New Roman"/>
          <w:sz w:val="28"/>
          <w:szCs w:val="28"/>
        </w:rPr>
        <w:t>ды</w:t>
      </w:r>
      <w:proofErr w:type="gramStart"/>
      <w:r w:rsidRPr="007C3C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3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3CA7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C3CA7">
        <w:rPr>
          <w:rFonts w:ascii="Times New Roman" w:hAnsi="Times New Roman" w:cs="Times New Roman"/>
          <w:sz w:val="28"/>
          <w:szCs w:val="28"/>
        </w:rPr>
        <w:t xml:space="preserve">апример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3CA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C3CA7">
        <w:rPr>
          <w:rFonts w:ascii="Times New Roman" w:hAnsi="Times New Roman" w:cs="Times New Roman"/>
          <w:sz w:val="28"/>
          <w:szCs w:val="28"/>
        </w:rPr>
        <w:t>. пары воды, вызывающие химическое коррозионное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CA7">
        <w:rPr>
          <w:rFonts w:ascii="Times New Roman" w:hAnsi="Times New Roman" w:cs="Times New Roman"/>
          <w:sz w:val="28"/>
          <w:szCs w:val="28"/>
        </w:rPr>
        <w:t>ра</w:t>
      </w:r>
      <w:r w:rsidRPr="007C3CA7">
        <w:rPr>
          <w:rFonts w:ascii="Times New Roman" w:hAnsi="Times New Roman" w:cs="Times New Roman"/>
          <w:sz w:val="28"/>
          <w:szCs w:val="28"/>
        </w:rPr>
        <w:t>з</w:t>
      </w:r>
      <w:r w:rsidRPr="007C3CA7">
        <w:rPr>
          <w:rFonts w:ascii="Times New Roman" w:hAnsi="Times New Roman" w:cs="Times New Roman"/>
          <w:sz w:val="28"/>
          <w:szCs w:val="28"/>
        </w:rPr>
        <w:t>рушение металла, или деполяризаторы (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7C3CA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О, HSO</w:t>
      </w:r>
      <w:r w:rsidRPr="007C3CA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C3CA7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 др.), спосо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C3CA7">
        <w:rPr>
          <w:rFonts w:ascii="Times New Roman" w:hAnsi="Times New Roman" w:cs="Times New Roman"/>
          <w:sz w:val="28"/>
          <w:szCs w:val="28"/>
        </w:rPr>
        <w:t>ствующие электрохимической коррозии м</w:t>
      </w:r>
      <w:r>
        <w:rPr>
          <w:rFonts w:ascii="Times New Roman" w:hAnsi="Times New Roman" w:cs="Times New Roman"/>
          <w:sz w:val="28"/>
          <w:szCs w:val="28"/>
        </w:rPr>
        <w:t>еталлов. Изучается влияние вну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C3CA7">
        <w:rPr>
          <w:rFonts w:ascii="Times New Roman" w:hAnsi="Times New Roman" w:cs="Times New Roman"/>
          <w:sz w:val="28"/>
          <w:szCs w:val="28"/>
        </w:rPr>
        <w:t>ренних (структура, состав сплава, состоян</w:t>
      </w:r>
      <w:r>
        <w:rPr>
          <w:rFonts w:ascii="Times New Roman" w:hAnsi="Times New Roman" w:cs="Times New Roman"/>
          <w:sz w:val="28"/>
          <w:szCs w:val="28"/>
        </w:rPr>
        <w:t>ие поверхности, наличие внутре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C3CA7">
        <w:rPr>
          <w:rFonts w:ascii="Times New Roman" w:hAnsi="Times New Roman" w:cs="Times New Roman"/>
          <w:sz w:val="28"/>
          <w:szCs w:val="28"/>
        </w:rPr>
        <w:t>них напряжений и др.) и внешних (состав коррозионной среды, скорость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CA7">
        <w:rPr>
          <w:rFonts w:ascii="Times New Roman" w:hAnsi="Times New Roman" w:cs="Times New Roman"/>
          <w:sz w:val="28"/>
          <w:szCs w:val="28"/>
        </w:rPr>
        <w:t>движения, температура, давление и др.</w:t>
      </w:r>
      <w:r>
        <w:rPr>
          <w:rFonts w:ascii="Times New Roman" w:hAnsi="Times New Roman" w:cs="Times New Roman"/>
          <w:sz w:val="28"/>
          <w:szCs w:val="28"/>
        </w:rPr>
        <w:t>) факторов на коррозионную сто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C3CA7">
        <w:rPr>
          <w:rFonts w:ascii="Times New Roman" w:hAnsi="Times New Roman" w:cs="Times New Roman"/>
          <w:sz w:val="28"/>
          <w:szCs w:val="28"/>
        </w:rPr>
        <w:t>кость металлов или сплавов.</w:t>
      </w:r>
      <w:r w:rsidR="00A93CF8">
        <w:rPr>
          <w:rFonts w:ascii="Times New Roman" w:hAnsi="Times New Roman" w:cs="Times New Roman"/>
          <w:sz w:val="28"/>
          <w:szCs w:val="28"/>
        </w:rPr>
        <w:br w:type="page"/>
      </w:r>
    </w:p>
    <w:p w:rsidR="000C33AD" w:rsidRPr="00A93CF8" w:rsidRDefault="000C33AD" w:rsidP="00A93CF8">
      <w:pPr>
        <w:pStyle w:val="a5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CF8">
        <w:rPr>
          <w:rFonts w:ascii="Times New Roman" w:hAnsi="Times New Roman" w:cs="Times New Roman"/>
          <w:b/>
          <w:sz w:val="28"/>
          <w:szCs w:val="28"/>
        </w:rPr>
        <w:lastRenderedPageBreak/>
        <w:t>КЛАССИФИКАЦИЯ МЕТОДОВ ИССЛЕДОВАНИЯ КО</w:t>
      </w:r>
      <w:r w:rsidRPr="00A93CF8">
        <w:rPr>
          <w:rFonts w:ascii="Times New Roman" w:hAnsi="Times New Roman" w:cs="Times New Roman"/>
          <w:b/>
          <w:sz w:val="28"/>
          <w:szCs w:val="28"/>
        </w:rPr>
        <w:t>Р</w:t>
      </w:r>
      <w:r w:rsidRPr="00A93CF8">
        <w:rPr>
          <w:rFonts w:ascii="Times New Roman" w:hAnsi="Times New Roman" w:cs="Times New Roman"/>
          <w:b/>
          <w:sz w:val="28"/>
          <w:szCs w:val="28"/>
        </w:rPr>
        <w:t>РОЗИИ</w:t>
      </w:r>
    </w:p>
    <w:p w:rsidR="000C33AD" w:rsidRPr="00FD20DB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0DB">
        <w:rPr>
          <w:rFonts w:ascii="Times New Roman" w:hAnsi="Times New Roman" w:cs="Times New Roman"/>
          <w:sz w:val="28"/>
          <w:szCs w:val="28"/>
        </w:rPr>
        <w:t>Разнообразие условий внешней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0DB">
        <w:rPr>
          <w:rFonts w:ascii="Times New Roman" w:hAnsi="Times New Roman" w:cs="Times New Roman"/>
          <w:sz w:val="28"/>
          <w:szCs w:val="28"/>
        </w:rPr>
        <w:t>среды требует использования различных ср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определения коррозион</w:t>
      </w:r>
      <w:r w:rsidRPr="00FD20DB">
        <w:rPr>
          <w:rFonts w:ascii="Times New Roman" w:hAnsi="Times New Roman" w:cs="Times New Roman"/>
          <w:sz w:val="28"/>
          <w:szCs w:val="28"/>
        </w:rPr>
        <w:t>ной стойкости в разных случаях</w:t>
      </w:r>
      <w:r w:rsidR="00E75A96">
        <w:rPr>
          <w:rFonts w:ascii="Times New Roman" w:hAnsi="Times New Roman" w:cs="Times New Roman"/>
          <w:sz w:val="28"/>
          <w:szCs w:val="28"/>
        </w:rPr>
        <w:t>,</w:t>
      </w:r>
      <w:r w:rsidRPr="00FD20DB">
        <w:rPr>
          <w:rFonts w:ascii="Times New Roman" w:hAnsi="Times New Roman" w:cs="Times New Roman"/>
          <w:sz w:val="28"/>
          <w:szCs w:val="28"/>
        </w:rPr>
        <w:t xml:space="preserve"> как л</w:t>
      </w:r>
      <w:r w:rsidRPr="00FD20DB">
        <w:rPr>
          <w:rFonts w:ascii="Times New Roman" w:hAnsi="Times New Roman" w:cs="Times New Roman"/>
          <w:sz w:val="28"/>
          <w:szCs w:val="28"/>
        </w:rPr>
        <w:t>а</w:t>
      </w:r>
      <w:r w:rsidRPr="00FD20DB">
        <w:rPr>
          <w:rFonts w:ascii="Times New Roman" w:hAnsi="Times New Roman" w:cs="Times New Roman"/>
          <w:sz w:val="28"/>
          <w:szCs w:val="28"/>
        </w:rPr>
        <w:t>боратор</w:t>
      </w:r>
      <w:r>
        <w:rPr>
          <w:rFonts w:ascii="Times New Roman" w:hAnsi="Times New Roman" w:cs="Times New Roman"/>
          <w:sz w:val="28"/>
          <w:szCs w:val="28"/>
        </w:rPr>
        <w:t>ного исследования, так и практи</w:t>
      </w:r>
      <w:r w:rsidRPr="00FD20DB">
        <w:rPr>
          <w:rFonts w:ascii="Times New Roman" w:hAnsi="Times New Roman" w:cs="Times New Roman"/>
          <w:sz w:val="28"/>
          <w:szCs w:val="28"/>
        </w:rPr>
        <w:t>ческих испытаний. Каждый метод коррозионного испытания должен исходить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0DB">
        <w:rPr>
          <w:rFonts w:ascii="Times New Roman" w:hAnsi="Times New Roman" w:cs="Times New Roman"/>
          <w:sz w:val="28"/>
          <w:szCs w:val="28"/>
        </w:rPr>
        <w:t>из этого фундаментального взгляд</w:t>
      </w:r>
      <w:r>
        <w:rPr>
          <w:rFonts w:ascii="Times New Roman" w:hAnsi="Times New Roman" w:cs="Times New Roman"/>
          <w:sz w:val="28"/>
          <w:szCs w:val="28"/>
        </w:rPr>
        <w:t>а на механизм коррозии металлов</w:t>
      </w:r>
      <w:r w:rsidRPr="00FD20DB">
        <w:rPr>
          <w:rFonts w:ascii="Times New Roman" w:hAnsi="Times New Roman" w:cs="Times New Roman"/>
          <w:sz w:val="28"/>
          <w:szCs w:val="28"/>
        </w:rPr>
        <w:t>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0DB">
        <w:rPr>
          <w:rFonts w:ascii="Times New Roman" w:hAnsi="Times New Roman" w:cs="Times New Roman"/>
          <w:sz w:val="28"/>
          <w:szCs w:val="28"/>
        </w:rPr>
        <w:t>В наиболее общей форме практичес</w:t>
      </w:r>
      <w:r>
        <w:rPr>
          <w:rFonts w:ascii="Times New Roman" w:hAnsi="Times New Roman" w:cs="Times New Roman"/>
          <w:sz w:val="28"/>
          <w:szCs w:val="28"/>
        </w:rPr>
        <w:t xml:space="preserve">кая цель коррозионного испытания </w:t>
      </w:r>
      <w:r w:rsidRPr="00FD20DB">
        <w:rPr>
          <w:rFonts w:ascii="Times New Roman" w:hAnsi="Times New Roman" w:cs="Times New Roman"/>
          <w:sz w:val="28"/>
          <w:szCs w:val="28"/>
        </w:rPr>
        <w:t>может быть выражена как определение долговечности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0DB">
        <w:rPr>
          <w:rFonts w:ascii="Times New Roman" w:hAnsi="Times New Roman" w:cs="Times New Roman"/>
          <w:sz w:val="28"/>
          <w:szCs w:val="28"/>
        </w:rPr>
        <w:t>металлич</w:t>
      </w:r>
      <w:r w:rsidRPr="00FD20DB">
        <w:rPr>
          <w:rFonts w:ascii="Times New Roman" w:hAnsi="Times New Roman" w:cs="Times New Roman"/>
          <w:sz w:val="28"/>
          <w:szCs w:val="28"/>
        </w:rPr>
        <w:t>е</w:t>
      </w:r>
      <w:r w:rsidRPr="00FD20DB">
        <w:rPr>
          <w:rFonts w:ascii="Times New Roman" w:hAnsi="Times New Roman" w:cs="Times New Roman"/>
          <w:sz w:val="28"/>
          <w:szCs w:val="28"/>
        </w:rPr>
        <w:t>ского материала в данных условиях;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0DB">
        <w:rPr>
          <w:rFonts w:ascii="Times New Roman" w:hAnsi="Times New Roman" w:cs="Times New Roman"/>
          <w:sz w:val="28"/>
          <w:szCs w:val="28"/>
        </w:rPr>
        <w:t>коррозионных испытаний должны дать возможн</w:t>
      </w:r>
      <w:r>
        <w:rPr>
          <w:rFonts w:ascii="Times New Roman" w:hAnsi="Times New Roman" w:cs="Times New Roman"/>
          <w:sz w:val="28"/>
          <w:szCs w:val="28"/>
        </w:rPr>
        <w:t>ость сделать заключение о корро</w:t>
      </w:r>
      <w:r w:rsidRPr="00FD20DB">
        <w:rPr>
          <w:rFonts w:ascii="Times New Roman" w:hAnsi="Times New Roman" w:cs="Times New Roman"/>
          <w:sz w:val="28"/>
          <w:szCs w:val="28"/>
        </w:rPr>
        <w:t>зионном поведении того или и</w:t>
      </w:r>
      <w:r>
        <w:rPr>
          <w:rFonts w:ascii="Times New Roman" w:hAnsi="Times New Roman" w:cs="Times New Roman"/>
          <w:sz w:val="28"/>
          <w:szCs w:val="28"/>
        </w:rPr>
        <w:t>ного металла или сплава в эксплу</w:t>
      </w:r>
      <w:r w:rsidRPr="00FD20DB">
        <w:rPr>
          <w:rFonts w:ascii="Times New Roman" w:hAnsi="Times New Roman" w:cs="Times New Roman"/>
          <w:sz w:val="28"/>
          <w:szCs w:val="28"/>
        </w:rPr>
        <w:t>атацион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D20D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0DB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0DB">
        <w:rPr>
          <w:rFonts w:ascii="Times New Roman" w:hAnsi="Times New Roman" w:cs="Times New Roman"/>
          <w:sz w:val="28"/>
          <w:szCs w:val="28"/>
        </w:rPr>
        <w:t>Более детально задачи коррозионных исследований н испытаний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0DB">
        <w:rPr>
          <w:rFonts w:ascii="Times New Roman" w:hAnsi="Times New Roman" w:cs="Times New Roman"/>
          <w:sz w:val="28"/>
          <w:szCs w:val="28"/>
        </w:rPr>
        <w:t>охарактеризовать следующим образом: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>1) раскрытие механизма коррозионного процесса, который может быть химическим, электрохимическим или смешанным — химико-электрохимическим;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2) установление агрессивного компонента внешней среды (О</w:t>
      </w:r>
      <w:proofErr w:type="gramStart"/>
      <w:r w:rsidRPr="000C33A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C33AD">
        <w:rPr>
          <w:rFonts w:ascii="Times New Roman" w:hAnsi="Times New Roman" w:cs="Times New Roman"/>
          <w:sz w:val="28"/>
          <w:szCs w:val="28"/>
        </w:rPr>
        <w:t>, СО2, пары Н2О др.), вызывающего химическое разрушение металла, или деполяр</w:t>
      </w:r>
      <w:r w:rsidRPr="000C33AD">
        <w:rPr>
          <w:rFonts w:ascii="Times New Roman" w:hAnsi="Times New Roman" w:cs="Times New Roman"/>
          <w:sz w:val="28"/>
          <w:szCs w:val="28"/>
        </w:rPr>
        <w:t>и</w:t>
      </w:r>
      <w:r w:rsidRPr="000C33AD">
        <w:rPr>
          <w:rFonts w:ascii="Times New Roman" w:hAnsi="Times New Roman" w:cs="Times New Roman"/>
          <w:sz w:val="28"/>
          <w:szCs w:val="28"/>
        </w:rPr>
        <w:t>затора (О2, Н+, Н2О, HSО3 и др.), ответственного за электрохимическую коррозию металла;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3) установление влияния основных внутренних (состава, структуры, с</w:t>
      </w:r>
      <w:r w:rsidRPr="000C33AD">
        <w:rPr>
          <w:rFonts w:ascii="Times New Roman" w:hAnsi="Times New Roman" w:cs="Times New Roman"/>
          <w:sz w:val="28"/>
          <w:szCs w:val="28"/>
        </w:rPr>
        <w:t>о</w:t>
      </w:r>
      <w:r w:rsidRPr="000C33AD">
        <w:rPr>
          <w:rFonts w:ascii="Times New Roman" w:hAnsi="Times New Roman" w:cs="Times New Roman"/>
          <w:sz w:val="28"/>
          <w:szCs w:val="28"/>
        </w:rPr>
        <w:t>стояния поверхности сплава, наличия напряжений и др.) и внешних (состава коррозионной среды, ее движения, температуры и др.) факторов на корроз</w:t>
      </w:r>
      <w:r w:rsidRPr="000C33AD">
        <w:rPr>
          <w:rFonts w:ascii="Times New Roman" w:hAnsi="Times New Roman" w:cs="Times New Roman"/>
          <w:sz w:val="28"/>
          <w:szCs w:val="28"/>
        </w:rPr>
        <w:t>и</w:t>
      </w:r>
      <w:r w:rsidRPr="000C33AD">
        <w:rPr>
          <w:rFonts w:ascii="Times New Roman" w:hAnsi="Times New Roman" w:cs="Times New Roman"/>
          <w:sz w:val="28"/>
          <w:szCs w:val="28"/>
        </w:rPr>
        <w:t>онную стойкость металла или сплава;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4) выбор наилучшего металла или сплава для применения в определе</w:t>
      </w:r>
      <w:r w:rsidRPr="000C33AD">
        <w:rPr>
          <w:rFonts w:ascii="Times New Roman" w:hAnsi="Times New Roman" w:cs="Times New Roman"/>
          <w:sz w:val="28"/>
          <w:szCs w:val="28"/>
        </w:rPr>
        <w:t>н</w:t>
      </w:r>
      <w:r w:rsidRPr="000C33AD">
        <w:rPr>
          <w:rFonts w:ascii="Times New Roman" w:hAnsi="Times New Roman" w:cs="Times New Roman"/>
          <w:sz w:val="28"/>
          <w:szCs w:val="28"/>
        </w:rPr>
        <w:t>ных эксплуатационных условиях; при этом необходимо учитывать не только коррозионную стойкость материала, но и его прочность, технологич</w:t>
      </w:r>
      <w:r w:rsidR="00E75A96">
        <w:rPr>
          <w:rFonts w:ascii="Times New Roman" w:hAnsi="Times New Roman" w:cs="Times New Roman"/>
          <w:sz w:val="28"/>
          <w:szCs w:val="28"/>
        </w:rPr>
        <w:t>еские свойства, стоимость и пр.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lastRenderedPageBreak/>
        <w:t xml:space="preserve"> 5) сравнение коррозионной активности сред по отношению к одному или нескольким металлическим материалам;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6) проверка методов зашиты металлов от коррозии: определение эффе</w:t>
      </w:r>
      <w:r w:rsidRPr="000C33AD">
        <w:rPr>
          <w:rFonts w:ascii="Times New Roman" w:hAnsi="Times New Roman" w:cs="Times New Roman"/>
          <w:sz w:val="28"/>
          <w:szCs w:val="28"/>
        </w:rPr>
        <w:t>к</w:t>
      </w:r>
      <w:r w:rsidRPr="000C33AD">
        <w:rPr>
          <w:rFonts w:ascii="Times New Roman" w:hAnsi="Times New Roman" w:cs="Times New Roman"/>
          <w:sz w:val="28"/>
          <w:szCs w:val="28"/>
        </w:rPr>
        <w:t>тивности противокоррозионного легирования, применения замедлителей коррозии или электрохимической защиты, проверка надежности защитных покрытий и т. д.;</w:t>
      </w:r>
    </w:p>
    <w:p w:rsidR="001D1609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7) проверка качества выпускаемой продукции в отношении коррозио</w:t>
      </w:r>
      <w:r w:rsidRPr="000C33AD">
        <w:rPr>
          <w:rFonts w:ascii="Times New Roman" w:hAnsi="Times New Roman" w:cs="Times New Roman"/>
          <w:sz w:val="28"/>
          <w:szCs w:val="28"/>
        </w:rPr>
        <w:t>н</w:t>
      </w:r>
      <w:r w:rsidRPr="000C33AD">
        <w:rPr>
          <w:rFonts w:ascii="Times New Roman" w:hAnsi="Times New Roman" w:cs="Times New Roman"/>
          <w:sz w:val="28"/>
          <w:szCs w:val="28"/>
        </w:rPr>
        <w:t>ной стойкости, например, контроль нержавеющей хромоникелевой стали на отсутствие склонности к межкристаллитной коррозии, проверка качества з</w:t>
      </w:r>
      <w:r w:rsidRPr="000C33AD">
        <w:rPr>
          <w:rFonts w:ascii="Times New Roman" w:hAnsi="Times New Roman" w:cs="Times New Roman"/>
          <w:sz w:val="28"/>
          <w:szCs w:val="28"/>
        </w:rPr>
        <w:t>а</w:t>
      </w:r>
      <w:r w:rsidRPr="000C33AD">
        <w:rPr>
          <w:rFonts w:ascii="Times New Roman" w:hAnsi="Times New Roman" w:cs="Times New Roman"/>
          <w:sz w:val="28"/>
          <w:szCs w:val="28"/>
        </w:rPr>
        <w:t>щитных покрытий и т. д.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Сложность задачи исследования, сложность и разнообразие коррозио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среды и условий коррозии заставляют разрабатывать систему методов исследования и испытаний, которая позволяла бы ответить на поставленные теорией и практикой вопросы.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формулировать следующие требования к методу или вернее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стеме методов: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Метод должен соответствовать поставленной цели. Наиболее простым и коротким путем метод должен дать возможность решения поставленной задачи. Если метод оказывается слишком сложным, следует дифференцир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вать задачу на ряд более простых и создать соответствующую систему мет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 должен соответствовать современным представлениям о мех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низме коррозии, т. е. быть на современном уровне науки. 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Метод должен предоставлять возможность строгого контроля всех факторов. Только при этом условии можно получить воспроизводимые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зультаты, отсюда — требование сравнительной простоты метода.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Метод должен воспроизводить именно тот вид коррозии, который практически важен для данного материала. Например, нержавеющие стали в практических условиях при эксплуатации во влажном воздухе и в нейтрал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ных или слабокислых соляных растворах часто обнаруживают либо </w:t>
      </w:r>
      <w:r>
        <w:rPr>
          <w:rFonts w:ascii="Times New Roman" w:hAnsi="Times New Roman" w:cs="Times New Roman"/>
          <w:sz w:val="28"/>
          <w:szCs w:val="28"/>
        </w:rPr>
        <w:lastRenderedPageBreak/>
        <w:t>точе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ную коррозию, либо интеркристаллитное разрушение. Если метод испытания будет построен так, что коррозия нержавеющей стали будет носить равн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мерный характер, то такой метод не смажет быть практически пригодным.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Метод должен предоставлять возможность сравнительно простой расшифровки результатов испытания, хотя бы они были и не прямые, т. е. не представляли непосредственно количества разрушенного коррозией металла с единицы площади в единицу времени. Эта возможность появляется лишь в том случае, если метод построен на солидной научной базе, т. е. находится в соответствии с теорией коррозионных процессов. 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>По общему характеру исследований данные методы подразделяются на три группы: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1) </w:t>
      </w:r>
      <w:r w:rsidRPr="0087327E">
        <w:rPr>
          <w:rFonts w:ascii="Times New Roman" w:hAnsi="Times New Roman" w:cs="Times New Roman"/>
          <w:b/>
          <w:sz w:val="28"/>
          <w:szCs w:val="28"/>
        </w:rPr>
        <w:t>лабораторные исследования</w:t>
      </w:r>
      <w:r w:rsidRPr="000C33AD">
        <w:rPr>
          <w:rFonts w:ascii="Times New Roman" w:hAnsi="Times New Roman" w:cs="Times New Roman"/>
          <w:sz w:val="28"/>
          <w:szCs w:val="28"/>
        </w:rPr>
        <w:t xml:space="preserve"> — коррозионные исследования мета</w:t>
      </w:r>
      <w:r w:rsidRPr="000C33AD">
        <w:rPr>
          <w:rFonts w:ascii="Times New Roman" w:hAnsi="Times New Roman" w:cs="Times New Roman"/>
          <w:sz w:val="28"/>
          <w:szCs w:val="28"/>
        </w:rPr>
        <w:t>л</w:t>
      </w:r>
      <w:r w:rsidRPr="000C33AD">
        <w:rPr>
          <w:rFonts w:ascii="Times New Roman" w:hAnsi="Times New Roman" w:cs="Times New Roman"/>
          <w:sz w:val="28"/>
          <w:szCs w:val="28"/>
        </w:rPr>
        <w:t>лических образцов в лабораторных, искусственно создаваемых условиях;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2) </w:t>
      </w:r>
      <w:r w:rsidRPr="0087327E">
        <w:rPr>
          <w:rFonts w:ascii="Times New Roman" w:hAnsi="Times New Roman" w:cs="Times New Roman"/>
          <w:b/>
          <w:sz w:val="28"/>
          <w:szCs w:val="28"/>
        </w:rPr>
        <w:t>внелабораторные исследования</w:t>
      </w:r>
      <w:r w:rsidRPr="000C33AD">
        <w:rPr>
          <w:rFonts w:ascii="Times New Roman" w:hAnsi="Times New Roman" w:cs="Times New Roman"/>
          <w:sz w:val="28"/>
          <w:szCs w:val="28"/>
        </w:rPr>
        <w:t xml:space="preserve"> — коррозионные исследования м</w:t>
      </w:r>
      <w:r w:rsidRPr="000C33AD">
        <w:rPr>
          <w:rFonts w:ascii="Times New Roman" w:hAnsi="Times New Roman" w:cs="Times New Roman"/>
          <w:sz w:val="28"/>
          <w:szCs w:val="28"/>
        </w:rPr>
        <w:t>е</w:t>
      </w:r>
      <w:r w:rsidRPr="000C33AD">
        <w:rPr>
          <w:rFonts w:ascii="Times New Roman" w:hAnsi="Times New Roman" w:cs="Times New Roman"/>
          <w:sz w:val="28"/>
          <w:szCs w:val="28"/>
        </w:rPr>
        <w:t>таллических образцов в естественных, эксплуатационных условиях (в том числе исследования в природных условиях: в атмосфере, в море, в грунте и др.);</w:t>
      </w:r>
    </w:p>
    <w:p w:rsidR="00A225A4" w:rsidRDefault="000C33AD" w:rsidP="00A225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3) </w:t>
      </w:r>
      <w:r w:rsidRPr="0087327E">
        <w:rPr>
          <w:rFonts w:ascii="Times New Roman" w:hAnsi="Times New Roman" w:cs="Times New Roman"/>
          <w:b/>
          <w:sz w:val="28"/>
          <w:szCs w:val="28"/>
        </w:rPr>
        <w:t>эксплуатационные исследования</w:t>
      </w:r>
      <w:r w:rsidRPr="000C33AD">
        <w:rPr>
          <w:rFonts w:ascii="Times New Roman" w:hAnsi="Times New Roman" w:cs="Times New Roman"/>
          <w:sz w:val="28"/>
          <w:szCs w:val="28"/>
        </w:rPr>
        <w:t xml:space="preserve"> — испытания машин, аппаратов, сооружений и средств защиты в эксплуатационных условиях.</w:t>
      </w:r>
      <w:r w:rsidR="00A225A4">
        <w:rPr>
          <w:rFonts w:ascii="Times New Roman" w:hAnsi="Times New Roman" w:cs="Times New Roman"/>
          <w:sz w:val="28"/>
          <w:szCs w:val="28"/>
        </w:rPr>
        <w:t xml:space="preserve"> </w:t>
      </w:r>
      <w:r w:rsidRPr="000C33AD">
        <w:rPr>
          <w:rFonts w:ascii="Times New Roman" w:hAnsi="Times New Roman" w:cs="Times New Roman"/>
          <w:sz w:val="28"/>
          <w:szCs w:val="28"/>
        </w:rPr>
        <w:t xml:space="preserve"> </w:t>
      </w:r>
      <w:r w:rsidR="00A225A4" w:rsidRPr="00A225A4">
        <w:rPr>
          <w:rFonts w:ascii="Times New Roman" w:hAnsi="Times New Roman" w:cs="Times New Roman"/>
          <w:sz w:val="28"/>
          <w:szCs w:val="28"/>
        </w:rPr>
        <w:t>Таким обр</w:t>
      </w:r>
      <w:r w:rsidR="00A225A4" w:rsidRPr="00A225A4">
        <w:rPr>
          <w:rFonts w:ascii="Times New Roman" w:hAnsi="Times New Roman" w:cs="Times New Roman"/>
          <w:sz w:val="28"/>
          <w:szCs w:val="28"/>
        </w:rPr>
        <w:t>а</w:t>
      </w:r>
      <w:r w:rsidR="00A225A4" w:rsidRPr="00A225A4">
        <w:rPr>
          <w:rFonts w:ascii="Times New Roman" w:hAnsi="Times New Roman" w:cs="Times New Roman"/>
          <w:sz w:val="28"/>
          <w:szCs w:val="28"/>
        </w:rPr>
        <w:t>зом, общим для лабораторных и внелабораторных</w:t>
      </w:r>
      <w:r w:rsidR="00A225A4">
        <w:rPr>
          <w:rFonts w:ascii="Times New Roman" w:hAnsi="Times New Roman" w:cs="Times New Roman"/>
          <w:sz w:val="28"/>
          <w:szCs w:val="28"/>
        </w:rPr>
        <w:t xml:space="preserve"> </w:t>
      </w:r>
      <w:r w:rsidR="00A225A4" w:rsidRPr="00A225A4">
        <w:rPr>
          <w:rFonts w:ascii="Times New Roman" w:hAnsi="Times New Roman" w:cs="Times New Roman"/>
          <w:sz w:val="28"/>
          <w:szCs w:val="28"/>
        </w:rPr>
        <w:t>исследований является их объект — образцы, а отличаются они</w:t>
      </w:r>
      <w:r w:rsidR="00A225A4">
        <w:rPr>
          <w:rFonts w:ascii="Times New Roman" w:hAnsi="Times New Roman" w:cs="Times New Roman"/>
          <w:sz w:val="28"/>
          <w:szCs w:val="28"/>
        </w:rPr>
        <w:t xml:space="preserve"> </w:t>
      </w:r>
      <w:r w:rsidR="00A225A4" w:rsidRPr="00A225A4">
        <w:rPr>
          <w:rFonts w:ascii="Times New Roman" w:hAnsi="Times New Roman" w:cs="Times New Roman"/>
          <w:sz w:val="28"/>
          <w:szCs w:val="28"/>
        </w:rPr>
        <w:t>условиями исследований, в то в</w:t>
      </w:r>
      <w:r w:rsidR="00A225A4">
        <w:rPr>
          <w:rFonts w:ascii="Times New Roman" w:hAnsi="Times New Roman" w:cs="Times New Roman"/>
          <w:sz w:val="28"/>
          <w:szCs w:val="28"/>
        </w:rPr>
        <w:t>ремя как общим для внелаборатор</w:t>
      </w:r>
      <w:r w:rsidR="00A225A4" w:rsidRPr="00A225A4">
        <w:rPr>
          <w:rFonts w:ascii="Times New Roman" w:hAnsi="Times New Roman" w:cs="Times New Roman"/>
          <w:sz w:val="28"/>
          <w:szCs w:val="28"/>
        </w:rPr>
        <w:t>ных и эксплуатационных исследований являю</w:t>
      </w:r>
      <w:r w:rsidR="00A225A4" w:rsidRPr="00A225A4">
        <w:rPr>
          <w:rFonts w:ascii="Times New Roman" w:hAnsi="Times New Roman" w:cs="Times New Roman"/>
          <w:sz w:val="28"/>
          <w:szCs w:val="28"/>
        </w:rPr>
        <w:t>т</w:t>
      </w:r>
      <w:r w:rsidR="00A225A4" w:rsidRPr="00A225A4">
        <w:rPr>
          <w:rFonts w:ascii="Times New Roman" w:hAnsi="Times New Roman" w:cs="Times New Roman"/>
          <w:sz w:val="28"/>
          <w:szCs w:val="28"/>
        </w:rPr>
        <w:t>ся их условия,</w:t>
      </w:r>
      <w:r w:rsidR="00A225A4">
        <w:rPr>
          <w:rFonts w:ascii="Times New Roman" w:hAnsi="Times New Roman" w:cs="Times New Roman"/>
          <w:sz w:val="28"/>
          <w:szCs w:val="28"/>
        </w:rPr>
        <w:t xml:space="preserve"> </w:t>
      </w:r>
      <w:r w:rsidR="00A225A4" w:rsidRPr="00A225A4">
        <w:rPr>
          <w:rFonts w:ascii="Times New Roman" w:hAnsi="Times New Roman" w:cs="Times New Roman"/>
          <w:sz w:val="28"/>
          <w:szCs w:val="28"/>
        </w:rPr>
        <w:t>а отличаются они объектом исследований.</w:t>
      </w:r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EAA">
        <w:rPr>
          <w:rFonts w:ascii="Times New Roman" w:hAnsi="Times New Roman" w:cs="Times New Roman"/>
          <w:sz w:val="28"/>
          <w:szCs w:val="28"/>
        </w:rPr>
        <w:t>Обычно вначале проводят лабораторные</w:t>
      </w:r>
      <w:r>
        <w:rPr>
          <w:rFonts w:ascii="Times New Roman" w:hAnsi="Times New Roman" w:cs="Times New Roman"/>
          <w:sz w:val="28"/>
          <w:szCs w:val="28"/>
        </w:rPr>
        <w:t xml:space="preserve">, затем внелабораторные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06EAA">
        <w:rPr>
          <w:rFonts w:ascii="Times New Roman" w:hAnsi="Times New Roman" w:cs="Times New Roman"/>
          <w:sz w:val="28"/>
          <w:szCs w:val="28"/>
        </w:rPr>
        <w:t>следними</w:t>
      </w:r>
      <w:proofErr w:type="gramEnd"/>
      <w:r w:rsidRPr="00106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6EAA">
        <w:rPr>
          <w:rFonts w:ascii="Times New Roman" w:hAnsi="Times New Roman" w:cs="Times New Roman"/>
          <w:sz w:val="28"/>
          <w:szCs w:val="28"/>
        </w:rPr>
        <w:t xml:space="preserve"> эксплуатационные испытания. Различные виды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6EAA">
        <w:rPr>
          <w:rFonts w:ascii="Times New Roman" w:hAnsi="Times New Roman" w:cs="Times New Roman"/>
          <w:sz w:val="28"/>
          <w:szCs w:val="28"/>
        </w:rPr>
        <w:t>дополняют друг друга.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>По продолжительности исследований методы подразделяются на две группы:</w:t>
      </w:r>
    </w:p>
    <w:p w:rsidR="000C33AD" w:rsidRP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0C33AD">
        <w:rPr>
          <w:rFonts w:ascii="Times New Roman" w:hAnsi="Times New Roman" w:cs="Times New Roman"/>
          <w:sz w:val="28"/>
          <w:szCs w:val="28"/>
        </w:rPr>
        <w:t xml:space="preserve">1) </w:t>
      </w:r>
      <w:r w:rsidRPr="0087327E">
        <w:rPr>
          <w:rFonts w:ascii="Times New Roman" w:hAnsi="Times New Roman" w:cs="Times New Roman"/>
          <w:b/>
          <w:sz w:val="28"/>
          <w:szCs w:val="28"/>
        </w:rPr>
        <w:t>длительные</w:t>
      </w:r>
      <w:r w:rsidRPr="000C33AD">
        <w:rPr>
          <w:rFonts w:ascii="Times New Roman" w:hAnsi="Times New Roman" w:cs="Times New Roman"/>
          <w:sz w:val="28"/>
          <w:szCs w:val="28"/>
        </w:rPr>
        <w:t xml:space="preserve"> — соответствующие по продолжительности эксплуат</w:t>
      </w:r>
      <w:r w:rsidRPr="000C33AD">
        <w:rPr>
          <w:rFonts w:ascii="Times New Roman" w:hAnsi="Times New Roman" w:cs="Times New Roman"/>
          <w:sz w:val="28"/>
          <w:szCs w:val="28"/>
        </w:rPr>
        <w:t>а</w:t>
      </w:r>
      <w:r w:rsidRPr="000C33AD">
        <w:rPr>
          <w:rFonts w:ascii="Times New Roman" w:hAnsi="Times New Roman" w:cs="Times New Roman"/>
          <w:sz w:val="28"/>
          <w:szCs w:val="28"/>
        </w:rPr>
        <w:t>ционным условиям;</w:t>
      </w:r>
      <w:proofErr w:type="gramEnd"/>
    </w:p>
    <w:p w:rsidR="000C33AD" w:rsidRDefault="000C33AD" w:rsidP="000C33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2) </w:t>
      </w:r>
      <w:r w:rsidRPr="0087327E">
        <w:rPr>
          <w:rFonts w:ascii="Times New Roman" w:hAnsi="Times New Roman" w:cs="Times New Roman"/>
          <w:b/>
          <w:sz w:val="28"/>
          <w:szCs w:val="28"/>
        </w:rPr>
        <w:t>ускоренные</w:t>
      </w:r>
      <w:r w:rsidRPr="000C33AD">
        <w:rPr>
          <w:rFonts w:ascii="Times New Roman" w:hAnsi="Times New Roman" w:cs="Times New Roman"/>
          <w:sz w:val="28"/>
          <w:szCs w:val="28"/>
        </w:rPr>
        <w:t xml:space="preserve"> — проводимые в искусственных условиях, ускоряющих коррозионные процессы, протекающие в эксплуатационных условиях; уск</w:t>
      </w:r>
      <w:r w:rsidRPr="000C33AD">
        <w:rPr>
          <w:rFonts w:ascii="Times New Roman" w:hAnsi="Times New Roman" w:cs="Times New Roman"/>
          <w:sz w:val="28"/>
          <w:szCs w:val="28"/>
        </w:rPr>
        <w:t>о</w:t>
      </w:r>
      <w:r w:rsidRPr="000C33AD">
        <w:rPr>
          <w:rFonts w:ascii="Times New Roman" w:hAnsi="Times New Roman" w:cs="Times New Roman"/>
          <w:sz w:val="28"/>
          <w:szCs w:val="28"/>
        </w:rPr>
        <w:t>рение испытаний достигается обычно путем облегчения протекания контр</w:t>
      </w:r>
      <w:r w:rsidRPr="000C33AD">
        <w:rPr>
          <w:rFonts w:ascii="Times New Roman" w:hAnsi="Times New Roman" w:cs="Times New Roman"/>
          <w:sz w:val="28"/>
          <w:szCs w:val="28"/>
        </w:rPr>
        <w:t>о</w:t>
      </w:r>
      <w:r w:rsidRPr="000C33AD">
        <w:rPr>
          <w:rFonts w:ascii="Times New Roman" w:hAnsi="Times New Roman" w:cs="Times New Roman"/>
          <w:sz w:val="28"/>
          <w:szCs w:val="28"/>
        </w:rPr>
        <w:t>лируемых процессов, но без изменения характера коррозионного процесса.</w:t>
      </w:r>
    </w:p>
    <w:p w:rsidR="00BC7FAB" w:rsidRDefault="00BC7FAB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E99">
        <w:rPr>
          <w:rFonts w:ascii="Times New Roman" w:hAnsi="Times New Roman" w:cs="Times New Roman"/>
          <w:sz w:val="28"/>
          <w:szCs w:val="28"/>
        </w:rPr>
        <w:t>Ускоренные и длительные методы исследований дополняют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3E99">
        <w:rPr>
          <w:rFonts w:ascii="Times New Roman" w:hAnsi="Times New Roman" w:cs="Times New Roman"/>
          <w:sz w:val="28"/>
          <w:szCs w:val="28"/>
        </w:rPr>
        <w:t>контр</w:t>
      </w:r>
      <w:r w:rsidRPr="00453E99">
        <w:rPr>
          <w:rFonts w:ascii="Times New Roman" w:hAnsi="Times New Roman" w:cs="Times New Roman"/>
          <w:sz w:val="28"/>
          <w:szCs w:val="28"/>
        </w:rPr>
        <w:t>о</w:t>
      </w:r>
      <w:r w:rsidRPr="00453E99">
        <w:rPr>
          <w:rFonts w:ascii="Times New Roman" w:hAnsi="Times New Roman" w:cs="Times New Roman"/>
          <w:sz w:val="28"/>
          <w:szCs w:val="28"/>
        </w:rPr>
        <w:t>лируют друг друга. Сопоставление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при этих исследова</w:t>
      </w:r>
      <w:r w:rsidRPr="00453E99">
        <w:rPr>
          <w:rFonts w:ascii="Times New Roman" w:hAnsi="Times New Roman" w:cs="Times New Roman"/>
          <w:sz w:val="28"/>
          <w:szCs w:val="28"/>
        </w:rPr>
        <w:t>ниях по</w:t>
      </w:r>
      <w:r w:rsidRPr="00453E99">
        <w:rPr>
          <w:rFonts w:ascii="Times New Roman" w:hAnsi="Times New Roman" w:cs="Times New Roman"/>
          <w:sz w:val="28"/>
          <w:szCs w:val="28"/>
        </w:rPr>
        <w:t>з</w:t>
      </w:r>
      <w:r w:rsidRPr="00453E99">
        <w:rPr>
          <w:rFonts w:ascii="Times New Roman" w:hAnsi="Times New Roman" w:cs="Times New Roman"/>
          <w:sz w:val="28"/>
          <w:szCs w:val="28"/>
        </w:rPr>
        <w:t>воляет получить коэффициенты п</w:t>
      </w:r>
      <w:r>
        <w:rPr>
          <w:rFonts w:ascii="Times New Roman" w:hAnsi="Times New Roman" w:cs="Times New Roman"/>
          <w:sz w:val="28"/>
          <w:szCs w:val="28"/>
        </w:rPr>
        <w:t>ересчета, что освобождает от не</w:t>
      </w:r>
      <w:r w:rsidRPr="00453E99">
        <w:rPr>
          <w:rFonts w:ascii="Times New Roman" w:hAnsi="Times New Roman" w:cs="Times New Roman"/>
          <w:sz w:val="28"/>
          <w:szCs w:val="28"/>
        </w:rPr>
        <w:t>обходим</w:t>
      </w:r>
      <w:r w:rsidRPr="00453E99">
        <w:rPr>
          <w:rFonts w:ascii="Times New Roman" w:hAnsi="Times New Roman" w:cs="Times New Roman"/>
          <w:sz w:val="28"/>
          <w:szCs w:val="28"/>
        </w:rPr>
        <w:t>о</w:t>
      </w:r>
      <w:r w:rsidRPr="00453E99">
        <w:rPr>
          <w:rFonts w:ascii="Times New Roman" w:hAnsi="Times New Roman" w:cs="Times New Roman"/>
          <w:sz w:val="28"/>
          <w:szCs w:val="28"/>
        </w:rPr>
        <w:t>сти проведения длительных испытаний.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EC3" w:rsidRDefault="00D06EC3" w:rsidP="00D06EC3">
      <w:pPr>
        <w:rPr>
          <w:rFonts w:ascii="Times New Roman" w:hAnsi="Times New Roman" w:cs="Times New Roman"/>
          <w:b/>
          <w:sz w:val="28"/>
          <w:szCs w:val="28"/>
        </w:rPr>
      </w:pPr>
    </w:p>
    <w:p w:rsidR="00D06EC3" w:rsidRDefault="00D06EC3" w:rsidP="00D06EC3">
      <w:pPr>
        <w:rPr>
          <w:rFonts w:ascii="Times New Roman" w:hAnsi="Times New Roman" w:cs="Times New Roman"/>
          <w:b/>
          <w:sz w:val="28"/>
          <w:szCs w:val="28"/>
        </w:rPr>
      </w:pPr>
    </w:p>
    <w:p w:rsidR="00BC7FAB" w:rsidRPr="005A3744" w:rsidRDefault="00BC7FAB" w:rsidP="005A3744">
      <w:pPr>
        <w:pStyle w:val="a5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744">
        <w:rPr>
          <w:rFonts w:ascii="Times New Roman" w:hAnsi="Times New Roman" w:cs="Times New Roman"/>
          <w:b/>
          <w:sz w:val="28"/>
          <w:szCs w:val="28"/>
        </w:rPr>
        <w:t>ПОКАЗАТЕЛИ КОРРОЗИИ</w:t>
      </w:r>
    </w:p>
    <w:p w:rsidR="000C33AD" w:rsidRPr="000C33AD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>Величину, по которой судят о скорости коррозионного разрушения м</w:t>
      </w:r>
      <w:r w:rsidRPr="000C33AD">
        <w:rPr>
          <w:rFonts w:ascii="Times New Roman" w:hAnsi="Times New Roman" w:cs="Times New Roman"/>
          <w:sz w:val="28"/>
          <w:szCs w:val="28"/>
        </w:rPr>
        <w:t>е</w:t>
      </w:r>
      <w:r w:rsidRPr="000C33AD">
        <w:rPr>
          <w:rFonts w:ascii="Times New Roman" w:hAnsi="Times New Roman" w:cs="Times New Roman"/>
          <w:sz w:val="28"/>
          <w:szCs w:val="28"/>
        </w:rPr>
        <w:t>талла, принято называть показателем коррозии. Показатели коррозии могут быть качественными и количественными.</w:t>
      </w:r>
    </w:p>
    <w:p w:rsidR="000C33AD" w:rsidRPr="005B586C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</w:t>
      </w:r>
      <w:r w:rsidR="00D06EC3" w:rsidRPr="00D06EC3">
        <w:rPr>
          <w:rFonts w:ascii="Times New Roman" w:hAnsi="Times New Roman" w:cs="Times New Roman"/>
          <w:b/>
          <w:sz w:val="28"/>
          <w:szCs w:val="28"/>
        </w:rPr>
        <w:t>2.1</w:t>
      </w:r>
      <w:r w:rsidR="00D06EC3">
        <w:rPr>
          <w:rFonts w:ascii="Times New Roman" w:hAnsi="Times New Roman" w:cs="Times New Roman"/>
          <w:sz w:val="28"/>
          <w:szCs w:val="28"/>
        </w:rPr>
        <w:t xml:space="preserve"> </w:t>
      </w:r>
      <w:r w:rsidRPr="005B586C">
        <w:rPr>
          <w:rFonts w:ascii="Times New Roman" w:hAnsi="Times New Roman" w:cs="Times New Roman"/>
          <w:b/>
          <w:sz w:val="28"/>
          <w:szCs w:val="28"/>
        </w:rPr>
        <w:t>Качественные показатели коррозии:</w:t>
      </w:r>
    </w:p>
    <w:p w:rsidR="000C33AD" w:rsidRPr="000C33AD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1) наблюдение внешнего вида образцов с фотографированием, зарисо</w:t>
      </w:r>
      <w:r w:rsidRPr="000C33AD">
        <w:rPr>
          <w:rFonts w:ascii="Times New Roman" w:hAnsi="Times New Roman" w:cs="Times New Roman"/>
          <w:sz w:val="28"/>
          <w:szCs w:val="28"/>
        </w:rPr>
        <w:t>в</w:t>
      </w:r>
      <w:r w:rsidRPr="000C33AD">
        <w:rPr>
          <w:rFonts w:ascii="Times New Roman" w:hAnsi="Times New Roman" w:cs="Times New Roman"/>
          <w:sz w:val="28"/>
          <w:szCs w:val="28"/>
        </w:rPr>
        <w:t>кой или кратким описанием и наблюдение за изменениями в коррозионном растворе;</w:t>
      </w:r>
    </w:p>
    <w:p w:rsidR="000C33AD" w:rsidRPr="000C33AD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2) микроисследования для установления характера коррозии, наличия или отсутствия межкристаллитной коррозии и т. д.;</w:t>
      </w:r>
    </w:p>
    <w:p w:rsidR="000C33AD" w:rsidRPr="000C33AD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3) применение цветных индикаторов для обнаружения анодных и к</w:t>
      </w:r>
      <w:r w:rsidRPr="000C33AD">
        <w:rPr>
          <w:rFonts w:ascii="Times New Roman" w:hAnsi="Times New Roman" w:cs="Times New Roman"/>
          <w:sz w:val="28"/>
          <w:szCs w:val="28"/>
        </w:rPr>
        <w:t>а</w:t>
      </w:r>
      <w:r w:rsidRPr="000C33AD">
        <w:rPr>
          <w:rFonts w:ascii="Times New Roman" w:hAnsi="Times New Roman" w:cs="Times New Roman"/>
          <w:sz w:val="28"/>
          <w:szCs w:val="28"/>
        </w:rPr>
        <w:t>тодных участков корродирующей поверхности металла.</w:t>
      </w:r>
    </w:p>
    <w:p w:rsidR="00BC7FAB" w:rsidRDefault="00D06EC3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BC7FAB" w:rsidRPr="00D06EC3">
        <w:rPr>
          <w:rFonts w:ascii="Times New Roman" w:hAnsi="Times New Roman" w:cs="Times New Roman"/>
          <w:b/>
          <w:sz w:val="28"/>
          <w:szCs w:val="28"/>
        </w:rPr>
        <w:t>К</w:t>
      </w:r>
      <w:r w:rsidR="00BC7FAB" w:rsidRPr="0067109E">
        <w:rPr>
          <w:rFonts w:ascii="Times New Roman" w:hAnsi="Times New Roman" w:cs="Times New Roman"/>
          <w:sz w:val="28"/>
          <w:szCs w:val="28"/>
        </w:rPr>
        <w:t xml:space="preserve"> </w:t>
      </w:r>
      <w:r w:rsidR="00BC7FAB" w:rsidRPr="005B586C">
        <w:rPr>
          <w:rFonts w:ascii="Times New Roman" w:hAnsi="Times New Roman" w:cs="Times New Roman"/>
          <w:b/>
          <w:sz w:val="28"/>
          <w:szCs w:val="28"/>
        </w:rPr>
        <w:t>количественным показателям</w:t>
      </w:r>
      <w:r w:rsidR="00BC7FAB" w:rsidRPr="0067109E">
        <w:rPr>
          <w:rFonts w:ascii="Times New Roman" w:hAnsi="Times New Roman" w:cs="Times New Roman"/>
          <w:sz w:val="28"/>
          <w:szCs w:val="28"/>
        </w:rPr>
        <w:t xml:space="preserve"> коррозии можно отнести</w:t>
      </w:r>
      <w:r w:rsidR="00BC7FAB">
        <w:rPr>
          <w:rFonts w:ascii="Times New Roman" w:hAnsi="Times New Roman" w:cs="Times New Roman"/>
          <w:sz w:val="28"/>
          <w:szCs w:val="28"/>
        </w:rPr>
        <w:t>:</w:t>
      </w:r>
    </w:p>
    <w:p w:rsidR="00D06EC3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9E">
        <w:rPr>
          <w:rFonts w:ascii="Times New Roman" w:hAnsi="Times New Roman" w:cs="Times New Roman"/>
          <w:sz w:val="28"/>
          <w:szCs w:val="28"/>
        </w:rPr>
        <w:t xml:space="preserve"> </w:t>
      </w:r>
      <w:r w:rsidRPr="0067109E">
        <w:rPr>
          <w:rFonts w:ascii="Times New Roman" w:hAnsi="Times New Roman" w:cs="Times New Roman"/>
          <w:i/>
          <w:sz w:val="28"/>
          <w:szCs w:val="28"/>
        </w:rPr>
        <w:t xml:space="preserve">Очаговый показатель коррозии </w:t>
      </w:r>
      <w:proofErr w:type="spellStart"/>
      <w:r w:rsidRPr="0067109E">
        <w:rPr>
          <w:rFonts w:ascii="Times New Roman" w:hAnsi="Times New Roman" w:cs="Times New Roman"/>
          <w:i/>
          <w:sz w:val="28"/>
          <w:szCs w:val="28"/>
        </w:rPr>
        <w:t>Кп</w:t>
      </w:r>
      <w:proofErr w:type="spellEnd"/>
      <w:r w:rsidRPr="0067109E">
        <w:rPr>
          <w:rFonts w:ascii="Times New Roman" w:hAnsi="Times New Roman" w:cs="Times New Roman"/>
          <w:sz w:val="28"/>
          <w:szCs w:val="28"/>
        </w:rPr>
        <w:t xml:space="preserve"> - число коррозионных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9E">
        <w:rPr>
          <w:rFonts w:ascii="Times New Roman" w:hAnsi="Times New Roman" w:cs="Times New Roman"/>
          <w:sz w:val="28"/>
          <w:szCs w:val="28"/>
        </w:rPr>
        <w:t>возникающих на единице металлической поверхности за</w:t>
      </w:r>
      <w:r>
        <w:rPr>
          <w:rFonts w:ascii="Times New Roman" w:hAnsi="Times New Roman" w:cs="Times New Roman"/>
          <w:sz w:val="28"/>
          <w:szCs w:val="28"/>
        </w:rPr>
        <w:t xml:space="preserve"> определенный про</w:t>
      </w:r>
      <w:r w:rsidRPr="0067109E">
        <w:rPr>
          <w:rFonts w:ascii="Times New Roman" w:hAnsi="Times New Roman" w:cs="Times New Roman"/>
          <w:sz w:val="28"/>
          <w:szCs w:val="28"/>
        </w:rPr>
        <w:t>м</w:t>
      </w:r>
      <w:r w:rsidRPr="0067109E">
        <w:rPr>
          <w:rFonts w:ascii="Times New Roman" w:hAnsi="Times New Roman" w:cs="Times New Roman"/>
          <w:sz w:val="28"/>
          <w:szCs w:val="28"/>
        </w:rPr>
        <w:t>е</w:t>
      </w:r>
      <w:r w:rsidRPr="0067109E">
        <w:rPr>
          <w:rFonts w:ascii="Times New Roman" w:hAnsi="Times New Roman" w:cs="Times New Roman"/>
          <w:sz w:val="28"/>
          <w:szCs w:val="28"/>
        </w:rPr>
        <w:t>жуток времени в данных условиях эксплуатации.</w:t>
      </w:r>
    </w:p>
    <w:p w:rsidR="00BC7FAB" w:rsidRPr="0067109E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9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Глубинный показатель коррозии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Кгл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7109E">
        <w:rPr>
          <w:rFonts w:ascii="Times New Roman" w:hAnsi="Times New Roman" w:cs="Times New Roman"/>
          <w:sz w:val="28"/>
          <w:szCs w:val="28"/>
        </w:rPr>
        <w:t>характеризует максимальную или среднюю глубину коррозионного разр</w:t>
      </w:r>
      <w:r>
        <w:rPr>
          <w:rFonts w:ascii="Times New Roman" w:hAnsi="Times New Roman" w:cs="Times New Roman"/>
          <w:sz w:val="28"/>
          <w:szCs w:val="28"/>
        </w:rPr>
        <w:t>ушения металла в течение опреде</w:t>
      </w:r>
      <w:r w:rsidRPr="0067109E">
        <w:rPr>
          <w:rFonts w:ascii="Times New Roman" w:hAnsi="Times New Roman" w:cs="Times New Roman"/>
          <w:sz w:val="28"/>
          <w:szCs w:val="28"/>
        </w:rPr>
        <w:t>ле</w:t>
      </w:r>
      <w:r w:rsidRPr="0067109E">
        <w:rPr>
          <w:rFonts w:ascii="Times New Roman" w:hAnsi="Times New Roman" w:cs="Times New Roman"/>
          <w:sz w:val="28"/>
          <w:szCs w:val="28"/>
        </w:rPr>
        <w:t>н</w:t>
      </w:r>
      <w:r w:rsidRPr="0067109E">
        <w:rPr>
          <w:rFonts w:ascii="Times New Roman" w:hAnsi="Times New Roman" w:cs="Times New Roman"/>
          <w:sz w:val="28"/>
          <w:szCs w:val="28"/>
        </w:rPr>
        <w:t>ного времени, (</w:t>
      </w:r>
      <w:proofErr w:type="gramStart"/>
      <w:r w:rsidRPr="0067109E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67109E">
        <w:rPr>
          <w:rFonts w:ascii="Times New Roman" w:hAnsi="Times New Roman" w:cs="Times New Roman"/>
          <w:sz w:val="28"/>
          <w:szCs w:val="28"/>
        </w:rPr>
        <w:t>/год).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9E">
        <w:rPr>
          <w:rFonts w:ascii="Times New Roman" w:hAnsi="Times New Roman" w:cs="Times New Roman"/>
          <w:i/>
          <w:sz w:val="28"/>
          <w:szCs w:val="28"/>
        </w:rPr>
        <w:t xml:space="preserve">Массовый показатель коррозии </w:t>
      </w:r>
      <w:proofErr w:type="spellStart"/>
      <w:r w:rsidRPr="0067109E">
        <w:rPr>
          <w:rFonts w:ascii="Times New Roman" w:hAnsi="Times New Roman" w:cs="Times New Roman"/>
          <w:i/>
          <w:sz w:val="28"/>
          <w:szCs w:val="28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45C22">
        <w:rPr>
          <w:rFonts w:ascii="Times New Roman" w:hAnsi="Times New Roman" w:cs="Times New Roman"/>
          <w:sz w:val="28"/>
          <w:szCs w:val="28"/>
        </w:rPr>
        <w:t>характеризует изменение массы (m) образца металла в результате коррозии, отнесенное к единице поверхн</w:t>
      </w:r>
      <w:r w:rsidRPr="00845C22">
        <w:rPr>
          <w:rFonts w:ascii="Times New Roman" w:hAnsi="Times New Roman" w:cs="Times New Roman"/>
          <w:sz w:val="28"/>
          <w:szCs w:val="28"/>
        </w:rPr>
        <w:t>о</w:t>
      </w:r>
      <w:r w:rsidRPr="00845C22">
        <w:rPr>
          <w:rFonts w:ascii="Times New Roman" w:hAnsi="Times New Roman" w:cs="Times New Roman"/>
          <w:sz w:val="28"/>
          <w:szCs w:val="28"/>
        </w:rPr>
        <w:t>сти металла S и к единице времени τ (например, г/(м²•ч)):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45C22">
        <w:rPr>
          <w:rFonts w:ascii="Times New Roman" w:hAnsi="Times New Roman" w:cs="Times New Roman"/>
          <w:sz w:val="28"/>
          <w:szCs w:val="28"/>
        </w:rPr>
        <w:t>Km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C2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C22">
        <w:rPr>
          <w:rFonts w:ascii="Times New Roman" w:hAnsi="Times New Roman" w:cs="Times New Roman"/>
          <w:sz w:val="28"/>
          <w:szCs w:val="28"/>
        </w:rPr>
        <w:t>m/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S•τ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                         (1.1)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C22">
        <w:rPr>
          <w:rFonts w:ascii="Times New Roman" w:hAnsi="Times New Roman" w:cs="Times New Roman"/>
          <w:sz w:val="28"/>
          <w:szCs w:val="28"/>
        </w:rPr>
        <w:t>Этот показатель может быть отрицательным, если масса металла за вр</w:t>
      </w:r>
      <w:r w:rsidRPr="00845C22">
        <w:rPr>
          <w:rFonts w:ascii="Times New Roman" w:hAnsi="Times New Roman" w:cs="Times New Roman"/>
          <w:sz w:val="28"/>
          <w:szCs w:val="28"/>
        </w:rPr>
        <w:t>е</w:t>
      </w:r>
      <w:r w:rsidRPr="00845C22">
        <w:rPr>
          <w:rFonts w:ascii="Times New Roman" w:hAnsi="Times New Roman" w:cs="Times New Roman"/>
          <w:sz w:val="28"/>
          <w:szCs w:val="28"/>
        </w:rPr>
        <w:t>мя испытания τ после удаления продуктов коррозии уменьшилась. Он может быть и положительным, если масса образца за время испытаний увеличилась.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C22">
        <w:rPr>
          <w:rFonts w:ascii="Times New Roman" w:hAnsi="Times New Roman" w:cs="Times New Roman"/>
          <w:sz w:val="28"/>
          <w:szCs w:val="28"/>
        </w:rPr>
        <w:t>Если известен состав продуктов коррозии металла, то можно сделать п</w:t>
      </w:r>
      <w:r w:rsidRPr="00845C22">
        <w:rPr>
          <w:rFonts w:ascii="Times New Roman" w:hAnsi="Times New Roman" w:cs="Times New Roman"/>
          <w:sz w:val="28"/>
          <w:szCs w:val="28"/>
        </w:rPr>
        <w:t>е</w:t>
      </w:r>
      <w:r w:rsidRPr="00845C22">
        <w:rPr>
          <w:rFonts w:ascii="Times New Roman" w:hAnsi="Times New Roman" w:cs="Times New Roman"/>
          <w:sz w:val="28"/>
          <w:szCs w:val="28"/>
        </w:rPr>
        <w:t xml:space="preserve">ресчет положительного показателя изменения массы </w:t>
      </w:r>
      <w:proofErr w:type="gramStart"/>
      <w:r w:rsidRPr="00845C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45C22">
        <w:rPr>
          <w:rFonts w:ascii="Times New Roman" w:hAnsi="Times New Roman" w:cs="Times New Roman"/>
          <w:sz w:val="28"/>
          <w:szCs w:val="28"/>
        </w:rPr>
        <w:t xml:space="preserve"> отрицательный по формуле: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45C22">
        <w:rPr>
          <w:rFonts w:ascii="Times New Roman" w:hAnsi="Times New Roman" w:cs="Times New Roman"/>
          <w:sz w:val="28"/>
          <w:szCs w:val="28"/>
          <w:lang w:val="en-US"/>
        </w:rPr>
        <w:t>Km¯=</w:t>
      </w:r>
      <w:proofErr w:type="spellStart"/>
      <w:r w:rsidRPr="00845C22">
        <w:rPr>
          <w:rFonts w:ascii="Times New Roman" w:hAnsi="Times New Roman" w:cs="Times New Roman"/>
          <w:sz w:val="28"/>
          <w:szCs w:val="28"/>
          <w:lang w:val="en-US"/>
        </w:rPr>
        <w:t>Km+nok•AMe</w:t>
      </w:r>
      <w:proofErr w:type="spellEnd"/>
      <w:r w:rsidRPr="00845C22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845C22">
        <w:rPr>
          <w:rFonts w:ascii="Times New Roman" w:hAnsi="Times New Roman" w:cs="Times New Roman"/>
          <w:sz w:val="28"/>
          <w:szCs w:val="28"/>
          <w:lang w:val="en-US"/>
        </w:rPr>
        <w:t>nMe•</w:t>
      </w:r>
      <w:proofErr w:type="gramStart"/>
      <w:r w:rsidRPr="00845C22">
        <w:rPr>
          <w:rFonts w:ascii="Times New Roman" w:hAnsi="Times New Roman" w:cs="Times New Roman"/>
          <w:sz w:val="28"/>
          <w:szCs w:val="28"/>
          <w:lang w:val="en-US"/>
        </w:rPr>
        <w:t>Aok</w:t>
      </w:r>
      <w:proofErr w:type="spellEnd"/>
      <w:r w:rsidRPr="00845C22">
        <w:rPr>
          <w:rFonts w:ascii="Times New Roman" w:hAnsi="Times New Roman" w:cs="Times New Roman"/>
          <w:sz w:val="28"/>
          <w:szCs w:val="28"/>
          <w:lang w:val="en-US"/>
        </w:rPr>
        <w:t xml:space="preserve">  (</w:t>
      </w:r>
      <w:proofErr w:type="gramEnd"/>
      <w:r w:rsidRPr="00845C22">
        <w:rPr>
          <w:rFonts w:ascii="Times New Roman" w:hAnsi="Times New Roman" w:cs="Times New Roman"/>
          <w:sz w:val="28"/>
          <w:szCs w:val="28"/>
          <w:lang w:val="en-US"/>
        </w:rPr>
        <w:t>1.2)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C2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Km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¯ и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Km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+ — соответственно отрицательный и положительный массовый показатель коррозии;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AMe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— атомная масса металла;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Aok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— ато</w:t>
      </w:r>
      <w:r w:rsidRPr="00845C22">
        <w:rPr>
          <w:rFonts w:ascii="Times New Roman" w:hAnsi="Times New Roman" w:cs="Times New Roman"/>
          <w:sz w:val="28"/>
          <w:szCs w:val="28"/>
        </w:rPr>
        <w:t>м</w:t>
      </w:r>
      <w:r w:rsidRPr="00845C22">
        <w:rPr>
          <w:rFonts w:ascii="Times New Roman" w:hAnsi="Times New Roman" w:cs="Times New Roman"/>
          <w:sz w:val="28"/>
          <w:szCs w:val="28"/>
        </w:rPr>
        <w:t xml:space="preserve">ная масса окислителя;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nMe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— валентность металла;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nok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— валентность оки</w:t>
      </w:r>
      <w:r w:rsidRPr="00845C22">
        <w:rPr>
          <w:rFonts w:ascii="Times New Roman" w:hAnsi="Times New Roman" w:cs="Times New Roman"/>
          <w:sz w:val="28"/>
          <w:szCs w:val="28"/>
        </w:rPr>
        <w:t>с</w:t>
      </w:r>
      <w:r w:rsidRPr="00845C22">
        <w:rPr>
          <w:rFonts w:ascii="Times New Roman" w:hAnsi="Times New Roman" w:cs="Times New Roman"/>
          <w:sz w:val="28"/>
          <w:szCs w:val="28"/>
        </w:rPr>
        <w:t>лителя.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C22">
        <w:rPr>
          <w:rFonts w:ascii="Times New Roman" w:hAnsi="Times New Roman" w:cs="Times New Roman"/>
          <w:sz w:val="28"/>
          <w:szCs w:val="28"/>
        </w:rPr>
        <w:t>В случае равномерной коррозии металла можно сделать пересчет от отрицательного показателя изменения массы (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Km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¯, г/(м</w:t>
      </w:r>
      <w:proofErr w:type="gramStart"/>
      <w:r w:rsidRPr="00845C22">
        <w:rPr>
          <w:rFonts w:ascii="Times New Roman" w:hAnsi="Times New Roman" w:cs="Times New Roman"/>
          <w:sz w:val="28"/>
          <w:szCs w:val="28"/>
        </w:rPr>
        <w:t>²-</w:t>
      </w:r>
      <w:proofErr w:type="gramEnd"/>
      <w:r w:rsidRPr="00845C22">
        <w:rPr>
          <w:rFonts w:ascii="Times New Roman" w:hAnsi="Times New Roman" w:cs="Times New Roman"/>
          <w:sz w:val="28"/>
          <w:szCs w:val="28"/>
        </w:rPr>
        <w:t>ч)) к глубинному п</w:t>
      </w:r>
      <w:r w:rsidRPr="00845C22">
        <w:rPr>
          <w:rFonts w:ascii="Times New Roman" w:hAnsi="Times New Roman" w:cs="Times New Roman"/>
          <w:sz w:val="28"/>
          <w:szCs w:val="28"/>
        </w:rPr>
        <w:t>о</w:t>
      </w:r>
      <w:r w:rsidRPr="00845C22">
        <w:rPr>
          <w:rFonts w:ascii="Times New Roman" w:hAnsi="Times New Roman" w:cs="Times New Roman"/>
          <w:sz w:val="28"/>
          <w:szCs w:val="28"/>
        </w:rPr>
        <w:t xml:space="preserve">казателю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(мм/год):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45C2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гл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Km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¯•8,76/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ρMe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                          (1.3)</w:t>
      </w:r>
    </w:p>
    <w:p w:rsidR="00BC7FAB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C2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ρMe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/см3 — плотность металла.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C22">
        <w:rPr>
          <w:rFonts w:ascii="Times New Roman" w:hAnsi="Times New Roman" w:cs="Times New Roman"/>
          <w:sz w:val="28"/>
          <w:szCs w:val="28"/>
        </w:rPr>
        <w:t>Объемный показатель коррозии (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Кν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) указывает объем поглощенного или выделившегося в процесс</w:t>
      </w:r>
      <w:r>
        <w:rPr>
          <w:rFonts w:ascii="Times New Roman" w:hAnsi="Times New Roman" w:cs="Times New Roman"/>
          <w:sz w:val="28"/>
          <w:szCs w:val="28"/>
        </w:rPr>
        <w:t>е коррозии металла газа ΔV, при</w:t>
      </w:r>
      <w:r w:rsidRPr="00845C22">
        <w:rPr>
          <w:rFonts w:ascii="Times New Roman" w:hAnsi="Times New Roman" w:cs="Times New Roman"/>
          <w:sz w:val="28"/>
          <w:szCs w:val="28"/>
        </w:rPr>
        <w:t xml:space="preserve"> веденного к но</w:t>
      </w:r>
      <w:r w:rsidRPr="00845C22">
        <w:rPr>
          <w:rFonts w:ascii="Times New Roman" w:hAnsi="Times New Roman" w:cs="Times New Roman"/>
          <w:sz w:val="28"/>
          <w:szCs w:val="28"/>
        </w:rPr>
        <w:t>р</w:t>
      </w:r>
      <w:r w:rsidRPr="00845C22">
        <w:rPr>
          <w:rFonts w:ascii="Times New Roman" w:hAnsi="Times New Roman" w:cs="Times New Roman"/>
          <w:sz w:val="28"/>
          <w:szCs w:val="28"/>
        </w:rPr>
        <w:t>мальным условиям</w:t>
      </w:r>
      <w:r>
        <w:rPr>
          <w:rFonts w:ascii="Times New Roman" w:hAnsi="Times New Roman" w:cs="Times New Roman"/>
          <w:sz w:val="28"/>
          <w:szCs w:val="28"/>
        </w:rPr>
        <w:t>, и отнесенный к единице поверх</w:t>
      </w:r>
      <w:r w:rsidRPr="00845C22">
        <w:rPr>
          <w:rFonts w:ascii="Times New Roman" w:hAnsi="Times New Roman" w:cs="Times New Roman"/>
          <w:sz w:val="28"/>
          <w:szCs w:val="28"/>
        </w:rPr>
        <w:t>ности металла и к един</w:t>
      </w:r>
      <w:r w:rsidRPr="00845C22">
        <w:rPr>
          <w:rFonts w:ascii="Times New Roman" w:hAnsi="Times New Roman" w:cs="Times New Roman"/>
          <w:sz w:val="28"/>
          <w:szCs w:val="28"/>
        </w:rPr>
        <w:t>и</w:t>
      </w:r>
      <w:r w:rsidRPr="00845C22">
        <w:rPr>
          <w:rFonts w:ascii="Times New Roman" w:hAnsi="Times New Roman" w:cs="Times New Roman"/>
          <w:sz w:val="28"/>
          <w:szCs w:val="28"/>
        </w:rPr>
        <w:t>це времени (например, см³/(см</w:t>
      </w:r>
      <w:proofErr w:type="gramStart"/>
      <w:r w:rsidRPr="00845C22">
        <w:rPr>
          <w:rFonts w:ascii="Times New Roman" w:hAnsi="Times New Roman" w:cs="Times New Roman"/>
          <w:sz w:val="28"/>
          <w:szCs w:val="28"/>
        </w:rPr>
        <w:t>²-</w:t>
      </w:r>
      <w:proofErr w:type="gramEnd"/>
      <w:r w:rsidRPr="00845C22">
        <w:rPr>
          <w:rFonts w:ascii="Times New Roman" w:hAnsi="Times New Roman" w:cs="Times New Roman"/>
          <w:sz w:val="28"/>
          <w:szCs w:val="28"/>
        </w:rPr>
        <w:t>ч)):</w:t>
      </w:r>
    </w:p>
    <w:p w:rsidR="00BC7FAB" w:rsidRDefault="00BC7FAB" w:rsidP="00BC7FAB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45C22">
        <w:rPr>
          <w:rFonts w:ascii="Times New Roman" w:hAnsi="Times New Roman" w:cs="Times New Roman"/>
          <w:sz w:val="28"/>
          <w:szCs w:val="28"/>
        </w:rPr>
        <w:t>Кν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=ΔV/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Sτ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                         (1.4)</w:t>
      </w:r>
    </w:p>
    <w:p w:rsidR="00BC7FAB" w:rsidRPr="0067109E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9E">
        <w:rPr>
          <w:rFonts w:ascii="Times New Roman" w:hAnsi="Times New Roman" w:cs="Times New Roman"/>
          <w:i/>
          <w:sz w:val="28"/>
          <w:szCs w:val="28"/>
        </w:rPr>
        <w:lastRenderedPageBreak/>
        <w:t>Электрические показатели коррозии:</w:t>
      </w:r>
      <w:r w:rsidRPr="006710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Ki</w:t>
      </w:r>
      <w:r>
        <w:rPr>
          <w:rFonts w:ascii="Times New Roman" w:hAnsi="Times New Roman" w:cs="Times New Roman"/>
          <w:sz w:val="28"/>
          <w:szCs w:val="28"/>
        </w:rPr>
        <w:t xml:space="preserve"> - токовый, который соот</w:t>
      </w:r>
      <w:r w:rsidRPr="0067109E">
        <w:rPr>
          <w:rFonts w:ascii="Times New Roman" w:hAnsi="Times New Roman" w:cs="Times New Roman"/>
          <w:sz w:val="28"/>
          <w:szCs w:val="28"/>
        </w:rPr>
        <w:t>ве</w:t>
      </w:r>
      <w:r w:rsidRPr="0067109E">
        <w:rPr>
          <w:rFonts w:ascii="Times New Roman" w:hAnsi="Times New Roman" w:cs="Times New Roman"/>
          <w:sz w:val="28"/>
          <w:szCs w:val="28"/>
        </w:rPr>
        <w:t>т</w:t>
      </w:r>
      <w:r w:rsidRPr="0067109E">
        <w:rPr>
          <w:rFonts w:ascii="Times New Roman" w:hAnsi="Times New Roman" w:cs="Times New Roman"/>
          <w:sz w:val="28"/>
          <w:szCs w:val="28"/>
        </w:rPr>
        <w:t>ствует скорости коррозионного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мА/см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Кг - показатель изме</w:t>
      </w:r>
      <w:r w:rsidRPr="0067109E">
        <w:rPr>
          <w:rFonts w:ascii="Times New Roman" w:hAnsi="Times New Roman" w:cs="Times New Roman"/>
          <w:sz w:val="28"/>
          <w:szCs w:val="28"/>
        </w:rPr>
        <w:t>нения электросопротивления поверхности металла за определенное время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109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C22">
        <w:rPr>
          <w:rFonts w:ascii="Times New Roman" w:hAnsi="Times New Roman" w:cs="Times New Roman"/>
          <w:sz w:val="28"/>
          <w:szCs w:val="28"/>
        </w:rPr>
        <w:t xml:space="preserve">Используется также </w:t>
      </w:r>
      <w:r w:rsidRPr="00845C22">
        <w:rPr>
          <w:rFonts w:ascii="Times New Roman" w:hAnsi="Times New Roman" w:cs="Times New Roman"/>
          <w:i/>
          <w:sz w:val="28"/>
          <w:szCs w:val="28"/>
        </w:rPr>
        <w:t xml:space="preserve">механический показатель коррозии </w:t>
      </w:r>
      <w:proofErr w:type="spellStart"/>
      <w:proofErr w:type="gramStart"/>
      <w:r w:rsidRPr="00845C22">
        <w:rPr>
          <w:rFonts w:ascii="Times New Roman" w:hAnsi="Times New Roman" w:cs="Times New Roman"/>
          <w:i/>
          <w:sz w:val="28"/>
          <w:szCs w:val="28"/>
        </w:rPr>
        <w:t>K</w:t>
      </w:r>
      <w:proofErr w:type="gramEnd"/>
      <w:r w:rsidRPr="00845C22">
        <w:rPr>
          <w:rFonts w:ascii="Times New Roman" w:hAnsi="Times New Roman" w:cs="Times New Roman"/>
          <w:i/>
          <w:sz w:val="28"/>
          <w:szCs w:val="28"/>
        </w:rPr>
        <w:t>мех</w:t>
      </w:r>
      <w:proofErr w:type="spellEnd"/>
      <w:r w:rsidRPr="00845C22">
        <w:rPr>
          <w:rFonts w:ascii="Times New Roman" w:hAnsi="Times New Roman" w:cs="Times New Roman"/>
          <w:i/>
          <w:sz w:val="28"/>
          <w:szCs w:val="28"/>
        </w:rPr>
        <w:t>.</w:t>
      </w:r>
      <w:r w:rsidRPr="00845C22">
        <w:rPr>
          <w:rFonts w:ascii="Times New Roman" w:hAnsi="Times New Roman" w:cs="Times New Roman"/>
          <w:sz w:val="28"/>
          <w:szCs w:val="28"/>
        </w:rPr>
        <w:t xml:space="preserve"> Он хара</w:t>
      </w:r>
      <w:r w:rsidRPr="00845C22">
        <w:rPr>
          <w:rFonts w:ascii="Times New Roman" w:hAnsi="Times New Roman" w:cs="Times New Roman"/>
          <w:sz w:val="28"/>
          <w:szCs w:val="28"/>
        </w:rPr>
        <w:t>к</w:t>
      </w:r>
      <w:r w:rsidRPr="00845C22">
        <w:rPr>
          <w:rFonts w:ascii="Times New Roman" w:hAnsi="Times New Roman" w:cs="Times New Roman"/>
          <w:sz w:val="28"/>
          <w:szCs w:val="28"/>
        </w:rPr>
        <w:t>теризует изменение какого-либо механического свойства металла за время коррозионного процесса, выраженное в процентах.  Например, прочностной показатель (</w:t>
      </w:r>
      <w:proofErr w:type="spellStart"/>
      <w:proofErr w:type="gramStart"/>
      <w:r w:rsidRPr="00845C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45C22">
        <w:rPr>
          <w:rFonts w:ascii="Times New Roman" w:hAnsi="Times New Roman" w:cs="Times New Roman"/>
          <w:sz w:val="28"/>
          <w:szCs w:val="28"/>
        </w:rPr>
        <w:t>σ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):</w:t>
      </w:r>
    </w:p>
    <w:p w:rsidR="00BC7FAB" w:rsidRPr="00845C22" w:rsidRDefault="00BC7FAB" w:rsidP="00BC7FAB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45C22">
        <w:rPr>
          <w:rFonts w:ascii="Times New Roman" w:hAnsi="Times New Roman" w:cs="Times New Roman"/>
          <w:sz w:val="28"/>
          <w:szCs w:val="28"/>
        </w:rPr>
        <w:t>Кσ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C2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Δστ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Δστø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                        (1.5)</w:t>
      </w:r>
    </w:p>
    <w:p w:rsidR="00BC7FAB" w:rsidRDefault="00BC7FAB" w:rsidP="00BC7FAB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C2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στ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— изменение предела прочности при растяжении за время τ ко</w:t>
      </w:r>
      <w:r w:rsidRPr="00845C22">
        <w:rPr>
          <w:rFonts w:ascii="Times New Roman" w:hAnsi="Times New Roman" w:cs="Times New Roman"/>
          <w:sz w:val="28"/>
          <w:szCs w:val="28"/>
        </w:rPr>
        <w:t>р</w:t>
      </w:r>
      <w:r w:rsidRPr="00845C22">
        <w:rPr>
          <w:rFonts w:ascii="Times New Roman" w:hAnsi="Times New Roman" w:cs="Times New Roman"/>
          <w:sz w:val="28"/>
          <w:szCs w:val="28"/>
        </w:rPr>
        <w:t xml:space="preserve">розии; </w:t>
      </w:r>
      <w:proofErr w:type="spellStart"/>
      <w:r w:rsidRPr="00845C22">
        <w:rPr>
          <w:rFonts w:ascii="Times New Roman" w:hAnsi="Times New Roman" w:cs="Times New Roman"/>
          <w:sz w:val="28"/>
          <w:szCs w:val="28"/>
        </w:rPr>
        <w:t>στø</w:t>
      </w:r>
      <w:proofErr w:type="spellEnd"/>
      <w:r w:rsidRPr="00845C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5C22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845C22">
        <w:rPr>
          <w:rFonts w:ascii="Times New Roman" w:hAnsi="Times New Roman" w:cs="Times New Roman"/>
          <w:sz w:val="28"/>
          <w:szCs w:val="28"/>
        </w:rPr>
        <w:t>редел прочности при растяжении до коррозии.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C22">
        <w:rPr>
          <w:rFonts w:ascii="Times New Roman" w:hAnsi="Times New Roman" w:cs="Times New Roman"/>
          <w:sz w:val="28"/>
          <w:szCs w:val="28"/>
        </w:rPr>
        <w:t>Показатель склонности металла к коррозии Кс - срок эксплуатации или проведения испытаний до начала коррозионного процесса, т.е. когда коррозионное пораж</w:t>
      </w:r>
      <w:r w:rsidRPr="00845C22">
        <w:rPr>
          <w:rFonts w:ascii="Times New Roman" w:hAnsi="Times New Roman" w:cs="Times New Roman"/>
          <w:sz w:val="28"/>
          <w:szCs w:val="28"/>
        </w:rPr>
        <w:t>е</w:t>
      </w:r>
      <w:r w:rsidRPr="00845C22">
        <w:rPr>
          <w:rFonts w:ascii="Times New Roman" w:hAnsi="Times New Roman" w:cs="Times New Roman"/>
          <w:sz w:val="28"/>
          <w:szCs w:val="28"/>
        </w:rPr>
        <w:t>ние поверхности металла составляет 1% площади. Измеряется в часах или сутках.</w:t>
      </w:r>
    </w:p>
    <w:p w:rsidR="000C33AD" w:rsidRPr="000C33AD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Для установления равномерной коррозии металла и количественного выражения ее скорости выбор показателя коррозии не имеет принципиальн</w:t>
      </w:r>
      <w:r w:rsidRPr="000C33AD">
        <w:rPr>
          <w:rFonts w:ascii="Times New Roman" w:hAnsi="Times New Roman" w:cs="Times New Roman"/>
          <w:sz w:val="28"/>
          <w:szCs w:val="28"/>
        </w:rPr>
        <w:t>о</w:t>
      </w:r>
      <w:r w:rsidRPr="000C33AD">
        <w:rPr>
          <w:rFonts w:ascii="Times New Roman" w:hAnsi="Times New Roman" w:cs="Times New Roman"/>
          <w:sz w:val="28"/>
          <w:szCs w:val="28"/>
        </w:rPr>
        <w:t>го значения и делается на основании применяемого метода исследования а</w:t>
      </w:r>
      <w:r w:rsidRPr="000C33AD">
        <w:rPr>
          <w:rFonts w:ascii="Times New Roman" w:hAnsi="Times New Roman" w:cs="Times New Roman"/>
          <w:sz w:val="28"/>
          <w:szCs w:val="28"/>
        </w:rPr>
        <w:t>п</w:t>
      </w:r>
      <w:r w:rsidRPr="000C33AD">
        <w:rPr>
          <w:rFonts w:ascii="Times New Roman" w:hAnsi="Times New Roman" w:cs="Times New Roman"/>
          <w:sz w:val="28"/>
          <w:szCs w:val="28"/>
        </w:rPr>
        <w:t>паратуры, необходимой точности измерений и т. п.</w:t>
      </w:r>
    </w:p>
    <w:p w:rsidR="000C33AD" w:rsidRPr="000C33AD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В случае неравномерной, местной коррозии выбор показателя коррозии имеет существенное значение. Так, точечная коррозия может быть колич</w:t>
      </w:r>
      <w:r w:rsidRPr="000C33AD">
        <w:rPr>
          <w:rFonts w:ascii="Times New Roman" w:hAnsi="Times New Roman" w:cs="Times New Roman"/>
          <w:sz w:val="28"/>
          <w:szCs w:val="28"/>
        </w:rPr>
        <w:t>е</w:t>
      </w:r>
      <w:r w:rsidRPr="000C33AD">
        <w:rPr>
          <w:rFonts w:ascii="Times New Roman" w:hAnsi="Times New Roman" w:cs="Times New Roman"/>
          <w:sz w:val="28"/>
          <w:szCs w:val="28"/>
        </w:rPr>
        <w:t>ственно выражена только с помощью показателя склонности к коррозии. Межкристаллитная коррозия металла может быть установлена и колич</w:t>
      </w:r>
      <w:r w:rsidRPr="000C33AD">
        <w:rPr>
          <w:rFonts w:ascii="Times New Roman" w:hAnsi="Times New Roman" w:cs="Times New Roman"/>
          <w:sz w:val="28"/>
          <w:szCs w:val="28"/>
        </w:rPr>
        <w:t>е</w:t>
      </w:r>
      <w:r w:rsidRPr="000C33AD">
        <w:rPr>
          <w:rFonts w:ascii="Times New Roman" w:hAnsi="Times New Roman" w:cs="Times New Roman"/>
          <w:sz w:val="28"/>
          <w:szCs w:val="28"/>
        </w:rPr>
        <w:t>ственно выражена с помощью глубинного показателя при микроисследов</w:t>
      </w:r>
      <w:r w:rsidRPr="000C33AD">
        <w:rPr>
          <w:rFonts w:ascii="Times New Roman" w:hAnsi="Times New Roman" w:cs="Times New Roman"/>
          <w:sz w:val="28"/>
          <w:szCs w:val="28"/>
        </w:rPr>
        <w:t>а</w:t>
      </w:r>
      <w:r w:rsidRPr="000C33AD">
        <w:rPr>
          <w:rFonts w:ascii="Times New Roman" w:hAnsi="Times New Roman" w:cs="Times New Roman"/>
          <w:sz w:val="28"/>
          <w:szCs w:val="28"/>
        </w:rPr>
        <w:t>нии, прочностного показателя и изменения электрического сопротивления образцов.</w:t>
      </w:r>
    </w:p>
    <w:p w:rsidR="00BC7FAB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 xml:space="preserve"> Данные коррозионных исследований должны сопровождаться дост</w:t>
      </w:r>
      <w:r w:rsidRPr="000C33AD">
        <w:rPr>
          <w:rFonts w:ascii="Times New Roman" w:hAnsi="Times New Roman" w:cs="Times New Roman"/>
          <w:sz w:val="28"/>
          <w:szCs w:val="28"/>
        </w:rPr>
        <w:t>а</w:t>
      </w:r>
      <w:r w:rsidRPr="000C33AD">
        <w:rPr>
          <w:rFonts w:ascii="Times New Roman" w:hAnsi="Times New Roman" w:cs="Times New Roman"/>
          <w:sz w:val="28"/>
          <w:szCs w:val="28"/>
        </w:rPr>
        <w:t xml:space="preserve">точно полной характеристикой металла, коррозионной среды и условий испытания. </w:t>
      </w:r>
      <w:proofErr w:type="gramStart"/>
      <w:r w:rsidRPr="000C33AD">
        <w:rPr>
          <w:rFonts w:ascii="Times New Roman" w:hAnsi="Times New Roman" w:cs="Times New Roman"/>
          <w:sz w:val="28"/>
          <w:szCs w:val="28"/>
        </w:rPr>
        <w:t>Характеристика изучаемого металла включает сведения о его х</w:t>
      </w:r>
      <w:r w:rsidRPr="000C33AD">
        <w:rPr>
          <w:rFonts w:ascii="Times New Roman" w:hAnsi="Times New Roman" w:cs="Times New Roman"/>
          <w:sz w:val="28"/>
          <w:szCs w:val="28"/>
        </w:rPr>
        <w:t>и</w:t>
      </w:r>
      <w:r w:rsidRPr="000C33AD">
        <w:rPr>
          <w:rFonts w:ascii="Times New Roman" w:hAnsi="Times New Roman" w:cs="Times New Roman"/>
          <w:sz w:val="28"/>
          <w:szCs w:val="28"/>
        </w:rPr>
        <w:t>мическом составе</w:t>
      </w:r>
      <w:r w:rsidR="00D06EC3">
        <w:rPr>
          <w:rFonts w:ascii="Times New Roman" w:hAnsi="Times New Roman" w:cs="Times New Roman"/>
          <w:sz w:val="28"/>
          <w:szCs w:val="28"/>
        </w:rPr>
        <w:t xml:space="preserve">, </w:t>
      </w:r>
      <w:r w:rsidRPr="000C33AD">
        <w:rPr>
          <w:rFonts w:ascii="Times New Roman" w:hAnsi="Times New Roman" w:cs="Times New Roman"/>
          <w:sz w:val="28"/>
          <w:szCs w:val="28"/>
        </w:rPr>
        <w:t xml:space="preserve">структуре, способе изготовления (литой, </w:t>
      </w:r>
      <w:r w:rsidRPr="000C33AD">
        <w:rPr>
          <w:rFonts w:ascii="Times New Roman" w:hAnsi="Times New Roman" w:cs="Times New Roman"/>
          <w:sz w:val="28"/>
          <w:szCs w:val="28"/>
        </w:rPr>
        <w:lastRenderedPageBreak/>
        <w:t>горячекатаный, холоднокатаный металл, его термообработка, характер и степень деформ</w:t>
      </w:r>
      <w:r w:rsidRPr="000C33AD">
        <w:rPr>
          <w:rFonts w:ascii="Times New Roman" w:hAnsi="Times New Roman" w:cs="Times New Roman"/>
          <w:sz w:val="28"/>
          <w:szCs w:val="28"/>
        </w:rPr>
        <w:t>а</w:t>
      </w:r>
      <w:r w:rsidRPr="000C33AD">
        <w:rPr>
          <w:rFonts w:ascii="Times New Roman" w:hAnsi="Times New Roman" w:cs="Times New Roman"/>
          <w:sz w:val="28"/>
          <w:szCs w:val="28"/>
        </w:rPr>
        <w:t>ции), состоянии поверхности (наличие естественной окисной пленки, окал</w:t>
      </w:r>
      <w:r w:rsidRPr="000C33AD">
        <w:rPr>
          <w:rFonts w:ascii="Times New Roman" w:hAnsi="Times New Roman" w:cs="Times New Roman"/>
          <w:sz w:val="28"/>
          <w:szCs w:val="28"/>
        </w:rPr>
        <w:t>и</w:t>
      </w:r>
      <w:r w:rsidRPr="000C33AD">
        <w:rPr>
          <w:rFonts w:ascii="Times New Roman" w:hAnsi="Times New Roman" w:cs="Times New Roman"/>
          <w:sz w:val="28"/>
          <w:szCs w:val="28"/>
        </w:rPr>
        <w:t xml:space="preserve">ны литейной корки), происхождение (металл заводской плавки, опытной плавки, технология плавки). </w:t>
      </w:r>
      <w:proofErr w:type="gramEnd"/>
    </w:p>
    <w:p w:rsidR="000C33AD" w:rsidRPr="000C33AD" w:rsidRDefault="000C33AD" w:rsidP="00BC7F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3AD">
        <w:rPr>
          <w:rFonts w:ascii="Times New Roman" w:hAnsi="Times New Roman" w:cs="Times New Roman"/>
          <w:sz w:val="28"/>
          <w:szCs w:val="28"/>
        </w:rPr>
        <w:t>Характеристика коррозионной среды содержит данные о составе, ко</w:t>
      </w:r>
      <w:r w:rsidRPr="000C33AD">
        <w:rPr>
          <w:rFonts w:ascii="Times New Roman" w:hAnsi="Times New Roman" w:cs="Times New Roman"/>
          <w:sz w:val="28"/>
          <w:szCs w:val="28"/>
        </w:rPr>
        <w:t>н</w:t>
      </w:r>
      <w:r w:rsidRPr="000C33AD">
        <w:rPr>
          <w:rFonts w:ascii="Times New Roman" w:hAnsi="Times New Roman" w:cs="Times New Roman"/>
          <w:sz w:val="28"/>
          <w:szCs w:val="28"/>
        </w:rPr>
        <w:t xml:space="preserve">центрации </w:t>
      </w:r>
      <w:proofErr w:type="spellStart"/>
      <w:r w:rsidRPr="000C33AD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0C33AD">
        <w:rPr>
          <w:rFonts w:ascii="Times New Roman" w:hAnsi="Times New Roman" w:cs="Times New Roman"/>
          <w:sz w:val="28"/>
          <w:szCs w:val="28"/>
        </w:rPr>
        <w:t xml:space="preserve"> раствора, квалификацию применяемых реактивов, а также условия исследования, данные о температуре, газовой атмосфере, скорости перемешивания раствора и др.</w:t>
      </w:r>
    </w:p>
    <w:p w:rsidR="0038484C" w:rsidRDefault="00BC7FAB" w:rsidP="0038484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FAB">
        <w:rPr>
          <w:rFonts w:ascii="Times New Roman" w:hAnsi="Times New Roman" w:cs="Times New Roman"/>
          <w:sz w:val="28"/>
          <w:szCs w:val="28"/>
        </w:rPr>
        <w:t>Для качественной и количественной оценки коррозионной стойкости металлов и средств защиты в определенных условиях предназначен ряд шкал коррозионной стойкости. Наиболее распространенной и рекомендуемой я</w:t>
      </w:r>
      <w:r w:rsidRPr="00BC7FAB">
        <w:rPr>
          <w:rFonts w:ascii="Times New Roman" w:hAnsi="Times New Roman" w:cs="Times New Roman"/>
          <w:sz w:val="28"/>
          <w:szCs w:val="28"/>
        </w:rPr>
        <w:t>в</w:t>
      </w:r>
      <w:r w:rsidRPr="00BC7FAB">
        <w:rPr>
          <w:rFonts w:ascii="Times New Roman" w:hAnsi="Times New Roman" w:cs="Times New Roman"/>
          <w:sz w:val="28"/>
          <w:szCs w:val="28"/>
        </w:rPr>
        <w:t xml:space="preserve">ляется десятибалльная шкала коррозионной стойкости металлов (табл.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C7FAB">
        <w:rPr>
          <w:rFonts w:ascii="Times New Roman" w:hAnsi="Times New Roman" w:cs="Times New Roman"/>
          <w:sz w:val="28"/>
          <w:szCs w:val="28"/>
        </w:rPr>
        <w:t>).</w:t>
      </w:r>
    </w:p>
    <w:p w:rsidR="00BC7FAB" w:rsidRDefault="00BC7FAB" w:rsidP="00BC7FAB">
      <w:pPr>
        <w:pStyle w:val="a5"/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86C">
        <w:rPr>
          <w:rFonts w:ascii="Times New Roman" w:hAnsi="Times New Roman" w:cs="Times New Roman"/>
          <w:i/>
          <w:sz w:val="28"/>
          <w:szCs w:val="28"/>
        </w:rPr>
        <w:t xml:space="preserve">Таблица 1. </w:t>
      </w:r>
      <w:r w:rsidR="000C33AD" w:rsidRPr="005B586C">
        <w:rPr>
          <w:rFonts w:ascii="Times New Roman" w:hAnsi="Times New Roman" w:cs="Times New Roman"/>
          <w:i/>
          <w:sz w:val="28"/>
          <w:szCs w:val="28"/>
        </w:rPr>
        <w:t>Десятибалльная шкала коррозионной стойкости м</w:t>
      </w:r>
      <w:r w:rsidR="000C33AD" w:rsidRPr="005B586C">
        <w:rPr>
          <w:rFonts w:ascii="Times New Roman" w:hAnsi="Times New Roman" w:cs="Times New Roman"/>
          <w:i/>
          <w:sz w:val="28"/>
          <w:szCs w:val="28"/>
        </w:rPr>
        <w:t>е</w:t>
      </w:r>
      <w:r w:rsidR="000C33AD" w:rsidRPr="005B586C">
        <w:rPr>
          <w:rFonts w:ascii="Times New Roman" w:hAnsi="Times New Roman" w:cs="Times New Roman"/>
          <w:i/>
          <w:sz w:val="28"/>
          <w:szCs w:val="28"/>
        </w:rPr>
        <w:t>таллов</w:t>
      </w:r>
      <w:r w:rsidRPr="005B586C">
        <w:rPr>
          <w:rFonts w:ascii="Times New Roman" w:hAnsi="Times New Roman" w:cs="Times New Roman"/>
          <w:i/>
          <w:sz w:val="28"/>
          <w:szCs w:val="28"/>
        </w:rPr>
        <w:t xml:space="preserve"> (ГОСТ 13819-68)</w:t>
      </w:r>
    </w:p>
    <w:tbl>
      <w:tblPr>
        <w:tblStyle w:val="a6"/>
        <w:tblW w:w="8744" w:type="dxa"/>
        <w:tblInd w:w="720" w:type="dxa"/>
        <w:tblLook w:val="04A0" w:firstRow="1" w:lastRow="0" w:firstColumn="1" w:lastColumn="0" w:noHBand="0" w:noVBand="1"/>
      </w:tblPr>
      <w:tblGrid>
        <w:gridCol w:w="3357"/>
        <w:gridCol w:w="3256"/>
        <w:gridCol w:w="2131"/>
      </w:tblGrid>
      <w:tr w:rsidR="00A225A4" w:rsidTr="00832B27">
        <w:trPr>
          <w:trHeight w:val="523"/>
        </w:trPr>
        <w:tc>
          <w:tcPr>
            <w:tcW w:w="3357" w:type="dxa"/>
            <w:vAlign w:val="center"/>
          </w:tcPr>
          <w:p w:rsidR="00A225A4" w:rsidRPr="00A225A4" w:rsidRDefault="00A225A4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Гуппа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стойкости</w:t>
            </w:r>
          </w:p>
        </w:tc>
        <w:tc>
          <w:tcPr>
            <w:tcW w:w="3256" w:type="dxa"/>
            <w:vAlign w:val="center"/>
          </w:tcPr>
          <w:p w:rsidR="00A225A4" w:rsidRPr="00A225A4" w:rsidRDefault="00A225A4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Скорость коррози</w:t>
            </w:r>
            <w:r w:rsidR="0038484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31" w:type="dxa"/>
            <w:vAlign w:val="center"/>
          </w:tcPr>
          <w:p w:rsidR="00A225A4" w:rsidRPr="00A225A4" w:rsidRDefault="00A225A4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A225A4" w:rsidTr="00832B27">
        <w:trPr>
          <w:trHeight w:val="505"/>
        </w:trPr>
        <w:tc>
          <w:tcPr>
            <w:tcW w:w="3357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Совершенно стойкие</w:t>
            </w:r>
            <w:proofErr w:type="gramEnd"/>
          </w:p>
        </w:tc>
        <w:tc>
          <w:tcPr>
            <w:tcW w:w="3256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Менее 0,001</w:t>
            </w:r>
          </w:p>
        </w:tc>
        <w:tc>
          <w:tcPr>
            <w:tcW w:w="2131" w:type="dxa"/>
            <w:vAlign w:val="center"/>
          </w:tcPr>
          <w:p w:rsidR="00A225A4" w:rsidRPr="0038484C" w:rsidRDefault="0038484C" w:rsidP="0038484C">
            <w:pPr>
              <w:pStyle w:val="a5"/>
              <w:tabs>
                <w:tab w:val="left" w:pos="747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5A4" w:rsidTr="00832B27">
        <w:trPr>
          <w:trHeight w:val="523"/>
        </w:trPr>
        <w:tc>
          <w:tcPr>
            <w:tcW w:w="3357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Весьма стойкие</w:t>
            </w:r>
          </w:p>
        </w:tc>
        <w:tc>
          <w:tcPr>
            <w:tcW w:w="3256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0,001 до 0,005</w:t>
            </w:r>
          </w:p>
        </w:tc>
        <w:tc>
          <w:tcPr>
            <w:tcW w:w="2131" w:type="dxa"/>
            <w:vAlign w:val="center"/>
          </w:tcPr>
          <w:p w:rsidR="00A225A4" w:rsidRPr="0038484C" w:rsidRDefault="0038484C" w:rsidP="0038484C">
            <w:pPr>
              <w:pStyle w:val="a5"/>
              <w:tabs>
                <w:tab w:val="left" w:pos="747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5A4" w:rsidTr="00832B27">
        <w:trPr>
          <w:trHeight w:val="505"/>
        </w:trPr>
        <w:tc>
          <w:tcPr>
            <w:tcW w:w="3357" w:type="dxa"/>
            <w:vAlign w:val="center"/>
          </w:tcPr>
          <w:p w:rsidR="00A225A4" w:rsidRPr="0038484C" w:rsidRDefault="00A225A4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0,005 до</w:t>
            </w:r>
            <w:proofErr w:type="gramStart"/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,01</w:t>
            </w:r>
          </w:p>
        </w:tc>
        <w:tc>
          <w:tcPr>
            <w:tcW w:w="2131" w:type="dxa"/>
            <w:vAlign w:val="center"/>
          </w:tcPr>
          <w:p w:rsidR="00A225A4" w:rsidRPr="0038484C" w:rsidRDefault="0038484C" w:rsidP="0038484C">
            <w:pPr>
              <w:pStyle w:val="a5"/>
              <w:tabs>
                <w:tab w:val="left" w:pos="747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5A4" w:rsidTr="00832B27">
        <w:trPr>
          <w:trHeight w:val="523"/>
        </w:trPr>
        <w:tc>
          <w:tcPr>
            <w:tcW w:w="3357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Стойкие</w:t>
            </w:r>
          </w:p>
        </w:tc>
        <w:tc>
          <w:tcPr>
            <w:tcW w:w="3256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0,01 до 0,05</w:t>
            </w:r>
          </w:p>
        </w:tc>
        <w:tc>
          <w:tcPr>
            <w:tcW w:w="2131" w:type="dxa"/>
            <w:vAlign w:val="center"/>
          </w:tcPr>
          <w:p w:rsidR="00A225A4" w:rsidRPr="0038484C" w:rsidRDefault="0038484C" w:rsidP="0038484C">
            <w:pPr>
              <w:pStyle w:val="a5"/>
              <w:tabs>
                <w:tab w:val="left" w:pos="747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225A4" w:rsidTr="00832B27">
        <w:trPr>
          <w:trHeight w:val="505"/>
        </w:trPr>
        <w:tc>
          <w:tcPr>
            <w:tcW w:w="3357" w:type="dxa"/>
            <w:vAlign w:val="center"/>
          </w:tcPr>
          <w:p w:rsidR="00A225A4" w:rsidRPr="0038484C" w:rsidRDefault="00A225A4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0,05 до</w:t>
            </w:r>
            <w:proofErr w:type="gramStart"/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2131" w:type="dxa"/>
            <w:vAlign w:val="center"/>
          </w:tcPr>
          <w:p w:rsidR="00A225A4" w:rsidRPr="0038484C" w:rsidRDefault="0038484C" w:rsidP="0038484C">
            <w:pPr>
              <w:pStyle w:val="a5"/>
              <w:tabs>
                <w:tab w:val="left" w:pos="747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25A4" w:rsidTr="00832B27">
        <w:trPr>
          <w:trHeight w:val="505"/>
        </w:trPr>
        <w:tc>
          <w:tcPr>
            <w:tcW w:w="3357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Пониженно</w:t>
            </w:r>
            <w:proofErr w:type="spellEnd"/>
            <w:r w:rsidRPr="0038484C">
              <w:rPr>
                <w:rFonts w:ascii="Times New Roman" w:hAnsi="Times New Roman" w:cs="Times New Roman"/>
                <w:sz w:val="28"/>
                <w:szCs w:val="28"/>
              </w:rPr>
              <w:t xml:space="preserve"> стойкие</w:t>
            </w:r>
          </w:p>
        </w:tc>
        <w:tc>
          <w:tcPr>
            <w:tcW w:w="3256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0,1 до 0,5</w:t>
            </w:r>
          </w:p>
        </w:tc>
        <w:tc>
          <w:tcPr>
            <w:tcW w:w="2131" w:type="dxa"/>
            <w:vAlign w:val="center"/>
          </w:tcPr>
          <w:p w:rsidR="00A225A4" w:rsidRPr="0038484C" w:rsidRDefault="0038484C" w:rsidP="0038484C">
            <w:pPr>
              <w:pStyle w:val="a5"/>
              <w:tabs>
                <w:tab w:val="left" w:pos="747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225A4" w:rsidTr="00832B27">
        <w:trPr>
          <w:trHeight w:val="540"/>
        </w:trPr>
        <w:tc>
          <w:tcPr>
            <w:tcW w:w="3357" w:type="dxa"/>
            <w:vAlign w:val="center"/>
          </w:tcPr>
          <w:p w:rsidR="00A225A4" w:rsidRPr="0038484C" w:rsidRDefault="00A225A4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0,5 до 1,0</w:t>
            </w:r>
          </w:p>
        </w:tc>
        <w:tc>
          <w:tcPr>
            <w:tcW w:w="2131" w:type="dxa"/>
            <w:vAlign w:val="center"/>
          </w:tcPr>
          <w:p w:rsidR="00A225A4" w:rsidRPr="0038484C" w:rsidRDefault="0038484C" w:rsidP="0038484C">
            <w:pPr>
              <w:pStyle w:val="a5"/>
              <w:tabs>
                <w:tab w:val="left" w:pos="747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25A4" w:rsidTr="00832B27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357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-294" w:firstLine="2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Малостойкие</w:t>
            </w:r>
          </w:p>
        </w:tc>
        <w:tc>
          <w:tcPr>
            <w:tcW w:w="3256" w:type="dxa"/>
            <w:vAlign w:val="center"/>
          </w:tcPr>
          <w:p w:rsidR="00A225A4" w:rsidRPr="0038484C" w:rsidRDefault="0038484C" w:rsidP="0038484C">
            <w:pPr>
              <w:pStyle w:val="a5"/>
              <w:spacing w:line="360" w:lineRule="auto"/>
              <w:ind w:left="-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1,0 до 5,0</w:t>
            </w:r>
          </w:p>
        </w:tc>
        <w:tc>
          <w:tcPr>
            <w:tcW w:w="2131" w:type="dxa"/>
            <w:vAlign w:val="center"/>
          </w:tcPr>
          <w:p w:rsidR="00A225A4" w:rsidRPr="0038484C" w:rsidRDefault="0038484C" w:rsidP="0038484C">
            <w:pPr>
              <w:pStyle w:val="a5"/>
              <w:tabs>
                <w:tab w:val="left" w:pos="747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8484C" w:rsidTr="00832B27">
        <w:tblPrEx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3357" w:type="dxa"/>
            <w:vAlign w:val="center"/>
          </w:tcPr>
          <w:p w:rsidR="0038484C" w:rsidRPr="0038484C" w:rsidRDefault="0038484C" w:rsidP="0038484C">
            <w:pPr>
              <w:spacing w:after="200" w:line="276" w:lineRule="auto"/>
              <w:jc w:val="center"/>
              <w:rPr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:rsidR="0038484C" w:rsidRPr="0038484C" w:rsidRDefault="0038484C" w:rsidP="0038484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5,0 до 10,0</w:t>
            </w:r>
          </w:p>
        </w:tc>
        <w:tc>
          <w:tcPr>
            <w:tcW w:w="2131" w:type="dxa"/>
            <w:vAlign w:val="center"/>
          </w:tcPr>
          <w:p w:rsidR="0038484C" w:rsidRPr="0038484C" w:rsidRDefault="0038484C" w:rsidP="0038484C">
            <w:pPr>
              <w:tabs>
                <w:tab w:val="left" w:pos="747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38484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9</w:t>
            </w:r>
          </w:p>
        </w:tc>
      </w:tr>
      <w:tr w:rsidR="0038484C" w:rsidTr="00832B27">
        <w:tblPrEx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3357" w:type="dxa"/>
            <w:vAlign w:val="center"/>
          </w:tcPr>
          <w:p w:rsidR="0038484C" w:rsidRPr="0038484C" w:rsidRDefault="0038484C" w:rsidP="0038484C">
            <w:pPr>
              <w:spacing w:after="200"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38484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Нестойкие</w:t>
            </w:r>
          </w:p>
        </w:tc>
        <w:tc>
          <w:tcPr>
            <w:tcW w:w="3256" w:type="dxa"/>
            <w:vAlign w:val="center"/>
          </w:tcPr>
          <w:p w:rsidR="0038484C" w:rsidRPr="0038484C" w:rsidRDefault="0038484C" w:rsidP="0038484C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38484C">
              <w:rPr>
                <w:rFonts w:ascii="Times New Roman" w:hAnsi="Times New Roman" w:cs="Times New Roman"/>
                <w:sz w:val="28"/>
                <w:szCs w:val="28"/>
              </w:rPr>
              <w:t>Свыше 10</w:t>
            </w:r>
          </w:p>
        </w:tc>
        <w:tc>
          <w:tcPr>
            <w:tcW w:w="2131" w:type="dxa"/>
            <w:vAlign w:val="center"/>
          </w:tcPr>
          <w:p w:rsidR="0038484C" w:rsidRPr="0038484C" w:rsidRDefault="0038484C" w:rsidP="0038484C">
            <w:pPr>
              <w:tabs>
                <w:tab w:val="left" w:pos="747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38484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10</w:t>
            </w:r>
          </w:p>
        </w:tc>
      </w:tr>
    </w:tbl>
    <w:p w:rsidR="00A225A4" w:rsidRDefault="00A225A4" w:rsidP="000C33AD">
      <w:pPr>
        <w:jc w:val="center"/>
        <w:rPr>
          <w:noProof/>
          <w:lang w:eastAsia="ru-RU"/>
        </w:rPr>
      </w:pPr>
    </w:p>
    <w:p w:rsidR="000C33AD" w:rsidRPr="007F0B6E" w:rsidRDefault="000C33AD" w:rsidP="00832B2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7E">
        <w:rPr>
          <w:rFonts w:ascii="Times New Roman" w:hAnsi="Times New Roman" w:cs="Times New Roman"/>
          <w:sz w:val="28"/>
          <w:szCs w:val="28"/>
        </w:rPr>
        <w:lastRenderedPageBreak/>
        <w:t>Глубинный показатель коррозии, которым выражается в десятибалльной шкале скорость коррозии металлов, измеряется непосредственно или в сл</w:t>
      </w:r>
      <w:r w:rsidRPr="0087327E">
        <w:rPr>
          <w:rFonts w:ascii="Times New Roman" w:hAnsi="Times New Roman" w:cs="Times New Roman"/>
          <w:sz w:val="28"/>
          <w:szCs w:val="28"/>
        </w:rPr>
        <w:t>у</w:t>
      </w:r>
      <w:r w:rsidRPr="0087327E">
        <w:rPr>
          <w:rFonts w:ascii="Times New Roman" w:hAnsi="Times New Roman" w:cs="Times New Roman"/>
          <w:sz w:val="28"/>
          <w:szCs w:val="28"/>
        </w:rPr>
        <w:t>чае равномерной коррозии, получается пересчетом показателя убыли массы.</w:t>
      </w:r>
    </w:p>
    <w:p w:rsidR="00E75A96" w:rsidRDefault="007F0B6E" w:rsidP="00E75A96">
      <w:pPr>
        <w:spacing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F0B6E">
        <w:rPr>
          <w:rFonts w:ascii="Times New Roman" w:hAnsi="Times New Roman" w:cs="Times New Roman"/>
          <w:sz w:val="28"/>
          <w:szCs w:val="28"/>
        </w:rPr>
        <w:t>Сравнивать различные мет</w:t>
      </w:r>
      <w:r>
        <w:rPr>
          <w:rFonts w:ascii="Times New Roman" w:hAnsi="Times New Roman" w:cs="Times New Roman"/>
          <w:sz w:val="28"/>
          <w:szCs w:val="28"/>
        </w:rPr>
        <w:t>аллы по значению скорости корро</w:t>
      </w:r>
      <w:r w:rsidRPr="007F0B6E">
        <w:rPr>
          <w:rFonts w:ascii="Times New Roman" w:hAnsi="Times New Roman" w:cs="Times New Roman"/>
          <w:sz w:val="28"/>
          <w:szCs w:val="28"/>
        </w:rPr>
        <w:t>зии в да</w:t>
      </w:r>
      <w:r w:rsidRPr="007F0B6E">
        <w:rPr>
          <w:rFonts w:ascii="Times New Roman" w:hAnsi="Times New Roman" w:cs="Times New Roman"/>
          <w:sz w:val="28"/>
          <w:szCs w:val="28"/>
        </w:rPr>
        <w:t>н</w:t>
      </w:r>
      <w:r w:rsidRPr="007F0B6E">
        <w:rPr>
          <w:rFonts w:ascii="Times New Roman" w:hAnsi="Times New Roman" w:cs="Times New Roman"/>
          <w:sz w:val="28"/>
          <w:szCs w:val="28"/>
        </w:rPr>
        <w:t>ной среде можно лишь</w:t>
      </w:r>
      <w:r>
        <w:rPr>
          <w:rFonts w:ascii="Times New Roman" w:hAnsi="Times New Roman" w:cs="Times New Roman"/>
          <w:sz w:val="28"/>
          <w:szCs w:val="28"/>
        </w:rPr>
        <w:t xml:space="preserve"> в том случае, если кривые кине</w:t>
      </w:r>
      <w:r w:rsidRPr="007F0B6E">
        <w:rPr>
          <w:rFonts w:ascii="Times New Roman" w:hAnsi="Times New Roman" w:cs="Times New Roman"/>
          <w:sz w:val="28"/>
          <w:szCs w:val="28"/>
        </w:rPr>
        <w:t xml:space="preserve">тики коррозии, т. е. кривые коррозии — время или скорость коррозии —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75A96">
        <w:rPr>
          <w:rFonts w:ascii="Times New Roman" w:hAnsi="Times New Roman" w:cs="Times New Roman"/>
          <w:sz w:val="28"/>
          <w:szCs w:val="28"/>
        </w:rPr>
        <w:t>ремя, имеют близкий характер.</w:t>
      </w:r>
    </w:p>
    <w:p w:rsidR="00832B27" w:rsidRDefault="00832B27" w:rsidP="00E75A9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495526F" wp14:editId="6F880F51">
            <wp:simplePos x="0" y="0"/>
            <wp:positionH relativeFrom="column">
              <wp:posOffset>120650</wp:posOffset>
            </wp:positionH>
            <wp:positionV relativeFrom="paragraph">
              <wp:posOffset>-1270</wp:posOffset>
            </wp:positionV>
            <wp:extent cx="1933575" cy="1605280"/>
            <wp:effectExtent l="0" t="0" r="9525" b="0"/>
            <wp:wrapTight wrapText="bothSides">
              <wp:wrapPolygon edited="0">
                <wp:start x="0" y="0"/>
                <wp:lineTo x="0" y="21275"/>
                <wp:lineTo x="21494" y="21275"/>
                <wp:lineTo x="21494" y="0"/>
                <wp:lineTo x="0" y="0"/>
              </wp:wrapPolygon>
            </wp:wrapTight>
            <wp:docPr id="2" name="Рисунок 2" descr="C:\Users\Администратор\Desktop\верина\коррозия\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верина\коррозия\в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893"/>
                    <a:stretch/>
                  </pic:blipFill>
                  <pic:spPr bwMode="auto">
                    <a:xfrm>
                      <a:off x="0" y="0"/>
                      <a:ext cx="1933575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2B27">
        <w:t xml:space="preserve"> </w:t>
      </w:r>
      <w:r w:rsidRPr="00832B27">
        <w:rPr>
          <w:rFonts w:ascii="Times New Roman" w:hAnsi="Times New Roman" w:cs="Times New Roman"/>
          <w:sz w:val="24"/>
          <w:szCs w:val="28"/>
        </w:rPr>
        <w:t>Рис. 1. Кинетика коррозии трех металлов:</w:t>
      </w:r>
    </w:p>
    <w:p w:rsidR="007F0B6E" w:rsidRPr="00832B27" w:rsidRDefault="00832B27" w:rsidP="00832B27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832B27">
        <w:rPr>
          <w:rFonts w:ascii="Times New Roman" w:hAnsi="Times New Roman" w:cs="Times New Roman"/>
          <w:sz w:val="24"/>
          <w:szCs w:val="28"/>
        </w:rPr>
        <w:t>I</w:t>
      </w:r>
      <w:r>
        <w:rPr>
          <w:rFonts w:ascii="Times New Roman" w:hAnsi="Times New Roman" w:cs="Times New Roman"/>
          <w:sz w:val="24"/>
          <w:szCs w:val="28"/>
        </w:rPr>
        <w:t xml:space="preserve"> — уменьшение скорости во време</w:t>
      </w:r>
      <w:r w:rsidRPr="00832B27">
        <w:rPr>
          <w:rFonts w:ascii="Times New Roman" w:hAnsi="Times New Roman" w:cs="Times New Roman"/>
          <w:sz w:val="24"/>
          <w:szCs w:val="28"/>
        </w:rPr>
        <w:t>ни; 2 — постоянная скор</w:t>
      </w:r>
      <w:r>
        <w:rPr>
          <w:rFonts w:ascii="Times New Roman" w:hAnsi="Times New Roman" w:cs="Times New Roman"/>
          <w:sz w:val="24"/>
          <w:szCs w:val="28"/>
        </w:rPr>
        <w:t>ость во времен</w:t>
      </w:r>
      <w:r w:rsidRPr="00832B27">
        <w:rPr>
          <w:rFonts w:ascii="Times New Roman" w:hAnsi="Times New Roman" w:cs="Times New Roman"/>
          <w:sz w:val="24"/>
          <w:szCs w:val="28"/>
        </w:rPr>
        <w:t xml:space="preserve">и; </w:t>
      </w:r>
      <w:r>
        <w:rPr>
          <w:rFonts w:ascii="Times New Roman" w:hAnsi="Times New Roman" w:cs="Times New Roman"/>
          <w:sz w:val="24"/>
          <w:szCs w:val="28"/>
        </w:rPr>
        <w:t>3 — длительное увеличение скор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832B27">
        <w:rPr>
          <w:rFonts w:ascii="Times New Roman" w:hAnsi="Times New Roman" w:cs="Times New Roman"/>
          <w:sz w:val="24"/>
          <w:szCs w:val="28"/>
        </w:rPr>
        <w:t>сти во времени</w:t>
      </w:r>
    </w:p>
    <w:p w:rsidR="005A3744" w:rsidRDefault="005A3744" w:rsidP="005A37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27E" w:rsidRDefault="007F0B6E" w:rsidP="008732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B6E">
        <w:rPr>
          <w:rFonts w:ascii="Times New Roman" w:hAnsi="Times New Roman" w:cs="Times New Roman"/>
          <w:sz w:val="28"/>
          <w:szCs w:val="28"/>
        </w:rPr>
        <w:t>При сравнении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B6E">
        <w:rPr>
          <w:rFonts w:ascii="Times New Roman" w:hAnsi="Times New Roman" w:cs="Times New Roman"/>
          <w:sz w:val="28"/>
          <w:szCs w:val="28"/>
        </w:rPr>
        <w:t xml:space="preserve">средних скоростей коррозии трех металлов с </w:t>
      </w:r>
      <w:r>
        <w:rPr>
          <w:rFonts w:ascii="Times New Roman" w:hAnsi="Times New Roman" w:cs="Times New Roman"/>
          <w:sz w:val="28"/>
          <w:szCs w:val="28"/>
        </w:rPr>
        <w:t>различным харак</w:t>
      </w:r>
      <w:r w:rsidRPr="007F0B6E">
        <w:rPr>
          <w:rFonts w:ascii="Times New Roman" w:hAnsi="Times New Roman" w:cs="Times New Roman"/>
          <w:sz w:val="28"/>
          <w:szCs w:val="28"/>
        </w:rPr>
        <w:t>тером кинетических кривых (ри</w:t>
      </w:r>
      <w:r>
        <w:rPr>
          <w:rFonts w:ascii="Times New Roman" w:hAnsi="Times New Roman" w:cs="Times New Roman"/>
          <w:sz w:val="28"/>
          <w:szCs w:val="28"/>
        </w:rPr>
        <w:t>с. 314) при длительности испыта</w:t>
      </w:r>
      <w:r w:rsidRPr="007F0B6E">
        <w:rPr>
          <w:rFonts w:ascii="Times New Roman" w:hAnsi="Times New Roman" w:cs="Times New Roman"/>
          <w:sz w:val="28"/>
          <w:szCs w:val="28"/>
        </w:rPr>
        <w:t xml:space="preserve">ний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0B6E">
        <w:rPr>
          <w:rFonts w:ascii="Times New Roman" w:hAnsi="Times New Roman" w:cs="Times New Roman"/>
          <w:sz w:val="28"/>
          <w:szCs w:val="28"/>
        </w:rPr>
        <w:t>1 наиболее стойким является металл 3, а наименее стойким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B6E">
        <w:rPr>
          <w:rFonts w:ascii="Times New Roman" w:hAnsi="Times New Roman" w:cs="Times New Roman"/>
          <w:sz w:val="28"/>
          <w:szCs w:val="28"/>
        </w:rPr>
        <w:t>металл 1, а при большей длительности испытаний наоборот,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B6E">
        <w:rPr>
          <w:rFonts w:ascii="Times New Roman" w:hAnsi="Times New Roman" w:cs="Times New Roman"/>
          <w:sz w:val="28"/>
          <w:szCs w:val="28"/>
        </w:rPr>
        <w:t xml:space="preserve">наиболее стойким окажется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талл 1, а наименее стойким ме</w:t>
      </w:r>
      <w:r w:rsidRPr="007F0B6E">
        <w:rPr>
          <w:rFonts w:ascii="Times New Roman" w:hAnsi="Times New Roman" w:cs="Times New Roman"/>
          <w:sz w:val="28"/>
          <w:szCs w:val="28"/>
        </w:rPr>
        <w:t>талл 3. Поэтому для надежно</w:t>
      </w:r>
      <w:r w:rsidR="007F286C">
        <w:rPr>
          <w:rFonts w:ascii="Times New Roman" w:hAnsi="Times New Roman" w:cs="Times New Roman"/>
          <w:sz w:val="28"/>
          <w:szCs w:val="28"/>
        </w:rPr>
        <w:t>го суждения о коррозионной стой</w:t>
      </w:r>
      <w:r w:rsidR="007F286C" w:rsidRPr="007F286C">
        <w:rPr>
          <w:rFonts w:ascii="Times New Roman" w:hAnsi="Times New Roman" w:cs="Times New Roman"/>
          <w:sz w:val="28"/>
          <w:szCs w:val="28"/>
        </w:rPr>
        <w:t>кости металла желательно иметь не отдельные значения скорости</w:t>
      </w:r>
      <w:r w:rsidR="007F286C">
        <w:rPr>
          <w:rFonts w:ascii="Times New Roman" w:hAnsi="Times New Roman" w:cs="Times New Roman"/>
          <w:sz w:val="28"/>
          <w:szCs w:val="28"/>
        </w:rPr>
        <w:t xml:space="preserve"> </w:t>
      </w:r>
      <w:r w:rsidR="007F286C" w:rsidRPr="007F286C">
        <w:rPr>
          <w:rFonts w:ascii="Times New Roman" w:hAnsi="Times New Roman" w:cs="Times New Roman"/>
          <w:sz w:val="28"/>
          <w:szCs w:val="28"/>
        </w:rPr>
        <w:t>коррозии, а кривую кинетики процесса,</w:t>
      </w:r>
      <w:r w:rsidR="007F286C">
        <w:rPr>
          <w:rFonts w:ascii="Times New Roman" w:hAnsi="Times New Roman" w:cs="Times New Roman"/>
          <w:sz w:val="28"/>
          <w:szCs w:val="28"/>
        </w:rPr>
        <w:t xml:space="preserve"> т. е. кривую корро</w:t>
      </w:r>
      <w:r w:rsidR="007F286C" w:rsidRPr="007F286C">
        <w:rPr>
          <w:rFonts w:ascii="Times New Roman" w:hAnsi="Times New Roman" w:cs="Times New Roman"/>
          <w:sz w:val="28"/>
          <w:szCs w:val="28"/>
        </w:rPr>
        <w:t>зия</w:t>
      </w:r>
      <w:r w:rsidR="007F286C">
        <w:rPr>
          <w:rFonts w:ascii="Times New Roman" w:hAnsi="Times New Roman" w:cs="Times New Roman"/>
          <w:sz w:val="28"/>
          <w:szCs w:val="28"/>
        </w:rPr>
        <w:t xml:space="preserve"> </w:t>
      </w:r>
      <w:r w:rsidR="007F286C" w:rsidRPr="007F286C">
        <w:rPr>
          <w:rFonts w:ascii="Times New Roman" w:hAnsi="Times New Roman" w:cs="Times New Roman"/>
          <w:sz w:val="28"/>
          <w:szCs w:val="28"/>
        </w:rPr>
        <w:t>—</w:t>
      </w:r>
      <w:r w:rsidR="00E75A96">
        <w:rPr>
          <w:rFonts w:ascii="Times New Roman" w:hAnsi="Times New Roman" w:cs="Times New Roman"/>
          <w:sz w:val="28"/>
          <w:szCs w:val="28"/>
        </w:rPr>
        <w:t xml:space="preserve"> </w:t>
      </w:r>
      <w:r w:rsidR="007F286C">
        <w:rPr>
          <w:rFonts w:ascii="Times New Roman" w:hAnsi="Times New Roman" w:cs="Times New Roman"/>
          <w:sz w:val="28"/>
          <w:szCs w:val="28"/>
        </w:rPr>
        <w:t xml:space="preserve">время. </w:t>
      </w:r>
    </w:p>
    <w:p w:rsidR="0087327E" w:rsidRPr="005B586C" w:rsidRDefault="0087327E" w:rsidP="005A3744">
      <w:pPr>
        <w:pStyle w:val="a5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6C">
        <w:rPr>
          <w:rFonts w:ascii="Times New Roman" w:hAnsi="Times New Roman" w:cs="Times New Roman"/>
          <w:b/>
          <w:sz w:val="28"/>
          <w:szCs w:val="28"/>
        </w:rPr>
        <w:t>МЕТОДЫ КОРРОЗИОННЫХ ИСПЫТАНИЙ</w:t>
      </w:r>
    </w:p>
    <w:p w:rsidR="0087327E" w:rsidRDefault="0087327E" w:rsidP="00D06EC3">
      <w:pPr>
        <w:pStyle w:val="a5"/>
        <w:spacing w:before="120" w:after="24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4FC">
        <w:rPr>
          <w:rFonts w:ascii="Times New Roman" w:hAnsi="Times New Roman" w:cs="Times New Roman"/>
          <w:sz w:val="28"/>
          <w:szCs w:val="28"/>
        </w:rPr>
        <w:t>Оценка глубины коррозионного разрушения п</w:t>
      </w:r>
      <w:r>
        <w:rPr>
          <w:rFonts w:ascii="Times New Roman" w:hAnsi="Times New Roman" w:cs="Times New Roman"/>
          <w:sz w:val="28"/>
          <w:szCs w:val="28"/>
        </w:rPr>
        <w:t>роизводится качестве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F34FC">
        <w:rPr>
          <w:rFonts w:ascii="Times New Roman" w:hAnsi="Times New Roman" w:cs="Times New Roman"/>
          <w:sz w:val="28"/>
          <w:szCs w:val="28"/>
        </w:rPr>
        <w:t>ными и количественными методами.</w:t>
      </w:r>
    </w:p>
    <w:p w:rsidR="0087327E" w:rsidRPr="005B586C" w:rsidRDefault="0087327E" w:rsidP="005A3744">
      <w:pPr>
        <w:pStyle w:val="a5"/>
        <w:numPr>
          <w:ilvl w:val="1"/>
          <w:numId w:val="6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6C">
        <w:rPr>
          <w:rFonts w:ascii="Times New Roman" w:hAnsi="Times New Roman" w:cs="Times New Roman"/>
          <w:b/>
          <w:sz w:val="28"/>
          <w:szCs w:val="28"/>
        </w:rPr>
        <w:t>Качественные методы исследования коррозии</w:t>
      </w:r>
    </w:p>
    <w:p w:rsidR="0087327E" w:rsidRPr="005A3744" w:rsidRDefault="0087327E" w:rsidP="005A3744">
      <w:pPr>
        <w:pStyle w:val="a5"/>
        <w:numPr>
          <w:ilvl w:val="2"/>
          <w:numId w:val="7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3744">
        <w:rPr>
          <w:rFonts w:ascii="Times New Roman" w:hAnsi="Times New Roman" w:cs="Times New Roman"/>
          <w:b/>
          <w:sz w:val="28"/>
          <w:szCs w:val="28"/>
        </w:rPr>
        <w:t xml:space="preserve">Визуальный </w:t>
      </w:r>
      <w:r w:rsidR="00815A6C" w:rsidRPr="005A3744">
        <w:rPr>
          <w:rFonts w:ascii="Times New Roman" w:hAnsi="Times New Roman" w:cs="Times New Roman"/>
          <w:b/>
          <w:sz w:val="28"/>
          <w:szCs w:val="28"/>
        </w:rPr>
        <w:t>осмотр</w:t>
      </w:r>
      <w:r w:rsidRPr="005A3744">
        <w:rPr>
          <w:rFonts w:ascii="Times New Roman" w:hAnsi="Times New Roman" w:cs="Times New Roman"/>
          <w:b/>
          <w:sz w:val="28"/>
          <w:szCs w:val="28"/>
        </w:rPr>
        <w:t>.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коррозии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именению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внешнего вида образца (или как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го-либо другого объекта исследования) является самым простым, и вместе с тем самым грубым методом. Однако при правильно поставленных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наблюд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ниях и этот метод может дать ценные качественные и грубо количественные данные. 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любых испытаниях необходимо тщательно зарегистрировать сост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яние образца до опыта. Всевозможные изъяны поверхности, например цар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пины, </w:t>
      </w:r>
      <w:proofErr w:type="gramStart"/>
      <w:r>
        <w:rPr>
          <w:rFonts w:ascii="Times New Roman" w:hAnsi="Times New Roman" w:cs="Times New Roman"/>
          <w:sz w:val="28"/>
          <w:szCs w:val="28"/>
        </w:rPr>
        <w:t>рванины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плены, включения и т. п., тоже должны быть отмечены в протоколе опыта. Наблюдения производятся через промежутки времени, продолжительность которых зависит от скорости процесса коррозии. Они должны быть выбраны с таким расчетом, чтобы: 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зарегистрировать начало появления видимых продуктов коррозии, 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изменения между двумя наблюдениями были достаточно резкими. Если образец для наблюдения приходится извлекать из жидкости (испытания в естественных условиях, например, в море), то промежутки необходимо выбирать длиннее, так как каждое такое наблюдение будет сопряжено с нар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шением естественного хода процесса коррозии. Лучше сначала производить более частые наблюдения, а затем удлинять промежутки между ними. 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наблюдения должны явиться: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Регистрация изменений внешнего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поверхности металла, например: потемнение, покрытие пятнами (такого-то цвета, оттенка), остался блестящим, стал матовым и т. д.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Регистрация появления продуктов коррозии, их характер и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пределение. 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отмечается цвет продуктов коррозии, например: белый, коричневый, затем характер, например: хлопья, налет, пленка и т. д.; кроме того, если возможно, отмечают плотность и прочность приставания продуктов к поверхности металла: легко отделяется, не отделяется от мета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ла при легком нажиме и т. н. 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Визуальное наблюдение внешнего вида образцов применимо во всех случаях коррозионных испытаний и исследований и является ценным всп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могательным средством оценки и выражения коррозии.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86C">
        <w:rPr>
          <w:rFonts w:ascii="Times New Roman" w:hAnsi="Times New Roman" w:cs="Times New Roman"/>
          <w:b/>
          <w:sz w:val="28"/>
          <w:szCs w:val="28"/>
        </w:rPr>
        <w:lastRenderedPageBreak/>
        <w:t>Визуальное наблюдение за изменениями в растворе.</w:t>
      </w:r>
      <w:r>
        <w:rPr>
          <w:rFonts w:ascii="Times New Roman" w:hAnsi="Times New Roman" w:cs="Times New Roman"/>
          <w:sz w:val="28"/>
          <w:szCs w:val="28"/>
        </w:rPr>
        <w:t xml:space="preserve"> Этот способ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чественной оценки применим, естественно, только в лабораторных условиях, т. е. при ограниченном количестве электролита. Если металл переходит в раствор целиком или частью в виде цветного иона, то изменение окраски раствора может служить грубой качественной мерой коррозии.</w:t>
      </w:r>
    </w:p>
    <w:p w:rsidR="0087327E" w:rsidRDefault="0087327E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например, в случае коррозии меди в различных электролитах пос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нение раствора указывает на переход меди в раствор в виде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+-</w:t>
      </w:r>
      <w:proofErr w:type="gramEnd"/>
      <w:r>
        <w:rPr>
          <w:rFonts w:ascii="Times New Roman" w:hAnsi="Times New Roman" w:cs="Times New Roman"/>
          <w:sz w:val="28"/>
          <w:szCs w:val="28"/>
        </w:rPr>
        <w:t>иона. Если в результате коррозии образуются нерастворимые продукты коррозии, которые плохо удерживаются на поверхности образца и в большей своей части 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дают на дно сосуда в виде хлопьевидного осадка, тогда количество осадка служит грубой мерой коррозионного процесса.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испытании железа, меди, алюминиевых сплавов в спокойном нейтральной электролите (например, в морской воде) «горка» осевших продуктов коррозии грубо характеризует степень коррозии.</w:t>
      </w:r>
      <w:proofErr w:type="gramEnd"/>
    </w:p>
    <w:p w:rsidR="005B586C" w:rsidRDefault="005B586C" w:rsidP="0087327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586C" w:rsidRPr="005A3744" w:rsidRDefault="005B586C" w:rsidP="005A3744">
      <w:pPr>
        <w:pStyle w:val="a5"/>
        <w:numPr>
          <w:ilvl w:val="2"/>
          <w:numId w:val="7"/>
        </w:numPr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A3744">
        <w:rPr>
          <w:rFonts w:ascii="Times New Roman" w:hAnsi="Times New Roman" w:cs="Times New Roman"/>
          <w:b/>
          <w:sz w:val="28"/>
          <w:szCs w:val="28"/>
        </w:rPr>
        <w:t>Микроскопическое</w:t>
      </w:r>
      <w:proofErr w:type="gramEnd"/>
      <w:r w:rsidRPr="005A3744">
        <w:rPr>
          <w:rFonts w:ascii="Times New Roman" w:hAnsi="Times New Roman" w:cs="Times New Roman"/>
          <w:b/>
          <w:sz w:val="28"/>
          <w:szCs w:val="28"/>
        </w:rPr>
        <w:t xml:space="preserve"> исследования</w:t>
      </w:r>
    </w:p>
    <w:p w:rsidR="0087327E" w:rsidRDefault="00815A6C" w:rsidP="008732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5A6C">
        <w:rPr>
          <w:rFonts w:ascii="Times New Roman" w:hAnsi="Times New Roman" w:cs="Times New Roman"/>
          <w:sz w:val="28"/>
          <w:szCs w:val="28"/>
        </w:rPr>
        <w:t>Дальнейшим развитием визуального метода исследования коррозии м</w:t>
      </w:r>
      <w:r w:rsidRPr="00815A6C">
        <w:rPr>
          <w:rFonts w:ascii="Times New Roman" w:hAnsi="Times New Roman" w:cs="Times New Roman"/>
          <w:sz w:val="28"/>
          <w:szCs w:val="28"/>
        </w:rPr>
        <w:t>е</w:t>
      </w:r>
      <w:r w:rsidRPr="00815A6C">
        <w:rPr>
          <w:rFonts w:ascii="Times New Roman" w:hAnsi="Times New Roman" w:cs="Times New Roman"/>
          <w:sz w:val="28"/>
          <w:szCs w:val="28"/>
        </w:rPr>
        <w:t xml:space="preserve">таллов является микроскопическое исследование. Так же как и в предыдущих случаях, микроскопическое исследование можно проводить после и во время проведения коррозионных испытаний. Микроскопическое исследование </w:t>
      </w:r>
      <w:proofErr w:type="gramStart"/>
      <w:r w:rsidRPr="00815A6C">
        <w:rPr>
          <w:rFonts w:ascii="Times New Roman" w:hAnsi="Times New Roman" w:cs="Times New Roman"/>
          <w:sz w:val="28"/>
          <w:szCs w:val="28"/>
        </w:rPr>
        <w:t>по</w:t>
      </w:r>
      <w:r w:rsidRPr="00815A6C">
        <w:rPr>
          <w:rFonts w:ascii="Times New Roman" w:hAnsi="Times New Roman" w:cs="Times New Roman"/>
          <w:sz w:val="28"/>
          <w:szCs w:val="28"/>
        </w:rPr>
        <w:t>з</w:t>
      </w:r>
      <w:r w:rsidRPr="00815A6C">
        <w:rPr>
          <w:rFonts w:ascii="Times New Roman" w:hAnsi="Times New Roman" w:cs="Times New Roman"/>
          <w:sz w:val="28"/>
          <w:szCs w:val="28"/>
        </w:rPr>
        <w:t>воляет</w:t>
      </w:r>
      <w:proofErr w:type="gramEnd"/>
      <w:r w:rsidRPr="00815A6C">
        <w:rPr>
          <w:rFonts w:ascii="Times New Roman" w:hAnsi="Times New Roman" w:cs="Times New Roman"/>
          <w:sz w:val="28"/>
          <w:szCs w:val="28"/>
        </w:rPr>
        <w:t xml:space="preserve"> прежде всего подробно изучать избирательный и локальный характер коррозии; </w:t>
      </w:r>
      <w:proofErr w:type="spellStart"/>
      <w:r w:rsidRPr="00815A6C">
        <w:rPr>
          <w:rFonts w:ascii="Times New Roman" w:hAnsi="Times New Roman" w:cs="Times New Roman"/>
          <w:sz w:val="28"/>
          <w:szCs w:val="28"/>
        </w:rPr>
        <w:t>межкристаллигную</w:t>
      </w:r>
      <w:proofErr w:type="spellEnd"/>
      <w:r w:rsidRPr="00815A6C">
        <w:rPr>
          <w:rFonts w:ascii="Times New Roman" w:hAnsi="Times New Roman" w:cs="Times New Roman"/>
          <w:sz w:val="28"/>
          <w:szCs w:val="28"/>
        </w:rPr>
        <w:t xml:space="preserve"> коррозию, межкристаллитное и внутрикр</w:t>
      </w:r>
      <w:r w:rsidRPr="00815A6C">
        <w:rPr>
          <w:rFonts w:ascii="Times New Roman" w:hAnsi="Times New Roman" w:cs="Times New Roman"/>
          <w:sz w:val="28"/>
          <w:szCs w:val="28"/>
        </w:rPr>
        <w:t>и</w:t>
      </w:r>
      <w:r w:rsidRPr="00815A6C">
        <w:rPr>
          <w:rFonts w:ascii="Times New Roman" w:hAnsi="Times New Roman" w:cs="Times New Roman"/>
          <w:sz w:val="28"/>
          <w:szCs w:val="28"/>
        </w:rPr>
        <w:t>сталлитное коррозионное растрескивание и коррозионную усталость, стру</w:t>
      </w:r>
      <w:r w:rsidRPr="00815A6C">
        <w:rPr>
          <w:rFonts w:ascii="Times New Roman" w:hAnsi="Times New Roman" w:cs="Times New Roman"/>
          <w:sz w:val="28"/>
          <w:szCs w:val="28"/>
        </w:rPr>
        <w:t>к</w:t>
      </w:r>
      <w:r w:rsidRPr="00815A6C">
        <w:rPr>
          <w:rFonts w:ascii="Times New Roman" w:hAnsi="Times New Roman" w:cs="Times New Roman"/>
          <w:sz w:val="28"/>
          <w:szCs w:val="28"/>
        </w:rPr>
        <w:t xml:space="preserve">турную и </w:t>
      </w:r>
      <w:proofErr w:type="spellStart"/>
      <w:r w:rsidRPr="00815A6C">
        <w:rPr>
          <w:rFonts w:ascii="Times New Roman" w:hAnsi="Times New Roman" w:cs="Times New Roman"/>
          <w:sz w:val="28"/>
          <w:szCs w:val="28"/>
        </w:rPr>
        <w:t>экстрагивную</w:t>
      </w:r>
      <w:proofErr w:type="spellEnd"/>
      <w:r w:rsidRPr="00815A6C">
        <w:rPr>
          <w:rFonts w:ascii="Times New Roman" w:hAnsi="Times New Roman" w:cs="Times New Roman"/>
          <w:sz w:val="28"/>
          <w:szCs w:val="28"/>
        </w:rPr>
        <w:t xml:space="preserve"> коррозию. Микроскопическое наблюдение корроз</w:t>
      </w:r>
      <w:r w:rsidRPr="00815A6C">
        <w:rPr>
          <w:rFonts w:ascii="Times New Roman" w:hAnsi="Times New Roman" w:cs="Times New Roman"/>
          <w:sz w:val="28"/>
          <w:szCs w:val="28"/>
        </w:rPr>
        <w:t>и</w:t>
      </w:r>
      <w:r w:rsidRPr="00815A6C">
        <w:rPr>
          <w:rFonts w:ascii="Times New Roman" w:hAnsi="Times New Roman" w:cs="Times New Roman"/>
          <w:sz w:val="28"/>
          <w:szCs w:val="28"/>
        </w:rPr>
        <w:t>онных процессов во времени позволяет получить ценные данные о начале и характере развития коррозионных разрушений. Для наблюдения коррозио</w:t>
      </w:r>
      <w:r w:rsidRPr="00815A6C">
        <w:rPr>
          <w:rFonts w:ascii="Times New Roman" w:hAnsi="Times New Roman" w:cs="Times New Roman"/>
          <w:sz w:val="28"/>
          <w:szCs w:val="28"/>
        </w:rPr>
        <w:t>н</w:t>
      </w:r>
      <w:r w:rsidRPr="00815A6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ого процесса под микроскопом </w:t>
      </w:r>
      <w:r w:rsidRPr="00815A6C">
        <w:rPr>
          <w:rFonts w:ascii="Times New Roman" w:hAnsi="Times New Roman" w:cs="Times New Roman"/>
          <w:sz w:val="28"/>
          <w:szCs w:val="28"/>
        </w:rPr>
        <w:t xml:space="preserve"> поверхность образца — в виде шлифа или подготовленную другим способом — помещают в ванночку так, чтобы раб</w:t>
      </w:r>
      <w:r w:rsidRPr="00815A6C">
        <w:rPr>
          <w:rFonts w:ascii="Times New Roman" w:hAnsi="Times New Roman" w:cs="Times New Roman"/>
          <w:sz w:val="28"/>
          <w:szCs w:val="28"/>
        </w:rPr>
        <w:t>о</w:t>
      </w:r>
      <w:r w:rsidRPr="00815A6C">
        <w:rPr>
          <w:rFonts w:ascii="Times New Roman" w:hAnsi="Times New Roman" w:cs="Times New Roman"/>
          <w:sz w:val="28"/>
          <w:szCs w:val="28"/>
        </w:rPr>
        <w:t xml:space="preserve">чая поверхность была повернута к объективу микроскопа. После чего ее наводят на фокус, </w:t>
      </w:r>
      <w:r w:rsidRPr="00815A6C">
        <w:rPr>
          <w:rFonts w:ascii="Times New Roman" w:hAnsi="Times New Roman" w:cs="Times New Roman"/>
          <w:sz w:val="28"/>
          <w:szCs w:val="28"/>
        </w:rPr>
        <w:lastRenderedPageBreak/>
        <w:t xml:space="preserve">наливают заранее отмеренное количество коррозионной среды и начинают наблюдение. </w:t>
      </w:r>
    </w:p>
    <w:p w:rsidR="00815A6C" w:rsidRDefault="00815A6C" w:rsidP="008732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A6C" w:rsidRPr="00D93794" w:rsidRDefault="00815A6C" w:rsidP="00D93794">
      <w:pPr>
        <w:pStyle w:val="a5"/>
        <w:numPr>
          <w:ilvl w:val="2"/>
          <w:numId w:val="7"/>
        </w:numPr>
        <w:spacing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794">
        <w:rPr>
          <w:rFonts w:ascii="Times New Roman" w:hAnsi="Times New Roman" w:cs="Times New Roman"/>
          <w:b/>
          <w:sz w:val="28"/>
          <w:szCs w:val="28"/>
        </w:rPr>
        <w:t>Индикаторный метод</w:t>
      </w:r>
    </w:p>
    <w:p w:rsidR="00450BA9" w:rsidRDefault="00450BA9" w:rsidP="00815A6C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BA9">
        <w:rPr>
          <w:rFonts w:ascii="Times New Roman" w:hAnsi="Times New Roman" w:cs="Times New Roman"/>
          <w:sz w:val="28"/>
          <w:szCs w:val="28"/>
        </w:rPr>
        <w:t>Метод основан на том, что с помощью определ1нных реактивов можно выяснить расположение анодных и катодных участков на поверхности ко</w:t>
      </w:r>
      <w:r w:rsidRPr="00450BA9">
        <w:rPr>
          <w:rFonts w:ascii="Times New Roman" w:hAnsi="Times New Roman" w:cs="Times New Roman"/>
          <w:sz w:val="28"/>
          <w:szCs w:val="28"/>
        </w:rPr>
        <w:t>р</w:t>
      </w:r>
      <w:r w:rsidRPr="00450BA9">
        <w:rPr>
          <w:rFonts w:ascii="Times New Roman" w:hAnsi="Times New Roman" w:cs="Times New Roman"/>
          <w:sz w:val="28"/>
          <w:szCs w:val="28"/>
        </w:rPr>
        <w:t>розирующего металла по образованию окрашенных соединений при взаим</w:t>
      </w:r>
      <w:r w:rsidRPr="00450BA9">
        <w:rPr>
          <w:rFonts w:ascii="Times New Roman" w:hAnsi="Times New Roman" w:cs="Times New Roman"/>
          <w:sz w:val="28"/>
          <w:szCs w:val="28"/>
        </w:rPr>
        <w:t>о</w:t>
      </w:r>
      <w:r w:rsidRPr="00450BA9">
        <w:rPr>
          <w:rFonts w:ascii="Times New Roman" w:hAnsi="Times New Roman" w:cs="Times New Roman"/>
          <w:sz w:val="28"/>
          <w:szCs w:val="28"/>
        </w:rPr>
        <w:t>действии этих реактивов с продуктами коррозии. Этот метод может быть и</w:t>
      </w:r>
      <w:r w:rsidRPr="00450BA9">
        <w:rPr>
          <w:rFonts w:ascii="Times New Roman" w:hAnsi="Times New Roman" w:cs="Times New Roman"/>
          <w:sz w:val="28"/>
          <w:szCs w:val="28"/>
        </w:rPr>
        <w:t>с</w:t>
      </w:r>
      <w:r w:rsidRPr="00450BA9">
        <w:rPr>
          <w:rFonts w:ascii="Times New Roman" w:hAnsi="Times New Roman" w:cs="Times New Roman"/>
          <w:sz w:val="28"/>
          <w:szCs w:val="28"/>
        </w:rPr>
        <w:t>пользован при явно гетерогенной коррозии, т.е. при четком разграничении анодных и катодных участков, что может иметь место, например, при грубой неоднородности металла, при наличии неравномерной деформации, при ко</w:t>
      </w:r>
      <w:r w:rsidRPr="00450BA9">
        <w:rPr>
          <w:rFonts w:ascii="Times New Roman" w:hAnsi="Times New Roman" w:cs="Times New Roman"/>
          <w:sz w:val="28"/>
          <w:szCs w:val="28"/>
        </w:rPr>
        <w:t>н</w:t>
      </w:r>
      <w:r w:rsidRPr="00450BA9">
        <w:rPr>
          <w:rFonts w:ascii="Times New Roman" w:hAnsi="Times New Roman" w:cs="Times New Roman"/>
          <w:sz w:val="28"/>
          <w:szCs w:val="28"/>
        </w:rPr>
        <w:t>такте металла с другими металлами и неметаллами.</w:t>
      </w:r>
    </w:p>
    <w:p w:rsidR="00815A6C" w:rsidRDefault="00815A6C" w:rsidP="00815A6C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5A6C">
        <w:rPr>
          <w:rFonts w:ascii="Times New Roman" w:hAnsi="Times New Roman" w:cs="Times New Roman"/>
          <w:sz w:val="28"/>
          <w:szCs w:val="28"/>
        </w:rPr>
        <w:t>Коррозию железных сплавов в нейтральных водных растворах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наблюдать при введении в электролит красной кровяной соли K</w:t>
      </w:r>
      <w:r w:rsidRPr="00815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15A6C">
        <w:rPr>
          <w:rFonts w:ascii="Times New Roman" w:hAnsi="Times New Roman" w:cs="Times New Roman"/>
          <w:sz w:val="28"/>
          <w:szCs w:val="28"/>
        </w:rPr>
        <w:t>Fe(CN)</w:t>
      </w:r>
      <w:r w:rsidRPr="00815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и фенолфталеина. Если на железном изделии или образце в силу каких-то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причин протекает неравномерная коррозия, то катодные и анодные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участки б</w:t>
      </w:r>
      <w:r w:rsidRPr="00815A6C">
        <w:rPr>
          <w:rFonts w:ascii="Times New Roman" w:hAnsi="Times New Roman" w:cs="Times New Roman"/>
          <w:sz w:val="28"/>
          <w:szCs w:val="28"/>
        </w:rPr>
        <w:t>у</w:t>
      </w:r>
      <w:r w:rsidRPr="00815A6C">
        <w:rPr>
          <w:rFonts w:ascii="Times New Roman" w:hAnsi="Times New Roman" w:cs="Times New Roman"/>
          <w:sz w:val="28"/>
          <w:szCs w:val="28"/>
        </w:rPr>
        <w:t>дут разделены, и в этих местах появится различное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окрашивание. Так, например, если согнуть железную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815A6C">
        <w:rPr>
          <w:rFonts w:ascii="Times New Roman" w:hAnsi="Times New Roman" w:cs="Times New Roman"/>
          <w:sz w:val="28"/>
          <w:szCs w:val="28"/>
        </w:rPr>
        <w:t xml:space="preserve"> стальную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пластинку н опустить ее в воду, то анодный процесс сосредоточится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 xml:space="preserve">месту изгиба, вокруг которого вода начнет обогащаться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15A6C">
        <w:rPr>
          <w:rFonts w:ascii="Times New Roman" w:hAnsi="Times New Roman" w:cs="Times New Roman"/>
          <w:sz w:val="28"/>
          <w:szCs w:val="28"/>
        </w:rPr>
        <w:t>онами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двухвалентного железа. После добавления в воду красной кровяной соли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раствор вблизи места изгиба и металл окраш</w:t>
      </w:r>
      <w:r w:rsidRPr="00815A6C">
        <w:rPr>
          <w:rFonts w:ascii="Times New Roman" w:hAnsi="Times New Roman" w:cs="Times New Roman"/>
          <w:sz w:val="28"/>
          <w:szCs w:val="28"/>
        </w:rPr>
        <w:t>и</w:t>
      </w:r>
      <w:r w:rsidRPr="00815A6C">
        <w:rPr>
          <w:rFonts w:ascii="Times New Roman" w:hAnsi="Times New Roman" w:cs="Times New Roman"/>
          <w:sz w:val="28"/>
          <w:szCs w:val="28"/>
        </w:rPr>
        <w:t>ваются в синий цвет, что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указывает на присутствие ионов двухвалентного железа:</w:t>
      </w:r>
    </w:p>
    <w:p w:rsidR="00815A6C" w:rsidRPr="009D712E" w:rsidRDefault="00815A6C" w:rsidP="00815A6C">
      <w:pPr>
        <w:pStyle w:val="a5"/>
        <w:spacing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15A6C">
        <w:rPr>
          <w:rFonts w:ascii="Times New Roman" w:hAnsi="Times New Roman" w:cs="Times New Roman"/>
          <w:sz w:val="28"/>
          <w:szCs w:val="28"/>
          <w:lang w:val="en-US"/>
        </w:rPr>
        <w:t xml:space="preserve">3Fe + </w:t>
      </w:r>
      <w:proofErr w:type="gramStart"/>
      <w:r w:rsidRPr="00815A6C">
        <w:rPr>
          <w:rFonts w:ascii="Times New Roman" w:hAnsi="Times New Roman" w:cs="Times New Roman"/>
          <w:sz w:val="28"/>
          <w:szCs w:val="28"/>
          <w:lang w:val="en-US"/>
        </w:rPr>
        <w:t>2Fe(</w:t>
      </w:r>
      <w:proofErr w:type="gramEnd"/>
      <w:r w:rsidRPr="00815A6C">
        <w:rPr>
          <w:rFonts w:ascii="Times New Roman" w:hAnsi="Times New Roman" w:cs="Times New Roman"/>
          <w:sz w:val="28"/>
          <w:szCs w:val="28"/>
          <w:lang w:val="en-US"/>
        </w:rPr>
        <w:t>CN)</w:t>
      </w:r>
      <w:r w:rsidRPr="00815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="009D712E" w:rsidRPr="009D712E">
        <w:rPr>
          <w:rFonts w:ascii="Times New Roman" w:hAnsi="Times New Roman" w:cs="Times New Roman"/>
          <w:sz w:val="28"/>
          <w:szCs w:val="28"/>
          <w:lang w:val="en-US"/>
        </w:rPr>
        <w:t>→</w:t>
      </w:r>
      <w:r w:rsidRPr="00815A6C">
        <w:rPr>
          <w:rFonts w:ascii="Times New Roman" w:hAnsi="Times New Roman" w:cs="Times New Roman"/>
          <w:sz w:val="28"/>
          <w:szCs w:val="28"/>
          <w:lang w:val="en-US"/>
        </w:rPr>
        <w:t xml:space="preserve"> Fe</w:t>
      </w:r>
      <w:r w:rsidRPr="00815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15A6C">
        <w:rPr>
          <w:rFonts w:ascii="Times New Roman" w:hAnsi="Times New Roman" w:cs="Times New Roman"/>
          <w:sz w:val="28"/>
          <w:szCs w:val="28"/>
          <w:lang w:val="en-US"/>
        </w:rPr>
        <w:t>[Fe(CN)</w:t>
      </w:r>
      <w:r w:rsidRPr="00815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815A6C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815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15A6C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</w:p>
    <w:p w:rsidR="00815A6C" w:rsidRPr="00815A6C" w:rsidRDefault="00815A6C" w:rsidP="00815A6C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5A6C">
        <w:rPr>
          <w:rFonts w:ascii="Times New Roman" w:hAnsi="Times New Roman" w:cs="Times New Roman"/>
          <w:sz w:val="28"/>
          <w:szCs w:val="28"/>
        </w:rPr>
        <w:t>При неравномерной концентрации кислорода в водном растворе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создаются анодные или катодные участки, что приводит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неравномерному разрушению металла и может быть обнаружено также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помощью цветных индикаторов. В качестве примера можно привести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коррозию стальной пл</w:t>
      </w:r>
      <w:r w:rsidRPr="00815A6C">
        <w:rPr>
          <w:rFonts w:ascii="Times New Roman" w:hAnsi="Times New Roman" w:cs="Times New Roman"/>
          <w:sz w:val="28"/>
          <w:szCs w:val="28"/>
        </w:rPr>
        <w:t>а</w:t>
      </w:r>
      <w:r w:rsidRPr="00815A6C">
        <w:rPr>
          <w:rFonts w:ascii="Times New Roman" w:hAnsi="Times New Roman" w:cs="Times New Roman"/>
          <w:sz w:val="28"/>
          <w:szCs w:val="28"/>
        </w:rPr>
        <w:t>стинки под каплей, где вследствие неодинаковой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 xml:space="preserve">толщины по сечению </w:t>
      </w:r>
      <w:r w:rsidRPr="00815A6C">
        <w:rPr>
          <w:rFonts w:ascii="Times New Roman" w:hAnsi="Times New Roman" w:cs="Times New Roman"/>
          <w:sz w:val="28"/>
          <w:szCs w:val="28"/>
        </w:rPr>
        <w:lastRenderedPageBreak/>
        <w:t>капли создается неравномерная растворимость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соответственно неравномерная концентрация кислорода на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участках.</w:t>
      </w:r>
    </w:p>
    <w:p w:rsidR="00815A6C" w:rsidRDefault="00815A6C" w:rsidP="00815A6C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5A6C">
        <w:rPr>
          <w:rFonts w:ascii="Times New Roman" w:hAnsi="Times New Roman" w:cs="Times New Roman"/>
          <w:sz w:val="28"/>
          <w:szCs w:val="28"/>
        </w:rPr>
        <w:t>На краях капли, где наблюдается повышенная концентрация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A6C">
        <w:rPr>
          <w:rFonts w:ascii="Times New Roman" w:hAnsi="Times New Roman" w:cs="Times New Roman"/>
          <w:sz w:val="28"/>
          <w:szCs w:val="28"/>
        </w:rPr>
        <w:t>кислорода, развивается преимущественно катодная реакция:</w:t>
      </w:r>
    </w:p>
    <w:p w:rsidR="009D712E" w:rsidRPr="009D712E" w:rsidRDefault="009D712E" w:rsidP="009D712E">
      <w:pPr>
        <w:pStyle w:val="a5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F0B6E">
        <w:rPr>
          <w:rFonts w:ascii="Times New Roman" w:hAnsi="Times New Roman" w:cs="Times New Roman"/>
          <w:sz w:val="28"/>
          <w:szCs w:val="28"/>
        </w:rPr>
        <w:t>/2</w:t>
      </w:r>
      <w:r w:rsidRPr="009D712E">
        <w:rPr>
          <w:rFonts w:ascii="Times New Roman" w:hAnsi="Times New Roman" w:cs="Times New Roman"/>
          <w:sz w:val="28"/>
          <w:szCs w:val="28"/>
        </w:rPr>
        <w:t>O</w:t>
      </w:r>
      <w:r w:rsidRPr="007F0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D712E">
        <w:rPr>
          <w:rFonts w:ascii="Times New Roman" w:hAnsi="Times New Roman" w:cs="Times New Roman"/>
          <w:sz w:val="28"/>
          <w:szCs w:val="28"/>
        </w:rPr>
        <w:t xml:space="preserve"> + H</w:t>
      </w:r>
      <w:r w:rsidRPr="009D71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 xml:space="preserve">+ 2e 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9D71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D712E">
        <w:rPr>
          <w:rFonts w:ascii="Times New Roman" w:hAnsi="Times New Roman" w:cs="Times New Roman"/>
          <w:sz w:val="28"/>
          <w:szCs w:val="28"/>
        </w:rPr>
        <w:t>H</w:t>
      </w:r>
      <w:r w:rsidRPr="009D712E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9D712E" w:rsidRPr="009D712E" w:rsidRDefault="009D712E" w:rsidP="009D712E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12E">
        <w:rPr>
          <w:rFonts w:ascii="Times New Roman" w:hAnsi="Times New Roman" w:cs="Times New Roman"/>
          <w:sz w:val="28"/>
          <w:szCs w:val="28"/>
        </w:rPr>
        <w:t>В середине капли развивается анодная реакция:</w:t>
      </w:r>
    </w:p>
    <w:p w:rsidR="009D712E" w:rsidRDefault="009D712E" w:rsidP="009D712E">
      <w:pPr>
        <w:pStyle w:val="a5"/>
        <w:spacing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D712E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D712E">
        <w:rPr>
          <w:rFonts w:ascii="Times New Roman" w:hAnsi="Times New Roman" w:cs="Times New Roman"/>
          <w:sz w:val="28"/>
          <w:szCs w:val="28"/>
        </w:rPr>
        <w:t xml:space="preserve">2е 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9D712E">
        <w:rPr>
          <w:rFonts w:ascii="Times New Roman" w:hAnsi="Times New Roman" w:cs="Times New Roman"/>
          <w:sz w:val="28"/>
          <w:szCs w:val="28"/>
        </w:rPr>
        <w:t xml:space="preserve"> Fe</w:t>
      </w:r>
      <w:r w:rsidRPr="009D712E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9D712E" w:rsidRPr="009D712E" w:rsidRDefault="009D712E" w:rsidP="009D712E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12E">
        <w:rPr>
          <w:rFonts w:ascii="Times New Roman" w:hAnsi="Times New Roman" w:cs="Times New Roman"/>
          <w:sz w:val="28"/>
          <w:szCs w:val="28"/>
        </w:rPr>
        <w:t>Это наглядно проявляется, если в каплю (через 20—30 мин. после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нанесения на пластинку) осторожно ввести пипеткой маленькую капельку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фенолфталеина. При этом ободок капли воды сразу же окрасится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малин</w:t>
      </w:r>
      <w:r w:rsidRPr="009D712E">
        <w:rPr>
          <w:rFonts w:ascii="Times New Roman" w:hAnsi="Times New Roman" w:cs="Times New Roman"/>
          <w:sz w:val="28"/>
          <w:szCs w:val="28"/>
        </w:rPr>
        <w:t>о</w:t>
      </w:r>
      <w:r w:rsidRPr="009D712E">
        <w:rPr>
          <w:rFonts w:ascii="Times New Roman" w:hAnsi="Times New Roman" w:cs="Times New Roman"/>
          <w:sz w:val="28"/>
          <w:szCs w:val="28"/>
        </w:rPr>
        <w:t>вый цвет, что указывает на повышенную концентрацию ионов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9D712E">
        <w:rPr>
          <w:rFonts w:ascii="Times New Roman" w:hAnsi="Times New Roman" w:cs="Times New Roman"/>
          <w:sz w:val="28"/>
          <w:szCs w:val="28"/>
        </w:rPr>
        <w:t>Н</w:t>
      </w:r>
      <w:r w:rsidRPr="009D712E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proofErr w:type="gramEnd"/>
      <w:r w:rsidRPr="009D712E">
        <w:rPr>
          <w:rFonts w:ascii="Times New Roman" w:hAnsi="Times New Roman" w:cs="Times New Roman"/>
          <w:sz w:val="28"/>
          <w:szCs w:val="28"/>
        </w:rPr>
        <w:t>. Если д</w:t>
      </w:r>
      <w:r w:rsidRPr="009D712E">
        <w:rPr>
          <w:rFonts w:ascii="Times New Roman" w:hAnsi="Times New Roman" w:cs="Times New Roman"/>
          <w:sz w:val="28"/>
          <w:szCs w:val="28"/>
        </w:rPr>
        <w:t>о</w:t>
      </w:r>
      <w:r w:rsidRPr="009D712E">
        <w:rPr>
          <w:rFonts w:ascii="Times New Roman" w:hAnsi="Times New Roman" w:cs="Times New Roman"/>
          <w:sz w:val="28"/>
          <w:szCs w:val="28"/>
        </w:rPr>
        <w:t>бавить еще красной кровяной сол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D712E">
        <w:rPr>
          <w:rFonts w:ascii="Times New Roman" w:hAnsi="Times New Roman" w:cs="Times New Roman"/>
          <w:sz w:val="28"/>
          <w:szCs w:val="28"/>
        </w:rPr>
        <w:t>. то середина капли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окрасится в синий цвет, что указывает на присутствие ионов Fe</w:t>
      </w:r>
      <w:r w:rsidRPr="009D712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71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 xml:space="preserve">Описанный метод применяется также при проверке </w:t>
      </w:r>
      <w:proofErr w:type="spellStart"/>
      <w:r w:rsidRPr="009D712E">
        <w:rPr>
          <w:rFonts w:ascii="Times New Roman" w:hAnsi="Times New Roman" w:cs="Times New Roman"/>
          <w:sz w:val="28"/>
          <w:szCs w:val="28"/>
        </w:rPr>
        <w:t>сплошности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 xml:space="preserve">искусственных покрытий </w:t>
      </w:r>
      <w:proofErr w:type="spellStart"/>
      <w:r w:rsidRPr="009D712E">
        <w:rPr>
          <w:rFonts w:ascii="Times New Roman" w:hAnsi="Times New Roman" w:cs="Times New Roman"/>
          <w:sz w:val="28"/>
          <w:szCs w:val="28"/>
        </w:rPr>
        <w:t>пассивирующих</w:t>
      </w:r>
      <w:proofErr w:type="spellEnd"/>
      <w:r w:rsidRPr="009D712E">
        <w:rPr>
          <w:rFonts w:ascii="Times New Roman" w:hAnsi="Times New Roman" w:cs="Times New Roman"/>
          <w:sz w:val="28"/>
          <w:szCs w:val="28"/>
        </w:rPr>
        <w:t xml:space="preserve"> пленок, полученных тем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иным способом. Для этого поверхность изделия смачивают раствором,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содержащим цветной индикатор или покрывают см</w:t>
      </w:r>
      <w:r w:rsidRPr="009D712E">
        <w:rPr>
          <w:rFonts w:ascii="Times New Roman" w:hAnsi="Times New Roman" w:cs="Times New Roman"/>
          <w:sz w:val="28"/>
          <w:szCs w:val="28"/>
        </w:rPr>
        <w:t>о</w:t>
      </w:r>
      <w:r w:rsidRPr="009D712E">
        <w:rPr>
          <w:rFonts w:ascii="Times New Roman" w:hAnsi="Times New Roman" w:cs="Times New Roman"/>
          <w:sz w:val="28"/>
          <w:szCs w:val="28"/>
        </w:rPr>
        <w:t>ченной в этом растворе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фильтровальной бумагой и наблюдают за появлением окрашенных точек.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Для железных сплавов в состав раствора всегда вводят красную кровяную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соль с небольшими добавками соляной кислоты или х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D712E">
        <w:rPr>
          <w:rFonts w:ascii="Times New Roman" w:hAnsi="Times New Roman" w:cs="Times New Roman"/>
          <w:sz w:val="28"/>
          <w:szCs w:val="28"/>
        </w:rPr>
        <w:t>о</w:t>
      </w:r>
      <w:r w:rsidRPr="009D712E">
        <w:rPr>
          <w:rFonts w:ascii="Times New Roman" w:hAnsi="Times New Roman" w:cs="Times New Roman"/>
          <w:sz w:val="28"/>
          <w:szCs w:val="28"/>
        </w:rPr>
        <w:t>ристого натрия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(С</w:t>
      </w:r>
      <w:proofErr w:type="gramStart"/>
      <w:r w:rsidRPr="009D712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D712E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9D712E">
        <w:rPr>
          <w:rFonts w:ascii="Times New Roman" w:hAnsi="Times New Roman" w:cs="Times New Roman"/>
          <w:sz w:val="28"/>
          <w:szCs w:val="28"/>
        </w:rPr>
        <w:t>). Если покрытие имеет поры, то через 3-5 минут появл</w:t>
      </w:r>
      <w:r w:rsidRPr="009D712E">
        <w:rPr>
          <w:rFonts w:ascii="Times New Roman" w:hAnsi="Times New Roman" w:cs="Times New Roman"/>
          <w:sz w:val="28"/>
          <w:szCs w:val="28"/>
        </w:rPr>
        <w:t>я</w:t>
      </w:r>
      <w:r w:rsidRPr="009D712E">
        <w:rPr>
          <w:rFonts w:ascii="Times New Roman" w:hAnsi="Times New Roman" w:cs="Times New Roman"/>
          <w:sz w:val="28"/>
          <w:szCs w:val="28"/>
        </w:rPr>
        <w:t>ются синие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точки.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 xml:space="preserve">Для проверки </w:t>
      </w:r>
      <w:proofErr w:type="spellStart"/>
      <w:r w:rsidRPr="009D712E">
        <w:rPr>
          <w:rFonts w:ascii="Times New Roman" w:hAnsi="Times New Roman" w:cs="Times New Roman"/>
          <w:sz w:val="28"/>
          <w:szCs w:val="28"/>
        </w:rPr>
        <w:t>сплошности</w:t>
      </w:r>
      <w:proofErr w:type="spellEnd"/>
      <w:r w:rsidRPr="009D7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712E">
        <w:rPr>
          <w:rFonts w:ascii="Times New Roman" w:hAnsi="Times New Roman" w:cs="Times New Roman"/>
          <w:sz w:val="28"/>
          <w:szCs w:val="28"/>
        </w:rPr>
        <w:t>пассивирующей</w:t>
      </w:r>
      <w:proofErr w:type="spellEnd"/>
      <w:r w:rsidRPr="009D712E">
        <w:rPr>
          <w:rFonts w:ascii="Times New Roman" w:hAnsi="Times New Roman" w:cs="Times New Roman"/>
          <w:sz w:val="28"/>
          <w:szCs w:val="28"/>
        </w:rPr>
        <w:t xml:space="preserve"> пленки на алюминии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состав раствора вводят бихромат калия (K</w:t>
      </w:r>
      <w:r w:rsidRPr="009D71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D712E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D71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D712E">
        <w:rPr>
          <w:rFonts w:ascii="Times New Roman" w:hAnsi="Times New Roman" w:cs="Times New Roman"/>
          <w:sz w:val="28"/>
          <w:szCs w:val="28"/>
        </w:rPr>
        <w:t>O</w:t>
      </w:r>
      <w:r w:rsidRPr="009D712E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9D712E">
        <w:rPr>
          <w:rFonts w:ascii="Times New Roman" w:hAnsi="Times New Roman" w:cs="Times New Roman"/>
          <w:sz w:val="28"/>
          <w:szCs w:val="28"/>
        </w:rPr>
        <w:t>) с соляной ки</w:t>
      </w:r>
      <w:r w:rsidRPr="009D712E">
        <w:rPr>
          <w:rFonts w:ascii="Times New Roman" w:hAnsi="Times New Roman" w:cs="Times New Roman"/>
          <w:sz w:val="28"/>
          <w:szCs w:val="28"/>
        </w:rPr>
        <w:t>с</w:t>
      </w:r>
      <w:r w:rsidRPr="009D712E">
        <w:rPr>
          <w:rFonts w:ascii="Times New Roman" w:hAnsi="Times New Roman" w:cs="Times New Roman"/>
          <w:sz w:val="28"/>
          <w:szCs w:val="28"/>
        </w:rPr>
        <w:t xml:space="preserve">лотой. Если пленка пористая, то через 2-4 минуты цвет раствора меняется </w:t>
      </w:r>
      <w:proofErr w:type="gramStart"/>
      <w:r w:rsidRPr="009D712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D712E">
        <w:rPr>
          <w:rFonts w:ascii="Times New Roman" w:hAnsi="Times New Roman" w:cs="Times New Roman"/>
          <w:sz w:val="28"/>
          <w:szCs w:val="28"/>
        </w:rPr>
        <w:t xml:space="preserve"> желтого до зеленого. Это указывает на протекание реакции окисления ал</w:t>
      </w:r>
      <w:r w:rsidRPr="009D712E">
        <w:rPr>
          <w:rFonts w:ascii="Times New Roman" w:hAnsi="Times New Roman" w:cs="Times New Roman"/>
          <w:sz w:val="28"/>
          <w:szCs w:val="28"/>
        </w:rPr>
        <w:t>ю</w:t>
      </w:r>
      <w:r w:rsidRPr="009D712E">
        <w:rPr>
          <w:rFonts w:ascii="Times New Roman" w:hAnsi="Times New Roman" w:cs="Times New Roman"/>
          <w:sz w:val="28"/>
          <w:szCs w:val="28"/>
        </w:rPr>
        <w:t>миния и восстановления хрома до трехвалентного иона:</w:t>
      </w:r>
    </w:p>
    <w:p w:rsidR="009D712E" w:rsidRPr="009D712E" w:rsidRDefault="009D712E" w:rsidP="009D712E">
      <w:pPr>
        <w:pStyle w:val="a5"/>
        <w:spacing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712E">
        <w:rPr>
          <w:rFonts w:ascii="Times New Roman" w:hAnsi="Times New Roman" w:cs="Times New Roman"/>
          <w:sz w:val="28"/>
          <w:szCs w:val="28"/>
        </w:rPr>
        <w:t>2А1 + С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D71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D712E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9D712E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9D712E">
        <w:rPr>
          <w:rFonts w:ascii="Times New Roman" w:hAnsi="Times New Roman" w:cs="Times New Roman"/>
          <w:sz w:val="28"/>
          <w:szCs w:val="28"/>
        </w:rPr>
        <w:t xml:space="preserve"> + 14Н 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9D712E">
        <w:rPr>
          <w:rFonts w:ascii="Times New Roman" w:hAnsi="Times New Roman" w:cs="Times New Roman"/>
          <w:sz w:val="28"/>
          <w:szCs w:val="28"/>
        </w:rPr>
        <w:t xml:space="preserve"> 2А1</w:t>
      </w:r>
      <w:r w:rsidRPr="009D712E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9D712E">
        <w:rPr>
          <w:rFonts w:ascii="Times New Roman" w:hAnsi="Times New Roman" w:cs="Times New Roman"/>
          <w:sz w:val="28"/>
          <w:szCs w:val="28"/>
        </w:rPr>
        <w:t xml:space="preserve"> + 2С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D712E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9D712E">
        <w:rPr>
          <w:rFonts w:ascii="Times New Roman" w:hAnsi="Times New Roman" w:cs="Times New Roman"/>
          <w:sz w:val="28"/>
          <w:szCs w:val="28"/>
        </w:rPr>
        <w:t>+ 7Н</w:t>
      </w:r>
      <w:r w:rsidRPr="009D71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9D712E" w:rsidRPr="009D712E" w:rsidRDefault="009D712E" w:rsidP="009D712E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712E">
        <w:rPr>
          <w:rFonts w:ascii="Times New Roman" w:hAnsi="Times New Roman" w:cs="Times New Roman"/>
          <w:sz w:val="28"/>
          <w:szCs w:val="28"/>
        </w:rPr>
        <w:t>Сплошность</w:t>
      </w:r>
      <w:proofErr w:type="spellEnd"/>
      <w:r w:rsidRPr="009D712E">
        <w:rPr>
          <w:rFonts w:ascii="Times New Roman" w:hAnsi="Times New Roman" w:cs="Times New Roman"/>
          <w:sz w:val="28"/>
          <w:szCs w:val="28"/>
        </w:rPr>
        <w:t xml:space="preserve"> толстой оксидной пленки на таких металлах, как магний и алюминий, можно проверить с помо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9D712E">
        <w:rPr>
          <w:rFonts w:ascii="Times New Roman" w:hAnsi="Times New Roman" w:cs="Times New Roman"/>
          <w:sz w:val="28"/>
          <w:szCs w:val="28"/>
        </w:rPr>
        <w:t>ью солей ртути или самой ртути. В тех местах, где пленка повреждена или пориста, начинается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 xml:space="preserve">бурное окисление </w:t>
      </w:r>
      <w:r w:rsidRPr="009D712E">
        <w:rPr>
          <w:rFonts w:ascii="Times New Roman" w:hAnsi="Times New Roman" w:cs="Times New Roman"/>
          <w:sz w:val="28"/>
          <w:szCs w:val="28"/>
        </w:rPr>
        <w:lastRenderedPageBreak/>
        <w:t>металла в воздухе с образованием поросли окислов.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Окисление металла сосредоточивается в тех местах, где 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D712E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контактирует с металлом, и на п</w:t>
      </w:r>
      <w:r w:rsidRPr="009D712E">
        <w:rPr>
          <w:rFonts w:ascii="Times New Roman" w:hAnsi="Times New Roman" w:cs="Times New Roman"/>
          <w:sz w:val="28"/>
          <w:szCs w:val="28"/>
        </w:rPr>
        <w:t>о</w:t>
      </w:r>
      <w:r w:rsidRPr="009D712E">
        <w:rPr>
          <w:rFonts w:ascii="Times New Roman" w:hAnsi="Times New Roman" w:cs="Times New Roman"/>
          <w:sz w:val="28"/>
          <w:szCs w:val="28"/>
        </w:rPr>
        <w:t>верхности образуется амальгама.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Атомы м</w:t>
      </w:r>
      <w:r w:rsidR="009801D7">
        <w:rPr>
          <w:rFonts w:ascii="Times New Roman" w:hAnsi="Times New Roman" w:cs="Times New Roman"/>
          <w:sz w:val="28"/>
          <w:szCs w:val="28"/>
        </w:rPr>
        <w:t>еталла</w:t>
      </w:r>
      <w:proofErr w:type="gramStart"/>
      <w:r w:rsidR="009801D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0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01D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01D7">
        <w:rPr>
          <w:rFonts w:ascii="Times New Roman" w:hAnsi="Times New Roman" w:cs="Times New Roman"/>
          <w:sz w:val="28"/>
          <w:szCs w:val="28"/>
        </w:rPr>
        <w:t>астворяясь в амальгаме</w:t>
      </w:r>
      <w:r w:rsidR="009801D7" w:rsidRPr="009D712E"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оказываются</w:t>
      </w:r>
      <w:r w:rsidR="009801D7"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незащищенными от внешней среды и легко вступают во вза</w:t>
      </w:r>
      <w:r w:rsidRPr="009D712E">
        <w:rPr>
          <w:rFonts w:ascii="Times New Roman" w:hAnsi="Times New Roman" w:cs="Times New Roman"/>
          <w:sz w:val="28"/>
          <w:szCs w:val="28"/>
        </w:rPr>
        <w:t>и</w:t>
      </w:r>
      <w:r w:rsidRPr="009D712E">
        <w:rPr>
          <w:rFonts w:ascii="Times New Roman" w:hAnsi="Times New Roman" w:cs="Times New Roman"/>
          <w:sz w:val="28"/>
          <w:szCs w:val="28"/>
        </w:rPr>
        <w:t>модействие</w:t>
      </w:r>
      <w:r w:rsidR="009801D7"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с ней. На место ушедших из раствора поступают новые атомы из</w:t>
      </w:r>
      <w:r w:rsidR="009801D7"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кристаллической решетки металла. Таким образом, окисление</w:t>
      </w:r>
      <w:r w:rsidR="009801D7"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продолжается до тех пор, пока ртуть не исчезает в результате</w:t>
      </w:r>
      <w:r w:rsidR="009801D7"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растворения в металле или испарения. Схема окисления металла под</w:t>
      </w:r>
      <w:r w:rsidR="009801D7">
        <w:rPr>
          <w:rFonts w:ascii="Times New Roman" w:hAnsi="Times New Roman" w:cs="Times New Roman"/>
          <w:sz w:val="28"/>
          <w:szCs w:val="28"/>
        </w:rPr>
        <w:t xml:space="preserve"> </w:t>
      </w:r>
      <w:r w:rsidRPr="009D712E">
        <w:rPr>
          <w:rFonts w:ascii="Times New Roman" w:hAnsi="Times New Roman" w:cs="Times New Roman"/>
          <w:sz w:val="28"/>
          <w:szCs w:val="28"/>
        </w:rPr>
        <w:t>амальгамой показана на рис. 2.</w:t>
      </w:r>
    </w:p>
    <w:p w:rsidR="009D712E" w:rsidRDefault="009801D7" w:rsidP="009D712E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2538FC" wp14:editId="61081441">
            <wp:extent cx="3593805" cy="2339743"/>
            <wp:effectExtent l="0" t="0" r="6985" b="3810"/>
            <wp:docPr id="4" name="Рисунок 4" descr="C:\Users\Администратор\Desktop\верина\коррозия\s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верина\коррозия\sd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922" cy="233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1D7" w:rsidRDefault="009801D7" w:rsidP="009801D7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1D7">
        <w:rPr>
          <w:rFonts w:ascii="Times New Roman" w:hAnsi="Times New Roman" w:cs="Times New Roman"/>
          <w:sz w:val="28"/>
          <w:szCs w:val="28"/>
        </w:rPr>
        <w:t>Коррозия металлов под амальгамой носит неравномерный точечный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х</w:t>
      </w:r>
      <w:r w:rsidRPr="009801D7">
        <w:rPr>
          <w:rFonts w:ascii="Times New Roman" w:hAnsi="Times New Roman" w:cs="Times New Roman"/>
          <w:sz w:val="28"/>
          <w:szCs w:val="28"/>
        </w:rPr>
        <w:t>а</w:t>
      </w:r>
      <w:r w:rsidRPr="009801D7">
        <w:rPr>
          <w:rFonts w:ascii="Times New Roman" w:hAnsi="Times New Roman" w:cs="Times New Roman"/>
          <w:sz w:val="28"/>
          <w:szCs w:val="28"/>
        </w:rPr>
        <w:t>рактер.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 xml:space="preserve">При испытании металлов на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801D7">
        <w:rPr>
          <w:rFonts w:ascii="Times New Roman" w:hAnsi="Times New Roman" w:cs="Times New Roman"/>
          <w:sz w:val="28"/>
          <w:szCs w:val="28"/>
        </w:rPr>
        <w:t>нтеркристаллитную коррозию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простым методом является определение звука при ударе; металл,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подверже</w:t>
      </w:r>
      <w:r w:rsidRPr="009801D7">
        <w:rPr>
          <w:rFonts w:ascii="Times New Roman" w:hAnsi="Times New Roman" w:cs="Times New Roman"/>
          <w:sz w:val="28"/>
          <w:szCs w:val="28"/>
        </w:rPr>
        <w:t>н</w:t>
      </w:r>
      <w:r w:rsidRPr="009801D7">
        <w:rPr>
          <w:rFonts w:ascii="Times New Roman" w:hAnsi="Times New Roman" w:cs="Times New Roman"/>
          <w:sz w:val="28"/>
          <w:szCs w:val="28"/>
        </w:rPr>
        <w:t>ный интеркристаллитной коррозии, теряет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характерный для него металлический звук. Это можно наблюдать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 xml:space="preserve">латуни </w:t>
      </w:r>
      <w:proofErr w:type="gramStart"/>
      <w:r w:rsidRPr="009801D7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9801D7">
        <w:rPr>
          <w:rFonts w:ascii="Times New Roman" w:hAnsi="Times New Roman" w:cs="Times New Roman"/>
          <w:sz w:val="28"/>
          <w:szCs w:val="28"/>
        </w:rPr>
        <w:t xml:space="preserve"> действия на нее растворов ртутных солей. Латунная пластинка,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выдержанная в таком раств</w:t>
      </w:r>
      <w:r w:rsidRPr="009801D7">
        <w:rPr>
          <w:rFonts w:ascii="Times New Roman" w:hAnsi="Times New Roman" w:cs="Times New Roman"/>
          <w:sz w:val="28"/>
          <w:szCs w:val="28"/>
        </w:rPr>
        <w:t>о</w:t>
      </w:r>
      <w:r w:rsidRPr="009801D7">
        <w:rPr>
          <w:rFonts w:ascii="Times New Roman" w:hAnsi="Times New Roman" w:cs="Times New Roman"/>
          <w:sz w:val="28"/>
          <w:szCs w:val="28"/>
        </w:rPr>
        <w:t>ре в течение 20-30 минут при ударе теряет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металлический звук, становится хрупкой, при изгибе ломается или 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трещины.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Чувствительность к инте</w:t>
      </w:r>
      <w:r w:rsidRPr="009801D7">
        <w:rPr>
          <w:rFonts w:ascii="Times New Roman" w:hAnsi="Times New Roman" w:cs="Times New Roman"/>
          <w:sz w:val="28"/>
          <w:szCs w:val="28"/>
        </w:rPr>
        <w:t>р</w:t>
      </w:r>
      <w:r w:rsidRPr="009801D7">
        <w:rPr>
          <w:rFonts w:ascii="Times New Roman" w:hAnsi="Times New Roman" w:cs="Times New Roman"/>
          <w:sz w:val="28"/>
          <w:szCs w:val="28"/>
        </w:rPr>
        <w:t>кристаллитной коррозии нержавеющих сталей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определяется кипячением в стандартном растворе следующего состава: 111г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1D7">
        <w:rPr>
          <w:rFonts w:ascii="Times New Roman" w:hAnsi="Times New Roman" w:cs="Times New Roman"/>
          <w:sz w:val="28"/>
          <w:szCs w:val="28"/>
        </w:rPr>
        <w:t>CuSO</w:t>
      </w:r>
      <w:r w:rsidRPr="009801D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801D7">
        <w:rPr>
          <w:rFonts w:ascii="Times New Roman" w:hAnsi="Times New Roman" w:cs="Times New Roman"/>
          <w:sz w:val="28"/>
          <w:szCs w:val="28"/>
        </w:rPr>
        <w:t xml:space="preserve"> • 5Н</w:t>
      </w:r>
      <w:r w:rsidRPr="009801D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801D7">
        <w:rPr>
          <w:rFonts w:ascii="Times New Roman" w:hAnsi="Times New Roman" w:cs="Times New Roman"/>
          <w:sz w:val="28"/>
          <w:szCs w:val="28"/>
        </w:rPr>
        <w:t>О + 55мл H</w:t>
      </w:r>
      <w:r w:rsidRPr="009801D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801D7">
        <w:rPr>
          <w:rFonts w:ascii="Times New Roman" w:hAnsi="Times New Roman" w:cs="Times New Roman"/>
          <w:sz w:val="28"/>
          <w:szCs w:val="28"/>
        </w:rPr>
        <w:t>SO</w:t>
      </w:r>
      <w:r w:rsidRPr="009801D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801D7">
        <w:rPr>
          <w:rFonts w:ascii="Times New Roman" w:hAnsi="Times New Roman" w:cs="Times New Roman"/>
          <w:sz w:val="28"/>
          <w:szCs w:val="28"/>
        </w:rPr>
        <w:t xml:space="preserve"> (удельный вес - 1,84) на 1л воды.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1D7" w:rsidRDefault="00450BA9" w:rsidP="00D93794">
      <w:pPr>
        <w:pStyle w:val="a5"/>
        <w:numPr>
          <w:ilvl w:val="1"/>
          <w:numId w:val="7"/>
        </w:numPr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6C">
        <w:rPr>
          <w:rFonts w:ascii="Times New Roman" w:hAnsi="Times New Roman" w:cs="Times New Roman"/>
          <w:b/>
          <w:sz w:val="28"/>
          <w:szCs w:val="28"/>
        </w:rPr>
        <w:t>К</w:t>
      </w:r>
      <w:r w:rsidR="008A3C97">
        <w:rPr>
          <w:rFonts w:ascii="Times New Roman" w:hAnsi="Times New Roman" w:cs="Times New Roman"/>
          <w:b/>
          <w:sz w:val="28"/>
          <w:szCs w:val="28"/>
        </w:rPr>
        <w:t>оли</w:t>
      </w:r>
      <w:r w:rsidRPr="005B586C">
        <w:rPr>
          <w:rFonts w:ascii="Times New Roman" w:hAnsi="Times New Roman" w:cs="Times New Roman"/>
          <w:b/>
          <w:sz w:val="28"/>
          <w:szCs w:val="28"/>
        </w:rPr>
        <w:t>чественные методы исследования коррозии</w:t>
      </w:r>
    </w:p>
    <w:p w:rsidR="00450BA9" w:rsidRDefault="00450BA9" w:rsidP="00D93794">
      <w:pPr>
        <w:pStyle w:val="a5"/>
        <w:numPr>
          <w:ilvl w:val="2"/>
          <w:numId w:val="7"/>
        </w:numPr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Весовой метод</w:t>
      </w:r>
    </w:p>
    <w:p w:rsidR="00450BA9" w:rsidRDefault="00450BA9" w:rsidP="00450BA9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Данный метод </w:t>
      </w:r>
      <w:r w:rsidRPr="00450BA9">
        <w:rPr>
          <w:rFonts w:ascii="Times New Roman" w:hAnsi="Times New Roman" w:cs="Times New Roman"/>
          <w:sz w:val="28"/>
          <w:szCs w:val="28"/>
        </w:rPr>
        <w:t>основан на определении измерения массы образцов после воздействия агрессивной среды. При этом определяют прибыль или убыль массы образца. В первом случае после действия агрессивной среды взвеш</w:t>
      </w:r>
      <w:r w:rsidRPr="00450BA9">
        <w:rPr>
          <w:rFonts w:ascii="Times New Roman" w:hAnsi="Times New Roman" w:cs="Times New Roman"/>
          <w:sz w:val="28"/>
          <w:szCs w:val="28"/>
        </w:rPr>
        <w:t>и</w:t>
      </w:r>
      <w:r w:rsidRPr="00450BA9">
        <w:rPr>
          <w:rFonts w:ascii="Times New Roman" w:hAnsi="Times New Roman" w:cs="Times New Roman"/>
          <w:sz w:val="28"/>
          <w:szCs w:val="28"/>
        </w:rPr>
        <w:t>вают образцы, собрав все продукты коррозии, во втором необходимо все продукты коррозии удалить.</w:t>
      </w:r>
    </w:p>
    <w:p w:rsidR="00C2246D" w:rsidRDefault="00C2246D" w:rsidP="008A3C97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C97" w:rsidRDefault="008A3C97" w:rsidP="008A3C97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97">
        <w:rPr>
          <w:rFonts w:ascii="Times New Roman" w:hAnsi="Times New Roman" w:cs="Times New Roman"/>
          <w:b/>
          <w:sz w:val="28"/>
          <w:szCs w:val="28"/>
        </w:rPr>
        <w:t>3.2.</w:t>
      </w:r>
      <w:r w:rsidR="00707E16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8A3C97">
        <w:rPr>
          <w:rFonts w:ascii="Times New Roman" w:hAnsi="Times New Roman" w:cs="Times New Roman"/>
          <w:b/>
          <w:sz w:val="28"/>
          <w:szCs w:val="28"/>
        </w:rPr>
        <w:t>. Объемный метод</w:t>
      </w:r>
    </w:p>
    <w:p w:rsidR="008A3C97" w:rsidRDefault="008A3C97" w:rsidP="008A3C97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C97">
        <w:rPr>
          <w:rFonts w:ascii="Times New Roman" w:hAnsi="Times New Roman" w:cs="Times New Roman"/>
          <w:sz w:val="28"/>
          <w:szCs w:val="28"/>
        </w:rPr>
        <w:t xml:space="preserve">Объемный метод изучения скорости коррозии основан на определении количества выделившегося при реакции водорода </w:t>
      </w:r>
      <w:proofErr w:type="gramStart"/>
      <w:r w:rsidRPr="008A3C9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A3C97">
        <w:rPr>
          <w:rFonts w:ascii="Times New Roman" w:hAnsi="Times New Roman" w:cs="Times New Roman"/>
          <w:sz w:val="28"/>
          <w:szCs w:val="28"/>
        </w:rPr>
        <w:t>при коррозии в кислой среде с водной деполяризацией) или поглощенного кислорода (при коррозии в нейтральных средах с кислородной деполяризацией). Объемный метод в 10 - 100 раз более точен, чем весовой, и позволяет определить зависимость скорости коррозии от времени, не удаляя продукты коррозии и не прерывая и</w:t>
      </w:r>
      <w:r w:rsidRPr="008A3C97">
        <w:rPr>
          <w:rFonts w:ascii="Times New Roman" w:hAnsi="Times New Roman" w:cs="Times New Roman"/>
          <w:sz w:val="28"/>
          <w:szCs w:val="28"/>
        </w:rPr>
        <w:t>с</w:t>
      </w:r>
      <w:r w:rsidRPr="008A3C97">
        <w:rPr>
          <w:rFonts w:ascii="Times New Roman" w:hAnsi="Times New Roman" w:cs="Times New Roman"/>
          <w:sz w:val="28"/>
          <w:szCs w:val="28"/>
        </w:rPr>
        <w:t xml:space="preserve">пытания.  </w:t>
      </w:r>
    </w:p>
    <w:p w:rsidR="00A854F6" w:rsidRDefault="00A854F6" w:rsidP="00A854F6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4F6">
        <w:rPr>
          <w:rFonts w:ascii="Times New Roman" w:hAnsi="Times New Roman" w:cs="Times New Roman"/>
          <w:sz w:val="28"/>
          <w:szCs w:val="28"/>
        </w:rPr>
        <w:t>Сущность объемного метода заключается в определении количества газа,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4F6">
        <w:rPr>
          <w:rFonts w:ascii="Times New Roman" w:hAnsi="Times New Roman" w:cs="Times New Roman"/>
          <w:sz w:val="28"/>
          <w:szCs w:val="28"/>
        </w:rPr>
        <w:t>выделяющегося или поглощающегося в процессе электрохимической ко</w:t>
      </w:r>
      <w:r w:rsidRPr="00A854F6">
        <w:rPr>
          <w:rFonts w:ascii="Times New Roman" w:hAnsi="Times New Roman" w:cs="Times New Roman"/>
          <w:sz w:val="28"/>
          <w:szCs w:val="28"/>
        </w:rPr>
        <w:t>р</w:t>
      </w:r>
      <w:r w:rsidRPr="00A854F6">
        <w:rPr>
          <w:rFonts w:ascii="Times New Roman" w:hAnsi="Times New Roman" w:cs="Times New Roman"/>
          <w:sz w:val="28"/>
          <w:szCs w:val="28"/>
        </w:rPr>
        <w:t>розии.</w:t>
      </w:r>
    </w:p>
    <w:p w:rsidR="00C2246D" w:rsidRDefault="00C2246D" w:rsidP="00A854F6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7E16" w:rsidRDefault="00707E16" w:rsidP="00D93794">
      <w:pPr>
        <w:pStyle w:val="a5"/>
        <w:numPr>
          <w:ilvl w:val="1"/>
          <w:numId w:val="7"/>
        </w:numPr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E16">
        <w:rPr>
          <w:rFonts w:ascii="Times New Roman" w:hAnsi="Times New Roman" w:cs="Times New Roman"/>
          <w:b/>
          <w:sz w:val="28"/>
          <w:szCs w:val="28"/>
        </w:rPr>
        <w:t>Лабораторные методы исследования коррозии</w:t>
      </w:r>
    </w:p>
    <w:p w:rsidR="00B166CB" w:rsidRPr="00B166CB" w:rsidRDefault="00B166CB" w:rsidP="00D93794">
      <w:pPr>
        <w:pStyle w:val="a5"/>
        <w:numPr>
          <w:ilvl w:val="2"/>
          <w:numId w:val="7"/>
        </w:numPr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м</w:t>
      </w:r>
      <w:r w:rsidR="005411FF" w:rsidRPr="005411FF">
        <w:rPr>
          <w:rFonts w:ascii="Times New Roman" w:hAnsi="Times New Roman" w:cs="Times New Roman"/>
          <w:b/>
          <w:sz w:val="28"/>
          <w:szCs w:val="28"/>
        </w:rPr>
        <w:t xml:space="preserve">етоды исследования </w:t>
      </w:r>
      <w:r w:rsidR="005411FF" w:rsidRPr="00B166CB">
        <w:rPr>
          <w:rFonts w:ascii="Times New Roman" w:hAnsi="Times New Roman" w:cs="Times New Roman"/>
          <w:b/>
          <w:sz w:val="28"/>
          <w:szCs w:val="28"/>
        </w:rPr>
        <w:t>коррозии м</w:t>
      </w:r>
      <w:r w:rsidR="005411FF" w:rsidRPr="00B166CB">
        <w:rPr>
          <w:rFonts w:ascii="Times New Roman" w:hAnsi="Times New Roman" w:cs="Times New Roman"/>
          <w:b/>
          <w:sz w:val="28"/>
          <w:szCs w:val="28"/>
        </w:rPr>
        <w:t>е</w:t>
      </w:r>
      <w:r w:rsidR="005411FF" w:rsidRPr="00B166CB">
        <w:rPr>
          <w:rFonts w:ascii="Times New Roman" w:hAnsi="Times New Roman" w:cs="Times New Roman"/>
          <w:b/>
          <w:sz w:val="28"/>
          <w:szCs w:val="28"/>
        </w:rPr>
        <w:t>таллов</w:t>
      </w:r>
    </w:p>
    <w:p w:rsidR="005411FF" w:rsidRPr="00B166CB" w:rsidRDefault="005411FF" w:rsidP="00D93794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6CB">
        <w:rPr>
          <w:rFonts w:ascii="Times New Roman" w:hAnsi="Times New Roman" w:cs="Times New Roman"/>
          <w:b/>
          <w:sz w:val="28"/>
          <w:szCs w:val="28"/>
        </w:rPr>
        <w:t>в электролитах</w:t>
      </w:r>
    </w:p>
    <w:p w:rsidR="00707E16" w:rsidRDefault="00707E16" w:rsidP="00707E16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E16">
        <w:rPr>
          <w:rFonts w:ascii="Times New Roman" w:hAnsi="Times New Roman" w:cs="Times New Roman"/>
          <w:sz w:val="28"/>
          <w:szCs w:val="28"/>
        </w:rPr>
        <w:t>Среди лаб</w:t>
      </w:r>
      <w:r>
        <w:rPr>
          <w:rFonts w:ascii="Times New Roman" w:hAnsi="Times New Roman" w:cs="Times New Roman"/>
          <w:sz w:val="28"/>
          <w:szCs w:val="28"/>
        </w:rPr>
        <w:t>ораторных</w:t>
      </w:r>
      <w:proofErr w:type="gramStart"/>
      <w:r w:rsidRPr="00707E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07E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07E1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07E16">
        <w:rPr>
          <w:rFonts w:ascii="Times New Roman" w:hAnsi="Times New Roman" w:cs="Times New Roman"/>
          <w:sz w:val="28"/>
          <w:szCs w:val="28"/>
        </w:rPr>
        <w:t>оррозиoнны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07E16">
        <w:rPr>
          <w:rFonts w:ascii="Times New Roman" w:hAnsi="Times New Roman" w:cs="Times New Roman"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07E16">
        <w:rPr>
          <w:rFonts w:ascii="Times New Roman" w:hAnsi="Times New Roman" w:cs="Times New Roman"/>
          <w:sz w:val="28"/>
          <w:szCs w:val="28"/>
        </w:rPr>
        <w:t xml:space="preserve"> наиб</w:t>
      </w:r>
      <w:r>
        <w:rPr>
          <w:rFonts w:ascii="Times New Roman" w:hAnsi="Times New Roman" w:cs="Times New Roman"/>
          <w:sz w:val="28"/>
          <w:szCs w:val="28"/>
        </w:rPr>
        <w:t>олее</w:t>
      </w:r>
      <w:r w:rsidRPr="00707E16">
        <w:rPr>
          <w:rFonts w:ascii="Times New Roman" w:hAnsi="Times New Roman" w:cs="Times New Roman"/>
          <w:sz w:val="28"/>
          <w:szCs w:val="28"/>
        </w:rPr>
        <w:t xml:space="preserve"> важными являются т</w:t>
      </w:r>
      <w:r>
        <w:rPr>
          <w:rFonts w:ascii="Times New Roman" w:hAnsi="Times New Roman" w:cs="Times New Roman"/>
          <w:sz w:val="28"/>
          <w:szCs w:val="28"/>
        </w:rPr>
        <w:t>ак</w:t>
      </w:r>
      <w:r w:rsidRPr="00707E16">
        <w:rPr>
          <w:rFonts w:ascii="Times New Roman" w:hAnsi="Times New Roman" w:cs="Times New Roman"/>
          <w:sz w:val="28"/>
          <w:szCs w:val="28"/>
        </w:rPr>
        <w:t xml:space="preserve"> наз</w:t>
      </w:r>
      <w:r>
        <w:rPr>
          <w:rFonts w:ascii="Times New Roman" w:hAnsi="Times New Roman" w:cs="Times New Roman"/>
          <w:sz w:val="28"/>
          <w:szCs w:val="28"/>
        </w:rPr>
        <w:t>ываемые</w:t>
      </w:r>
      <w:r w:rsidRPr="00707E16">
        <w:rPr>
          <w:rFonts w:ascii="Times New Roman" w:hAnsi="Times New Roman" w:cs="Times New Roman"/>
          <w:sz w:val="28"/>
          <w:szCs w:val="28"/>
        </w:rPr>
        <w:t xml:space="preserve"> ускоренные </w:t>
      </w:r>
      <w:proofErr w:type="spellStart"/>
      <w:r w:rsidRPr="00707E16">
        <w:rPr>
          <w:rFonts w:ascii="Times New Roman" w:hAnsi="Times New Roman" w:cs="Times New Roman"/>
          <w:sz w:val="28"/>
          <w:szCs w:val="28"/>
        </w:rPr>
        <w:t>коррозиoнные</w:t>
      </w:r>
      <w:proofErr w:type="spellEnd"/>
      <w:r w:rsidRPr="00707E16">
        <w:rPr>
          <w:rFonts w:ascii="Times New Roman" w:hAnsi="Times New Roman" w:cs="Times New Roman"/>
          <w:sz w:val="28"/>
          <w:szCs w:val="28"/>
        </w:rPr>
        <w:t xml:space="preserve"> испытания, в которых создаются условия, вызывающие быстрое коррозионное разрушение всле</w:t>
      </w:r>
      <w:r w:rsidRPr="00707E16">
        <w:rPr>
          <w:rFonts w:ascii="Times New Roman" w:hAnsi="Times New Roman" w:cs="Times New Roman"/>
          <w:sz w:val="28"/>
          <w:szCs w:val="28"/>
        </w:rPr>
        <w:t>д</w:t>
      </w:r>
      <w:r w:rsidRPr="00707E16">
        <w:rPr>
          <w:rFonts w:ascii="Times New Roman" w:hAnsi="Times New Roman" w:cs="Times New Roman"/>
          <w:sz w:val="28"/>
          <w:szCs w:val="28"/>
        </w:rPr>
        <w:t>ствие увеличения агрессивности среды. Осн</w:t>
      </w:r>
      <w:r>
        <w:rPr>
          <w:rFonts w:ascii="Times New Roman" w:hAnsi="Times New Roman" w:cs="Times New Roman"/>
          <w:sz w:val="28"/>
          <w:szCs w:val="28"/>
        </w:rPr>
        <w:t>овные</w:t>
      </w:r>
      <w:r w:rsidRPr="00707E16">
        <w:rPr>
          <w:rFonts w:ascii="Times New Roman" w:hAnsi="Times New Roman" w:cs="Times New Roman"/>
          <w:sz w:val="28"/>
          <w:szCs w:val="28"/>
        </w:rPr>
        <w:t xml:space="preserve"> среды для лабораторных </w:t>
      </w:r>
      <w:proofErr w:type="spellStart"/>
      <w:r w:rsidRPr="00707E16">
        <w:rPr>
          <w:rFonts w:ascii="Times New Roman" w:hAnsi="Times New Roman" w:cs="Times New Roman"/>
          <w:sz w:val="28"/>
          <w:szCs w:val="28"/>
        </w:rPr>
        <w:t>коррози</w:t>
      </w:r>
      <w:proofErr w:type="gramStart"/>
      <w:r w:rsidRPr="00707E16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707E16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07E16">
        <w:rPr>
          <w:rFonts w:ascii="Times New Roman" w:hAnsi="Times New Roman" w:cs="Times New Roman"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sz w:val="28"/>
          <w:szCs w:val="28"/>
        </w:rPr>
        <w:t>й –</w:t>
      </w:r>
      <w:r w:rsidRPr="00707E16">
        <w:rPr>
          <w:rFonts w:ascii="Times New Roman" w:hAnsi="Times New Roman" w:cs="Times New Roman"/>
          <w:sz w:val="28"/>
          <w:szCs w:val="28"/>
        </w:rPr>
        <w:t xml:space="preserve"> электролиты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E16">
        <w:rPr>
          <w:rFonts w:ascii="Times New Roman" w:hAnsi="Times New Roman" w:cs="Times New Roman"/>
          <w:sz w:val="28"/>
          <w:szCs w:val="28"/>
        </w:rPr>
        <w:t xml:space="preserve"> влажная атмосфера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E16">
        <w:rPr>
          <w:rFonts w:ascii="Times New Roman" w:hAnsi="Times New Roman" w:cs="Times New Roman"/>
          <w:sz w:val="28"/>
          <w:szCs w:val="28"/>
        </w:rPr>
        <w:t xml:space="preserve"> содержащая или не содержащая </w:t>
      </w:r>
      <w:proofErr w:type="spellStart"/>
      <w:r w:rsidRPr="00707E16">
        <w:rPr>
          <w:rFonts w:ascii="Times New Roman" w:hAnsi="Times New Roman" w:cs="Times New Roman"/>
          <w:sz w:val="28"/>
          <w:szCs w:val="28"/>
        </w:rPr>
        <w:t>коррозионноактивные</w:t>
      </w:r>
      <w:proofErr w:type="spellEnd"/>
      <w:r w:rsidRPr="00707E16">
        <w:rPr>
          <w:rFonts w:ascii="Times New Roman" w:hAnsi="Times New Roman" w:cs="Times New Roman"/>
          <w:sz w:val="28"/>
          <w:szCs w:val="28"/>
        </w:rPr>
        <w:t xml:space="preserve"> вещества (</w:t>
      </w:r>
      <w:proofErr w:type="spellStart"/>
      <w:r w:rsidRPr="00707E16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707E16">
        <w:rPr>
          <w:rFonts w:ascii="Times New Roman" w:hAnsi="Times New Roman" w:cs="Times New Roman"/>
          <w:sz w:val="28"/>
          <w:szCs w:val="28"/>
        </w:rPr>
        <w:t>, SO2, CO2 и т.п.), без конденсации или с периодич</w:t>
      </w:r>
      <w:r>
        <w:rPr>
          <w:rFonts w:ascii="Times New Roman" w:hAnsi="Times New Roman" w:cs="Times New Roman"/>
          <w:sz w:val="28"/>
          <w:szCs w:val="28"/>
        </w:rPr>
        <w:t>еской</w:t>
      </w:r>
      <w:r w:rsidRPr="00707E16">
        <w:rPr>
          <w:rFonts w:ascii="Times New Roman" w:hAnsi="Times New Roman" w:cs="Times New Roman"/>
          <w:sz w:val="28"/>
          <w:szCs w:val="28"/>
        </w:rPr>
        <w:t xml:space="preserve"> конденсацией влаги; газовые среды с повыш</w:t>
      </w:r>
      <w:r>
        <w:rPr>
          <w:rFonts w:ascii="Times New Roman" w:hAnsi="Times New Roman" w:cs="Times New Roman"/>
          <w:sz w:val="28"/>
          <w:szCs w:val="28"/>
        </w:rPr>
        <w:t>енной</w:t>
      </w:r>
      <w:r w:rsidRPr="00707E16">
        <w:rPr>
          <w:rFonts w:ascii="Times New Roman" w:hAnsi="Times New Roman" w:cs="Times New Roman"/>
          <w:sz w:val="28"/>
          <w:szCs w:val="28"/>
        </w:rPr>
        <w:t xml:space="preserve"> температурой; почвы, нефтепродукты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E16">
        <w:rPr>
          <w:rFonts w:ascii="Times New Roman" w:hAnsi="Times New Roman" w:cs="Times New Roman"/>
          <w:sz w:val="28"/>
          <w:szCs w:val="28"/>
        </w:rPr>
        <w:t>расплавл</w:t>
      </w:r>
      <w:r>
        <w:rPr>
          <w:rFonts w:ascii="Times New Roman" w:hAnsi="Times New Roman" w:cs="Times New Roman"/>
          <w:sz w:val="28"/>
          <w:szCs w:val="28"/>
        </w:rPr>
        <w:t>енные</w:t>
      </w:r>
      <w:r w:rsidRPr="00707E16">
        <w:rPr>
          <w:rFonts w:ascii="Times New Roman" w:hAnsi="Times New Roman" w:cs="Times New Roman"/>
          <w:sz w:val="28"/>
          <w:szCs w:val="28"/>
        </w:rPr>
        <w:t xml:space="preserve"> соли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E16">
        <w:rPr>
          <w:rFonts w:ascii="Times New Roman" w:hAnsi="Times New Roman" w:cs="Times New Roman"/>
          <w:sz w:val="28"/>
          <w:szCs w:val="28"/>
        </w:rPr>
        <w:t xml:space="preserve"> жидкие металлы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6CD8" w:rsidRDefault="005411FF" w:rsidP="00C46CD8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1FF">
        <w:rPr>
          <w:rFonts w:ascii="Times New Roman" w:hAnsi="Times New Roman" w:cs="Times New Roman"/>
          <w:sz w:val="28"/>
          <w:szCs w:val="28"/>
        </w:rPr>
        <w:lastRenderedPageBreak/>
        <w:t xml:space="preserve">Наиболее простым и доступным методом определения коррозионной стойкости металлов в электролитах является </w:t>
      </w:r>
      <w:r w:rsidRPr="005411FF">
        <w:rPr>
          <w:rFonts w:ascii="Times New Roman" w:hAnsi="Times New Roman" w:cs="Times New Roman"/>
          <w:b/>
          <w:sz w:val="28"/>
          <w:szCs w:val="28"/>
        </w:rPr>
        <w:t>испытание в открытом сосуде</w:t>
      </w:r>
      <w:r w:rsidRPr="005411FF">
        <w:rPr>
          <w:rFonts w:ascii="Times New Roman" w:hAnsi="Times New Roman" w:cs="Times New Roman"/>
          <w:sz w:val="28"/>
          <w:szCs w:val="28"/>
        </w:rPr>
        <w:t>, которое позволяет исследовать большинство показателей коррозии. Образцы (обычно три в каждом опыте) подвешивают на стеклянном крючке или капроновой нити и испытывают при полном, частичном или переменном п</w:t>
      </w:r>
      <w:r w:rsidRPr="005411FF">
        <w:rPr>
          <w:rFonts w:ascii="Times New Roman" w:hAnsi="Times New Roman" w:cs="Times New Roman"/>
          <w:sz w:val="28"/>
          <w:szCs w:val="28"/>
        </w:rPr>
        <w:t>о</w:t>
      </w:r>
      <w:r w:rsidRPr="005411FF">
        <w:rPr>
          <w:rFonts w:ascii="Times New Roman" w:hAnsi="Times New Roman" w:cs="Times New Roman"/>
          <w:sz w:val="28"/>
          <w:szCs w:val="28"/>
        </w:rPr>
        <w:t>гружении в неподвижный раствор, через который можно пропускать воздух, кислород, азот или другой газ. Более совершенно проведение испытания в оборудованном термостате.</w:t>
      </w:r>
    </w:p>
    <w:p w:rsidR="00C46CD8" w:rsidRDefault="00C46CD8" w:rsidP="00C46CD8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CD8">
        <w:rPr>
          <w:rFonts w:ascii="Times New Roman" w:hAnsi="Times New Roman" w:cs="Times New Roman"/>
          <w:sz w:val="28"/>
          <w:szCs w:val="28"/>
        </w:rPr>
        <w:t xml:space="preserve">Если испытания проводятся </w:t>
      </w:r>
      <w:r w:rsidRPr="00C46CD8">
        <w:rPr>
          <w:rFonts w:ascii="Times New Roman" w:hAnsi="Times New Roman" w:cs="Times New Roman"/>
          <w:b/>
          <w:sz w:val="28"/>
          <w:szCs w:val="28"/>
        </w:rPr>
        <w:t>при повышенных температурах</w:t>
      </w:r>
      <w:r w:rsidRPr="00C46C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CD8">
        <w:rPr>
          <w:rFonts w:ascii="Times New Roman" w:hAnsi="Times New Roman" w:cs="Times New Roman"/>
          <w:sz w:val="28"/>
          <w:szCs w:val="28"/>
        </w:rPr>
        <w:t>вместо открытых стаканов пр</w:t>
      </w:r>
      <w:r>
        <w:rPr>
          <w:rFonts w:ascii="Times New Roman" w:hAnsi="Times New Roman" w:cs="Times New Roman"/>
          <w:sz w:val="28"/>
          <w:szCs w:val="28"/>
        </w:rPr>
        <w:t>именяют колбы, снабженные обратными холодильн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ками. Образцы при этом подвешивают </w:t>
      </w:r>
      <w:r w:rsidRPr="00C46CD8">
        <w:rPr>
          <w:rFonts w:ascii="Times New Roman" w:hAnsi="Times New Roman" w:cs="Times New Roman"/>
          <w:sz w:val="28"/>
          <w:szCs w:val="28"/>
        </w:rPr>
        <w:t>на стеклянных или фторопласто</w:t>
      </w:r>
      <w:r>
        <w:rPr>
          <w:rFonts w:ascii="Times New Roman" w:hAnsi="Times New Roman" w:cs="Times New Roman"/>
          <w:sz w:val="28"/>
          <w:szCs w:val="28"/>
        </w:rPr>
        <w:t>вых подвесках, крепят в стеклян</w:t>
      </w:r>
      <w:r w:rsidRPr="00C46CD8">
        <w:rPr>
          <w:rFonts w:ascii="Times New Roman" w:hAnsi="Times New Roman" w:cs="Times New Roman"/>
          <w:sz w:val="28"/>
          <w:szCs w:val="28"/>
        </w:rPr>
        <w:t>ных подставках, помещают на дно колбы, п</w:t>
      </w:r>
      <w:r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ложив их стеклян</w:t>
      </w:r>
      <w:r w:rsidRPr="00C46CD8">
        <w:rPr>
          <w:rFonts w:ascii="Times New Roman" w:hAnsi="Times New Roman" w:cs="Times New Roman"/>
          <w:sz w:val="28"/>
          <w:szCs w:val="28"/>
        </w:rPr>
        <w:t>ной ватой.</w:t>
      </w:r>
    </w:p>
    <w:p w:rsidR="00C46CD8" w:rsidRDefault="00C46CD8" w:rsidP="00C46CD8">
      <w:pPr>
        <w:pStyle w:val="a5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6CD8">
        <w:rPr>
          <w:rFonts w:ascii="Times New Roman" w:hAnsi="Times New Roman" w:cs="Times New Roman"/>
          <w:sz w:val="28"/>
          <w:szCs w:val="28"/>
        </w:rPr>
        <w:t>Простой метод коррозионн</w:t>
      </w:r>
      <w:r>
        <w:rPr>
          <w:rFonts w:ascii="Times New Roman" w:hAnsi="Times New Roman" w:cs="Times New Roman"/>
          <w:sz w:val="28"/>
          <w:szCs w:val="28"/>
        </w:rPr>
        <w:t>ых испытаний металлов в электро</w:t>
      </w:r>
      <w:r w:rsidRPr="00C46CD8">
        <w:rPr>
          <w:rFonts w:ascii="Times New Roman" w:hAnsi="Times New Roman" w:cs="Times New Roman"/>
          <w:sz w:val="28"/>
          <w:szCs w:val="28"/>
        </w:rPr>
        <w:t xml:space="preserve">литах, например, в кислотах, </w:t>
      </w:r>
      <w:r w:rsidRPr="00C46CD8">
        <w:rPr>
          <w:rFonts w:ascii="Times New Roman" w:hAnsi="Times New Roman" w:cs="Times New Roman"/>
          <w:b/>
          <w:sz w:val="28"/>
          <w:szCs w:val="28"/>
        </w:rPr>
        <w:t>при высоких температурах и давлениях</w:t>
      </w:r>
      <w:r w:rsidRPr="00C46CD8">
        <w:rPr>
          <w:rFonts w:ascii="Times New Roman" w:hAnsi="Times New Roman" w:cs="Times New Roman"/>
          <w:sz w:val="28"/>
          <w:szCs w:val="28"/>
        </w:rPr>
        <w:t xml:space="preserve"> состоит в выдержке исс</w:t>
      </w:r>
      <w:r>
        <w:rPr>
          <w:rFonts w:ascii="Times New Roman" w:hAnsi="Times New Roman" w:cs="Times New Roman"/>
          <w:sz w:val="28"/>
          <w:szCs w:val="28"/>
        </w:rPr>
        <w:t>ледуемого образца металла, поме</w:t>
      </w:r>
      <w:r w:rsidRPr="00C46CD8">
        <w:rPr>
          <w:rFonts w:ascii="Times New Roman" w:hAnsi="Times New Roman" w:cs="Times New Roman"/>
          <w:sz w:val="28"/>
          <w:szCs w:val="28"/>
        </w:rPr>
        <w:t>щенного в запаянную ампулу из термостойкого стекла с налитым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CD8">
        <w:rPr>
          <w:rFonts w:ascii="Times New Roman" w:hAnsi="Times New Roman" w:cs="Times New Roman"/>
          <w:sz w:val="28"/>
          <w:szCs w:val="28"/>
        </w:rPr>
        <w:t>в нее электролитом, при зада</w:t>
      </w:r>
      <w:r>
        <w:rPr>
          <w:rFonts w:ascii="Times New Roman" w:hAnsi="Times New Roman" w:cs="Times New Roman"/>
          <w:sz w:val="28"/>
          <w:szCs w:val="28"/>
        </w:rPr>
        <w:t>нной темп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ратуре в термостатиро</w:t>
      </w:r>
      <w:r w:rsidRPr="00C46CD8">
        <w:rPr>
          <w:rFonts w:ascii="Times New Roman" w:hAnsi="Times New Roman" w:cs="Times New Roman"/>
          <w:sz w:val="28"/>
          <w:szCs w:val="28"/>
        </w:rPr>
        <w:t>ванном шкафу. Для предупреждения разрыва запая</w:t>
      </w:r>
      <w:r w:rsidRPr="00C46CD8">
        <w:rPr>
          <w:rFonts w:ascii="Times New Roman" w:hAnsi="Times New Roman" w:cs="Times New Roman"/>
          <w:sz w:val="28"/>
          <w:szCs w:val="28"/>
        </w:rPr>
        <w:t>н</w:t>
      </w:r>
      <w:r w:rsidRPr="00C46CD8">
        <w:rPr>
          <w:rFonts w:ascii="Times New Roman" w:hAnsi="Times New Roman" w:cs="Times New Roman"/>
          <w:sz w:val="28"/>
          <w:szCs w:val="28"/>
        </w:rPr>
        <w:t>ных ампул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CD8">
        <w:rPr>
          <w:rFonts w:ascii="Times New Roman" w:hAnsi="Times New Roman" w:cs="Times New Roman"/>
          <w:sz w:val="28"/>
          <w:szCs w:val="28"/>
        </w:rPr>
        <w:t>вследствие образования в них паров электролиза и накопления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CD8">
        <w:rPr>
          <w:rFonts w:ascii="Times New Roman" w:hAnsi="Times New Roman" w:cs="Times New Roman"/>
          <w:sz w:val="28"/>
          <w:szCs w:val="28"/>
        </w:rPr>
        <w:t>г</w:t>
      </w:r>
      <w:r w:rsidRPr="00C46CD8">
        <w:rPr>
          <w:rFonts w:ascii="Times New Roman" w:hAnsi="Times New Roman" w:cs="Times New Roman"/>
          <w:sz w:val="28"/>
          <w:szCs w:val="28"/>
        </w:rPr>
        <w:t>а</w:t>
      </w:r>
      <w:r w:rsidRPr="00C46CD8">
        <w:rPr>
          <w:rFonts w:ascii="Times New Roman" w:hAnsi="Times New Roman" w:cs="Times New Roman"/>
          <w:sz w:val="28"/>
          <w:szCs w:val="28"/>
        </w:rPr>
        <w:t>зообразных продуктов ко</w:t>
      </w:r>
      <w:r>
        <w:rPr>
          <w:rFonts w:ascii="Times New Roman" w:hAnsi="Times New Roman" w:cs="Times New Roman"/>
          <w:sz w:val="28"/>
          <w:szCs w:val="28"/>
        </w:rPr>
        <w:t>ррозии ампулы помещают в контей</w:t>
      </w:r>
      <w:r w:rsidRPr="00C46CD8">
        <w:rPr>
          <w:rFonts w:ascii="Times New Roman" w:hAnsi="Times New Roman" w:cs="Times New Roman"/>
          <w:sz w:val="28"/>
          <w:szCs w:val="28"/>
        </w:rPr>
        <w:t>неры, изгото</w:t>
      </w:r>
      <w:r w:rsidRPr="00C46CD8">
        <w:rPr>
          <w:rFonts w:ascii="Times New Roman" w:hAnsi="Times New Roman" w:cs="Times New Roman"/>
          <w:sz w:val="28"/>
          <w:szCs w:val="28"/>
        </w:rPr>
        <w:t>в</w:t>
      </w:r>
      <w:r w:rsidRPr="00C46CD8">
        <w:rPr>
          <w:rFonts w:ascii="Times New Roman" w:hAnsi="Times New Roman" w:cs="Times New Roman"/>
          <w:sz w:val="28"/>
          <w:szCs w:val="28"/>
        </w:rPr>
        <w:t>ленные из нержавеющей стали, у которых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CD8">
        <w:rPr>
          <w:rFonts w:ascii="Times New Roman" w:hAnsi="Times New Roman" w:cs="Times New Roman"/>
          <w:sz w:val="28"/>
          <w:szCs w:val="28"/>
        </w:rPr>
        <w:t>создания противодавления пространство между стенкой и ампулой</w:t>
      </w:r>
      <w:r>
        <w:rPr>
          <w:rFonts w:ascii="Times New Roman" w:hAnsi="Times New Roman" w:cs="Times New Roman"/>
          <w:sz w:val="28"/>
          <w:szCs w:val="28"/>
        </w:rPr>
        <w:t xml:space="preserve"> заполняют водой.</w:t>
      </w:r>
    </w:p>
    <w:p w:rsidR="00C46CD8" w:rsidRDefault="00C46CD8" w:rsidP="00C46CD8">
      <w:pPr>
        <w:pStyle w:val="a5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6CD8">
        <w:rPr>
          <w:rFonts w:ascii="Times New Roman" w:hAnsi="Times New Roman" w:cs="Times New Roman"/>
          <w:sz w:val="28"/>
          <w:szCs w:val="28"/>
        </w:rPr>
        <w:t>Более совершенным методом коррозионных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CD8">
        <w:rPr>
          <w:rFonts w:ascii="Times New Roman" w:hAnsi="Times New Roman" w:cs="Times New Roman"/>
          <w:sz w:val="28"/>
          <w:szCs w:val="28"/>
        </w:rPr>
        <w:t>испытаний в электролитах</w:t>
      </w:r>
      <w:r>
        <w:rPr>
          <w:rFonts w:ascii="Times New Roman" w:hAnsi="Times New Roman" w:cs="Times New Roman"/>
          <w:sz w:val="28"/>
          <w:szCs w:val="28"/>
        </w:rPr>
        <w:t xml:space="preserve"> при высоких температурах и дав</w:t>
      </w:r>
      <w:r w:rsidRPr="00C46CD8">
        <w:rPr>
          <w:rFonts w:ascii="Times New Roman" w:hAnsi="Times New Roman" w:cs="Times New Roman"/>
          <w:sz w:val="28"/>
          <w:szCs w:val="28"/>
        </w:rPr>
        <w:t>лениях является проведение их в специал</w:t>
      </w:r>
      <w:r w:rsidRPr="00C46CD8">
        <w:rPr>
          <w:rFonts w:ascii="Times New Roman" w:hAnsi="Times New Roman" w:cs="Times New Roman"/>
          <w:sz w:val="28"/>
          <w:szCs w:val="28"/>
        </w:rPr>
        <w:t>ь</w:t>
      </w:r>
      <w:r w:rsidRPr="00C46CD8">
        <w:rPr>
          <w:rFonts w:ascii="Times New Roman" w:hAnsi="Times New Roman" w:cs="Times New Roman"/>
          <w:sz w:val="28"/>
          <w:szCs w:val="28"/>
        </w:rPr>
        <w:t>ных автоклавах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6CB" w:rsidRDefault="00C46CD8" w:rsidP="00B166CB">
      <w:pPr>
        <w:pStyle w:val="a5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6CD8">
        <w:rPr>
          <w:rFonts w:ascii="Times New Roman" w:hAnsi="Times New Roman" w:cs="Times New Roman"/>
          <w:sz w:val="28"/>
          <w:szCs w:val="28"/>
        </w:rPr>
        <w:t>Прибор для массовых ср</w:t>
      </w:r>
      <w:r>
        <w:rPr>
          <w:rFonts w:ascii="Times New Roman" w:hAnsi="Times New Roman" w:cs="Times New Roman"/>
          <w:sz w:val="28"/>
          <w:szCs w:val="28"/>
        </w:rPr>
        <w:t>авнительных коррозионных испыта</w:t>
      </w:r>
      <w:r w:rsidRPr="00C46CD8">
        <w:rPr>
          <w:rFonts w:ascii="Times New Roman" w:hAnsi="Times New Roman" w:cs="Times New Roman"/>
          <w:sz w:val="28"/>
          <w:szCs w:val="28"/>
        </w:rPr>
        <w:t xml:space="preserve">ний металлов </w:t>
      </w:r>
      <w:r w:rsidRPr="00C46CD8">
        <w:rPr>
          <w:rFonts w:ascii="Times New Roman" w:hAnsi="Times New Roman" w:cs="Times New Roman"/>
          <w:b/>
          <w:sz w:val="28"/>
          <w:szCs w:val="28"/>
        </w:rPr>
        <w:t>при полном погружении в электролит</w:t>
      </w:r>
      <w:r w:rsidRPr="00C46CD8">
        <w:rPr>
          <w:rFonts w:ascii="Times New Roman" w:hAnsi="Times New Roman" w:cs="Times New Roman"/>
          <w:sz w:val="28"/>
          <w:szCs w:val="28"/>
        </w:rPr>
        <w:t>, в котором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6CD8">
        <w:rPr>
          <w:rFonts w:ascii="Times New Roman" w:hAnsi="Times New Roman" w:cs="Times New Roman"/>
          <w:sz w:val="28"/>
          <w:szCs w:val="28"/>
        </w:rPr>
        <w:t>предусмотрены</w:t>
      </w:r>
      <w:proofErr w:type="gramEnd"/>
      <w:r w:rsidRPr="00C46CD8">
        <w:rPr>
          <w:rFonts w:ascii="Times New Roman" w:hAnsi="Times New Roman" w:cs="Times New Roman"/>
          <w:sz w:val="28"/>
          <w:szCs w:val="28"/>
        </w:rPr>
        <w:t xml:space="preserve"> постоя</w:t>
      </w:r>
      <w:r w:rsidRPr="00C46CD8">
        <w:rPr>
          <w:rFonts w:ascii="Times New Roman" w:hAnsi="Times New Roman" w:cs="Times New Roman"/>
          <w:sz w:val="28"/>
          <w:szCs w:val="28"/>
        </w:rPr>
        <w:t>н</w:t>
      </w:r>
      <w:r w:rsidRPr="00C46CD8">
        <w:rPr>
          <w:rFonts w:ascii="Times New Roman" w:hAnsi="Times New Roman" w:cs="Times New Roman"/>
          <w:sz w:val="28"/>
          <w:szCs w:val="28"/>
        </w:rPr>
        <w:t>ное пе</w:t>
      </w:r>
      <w:r>
        <w:rPr>
          <w:rFonts w:ascii="Times New Roman" w:hAnsi="Times New Roman" w:cs="Times New Roman"/>
          <w:sz w:val="28"/>
          <w:szCs w:val="28"/>
        </w:rPr>
        <w:t xml:space="preserve">ремешивание раствора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термокон</w:t>
      </w:r>
      <w:r w:rsidRPr="00C46CD8">
        <w:rPr>
          <w:rFonts w:ascii="Times New Roman" w:hAnsi="Times New Roman" w:cs="Times New Roman"/>
          <w:sz w:val="28"/>
          <w:szCs w:val="28"/>
        </w:rPr>
        <w:t>троль</w:t>
      </w:r>
      <w:proofErr w:type="spellEnd"/>
      <w:r w:rsidRPr="00C46CD8">
        <w:rPr>
          <w:rFonts w:ascii="Times New Roman" w:hAnsi="Times New Roman" w:cs="Times New Roman"/>
          <w:sz w:val="28"/>
          <w:szCs w:val="28"/>
        </w:rPr>
        <w:t>, нос</w:t>
      </w:r>
      <w:r w:rsidR="00B166CB">
        <w:rPr>
          <w:rFonts w:ascii="Times New Roman" w:hAnsi="Times New Roman" w:cs="Times New Roman"/>
          <w:sz w:val="28"/>
          <w:szCs w:val="28"/>
        </w:rPr>
        <w:t>и</w:t>
      </w:r>
      <w:r w:rsidRPr="00C46CD8">
        <w:rPr>
          <w:rFonts w:ascii="Times New Roman" w:hAnsi="Times New Roman" w:cs="Times New Roman"/>
          <w:sz w:val="28"/>
          <w:szCs w:val="28"/>
        </w:rPr>
        <w:t xml:space="preserve">т название шпиндельного аппарата. </w:t>
      </w:r>
    </w:p>
    <w:p w:rsidR="00C46CD8" w:rsidRPr="005411FF" w:rsidRDefault="00B166CB" w:rsidP="00B166CB">
      <w:pPr>
        <w:pStyle w:val="a5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подобного рода корро</w:t>
      </w:r>
      <w:r w:rsidR="00C46CD8" w:rsidRPr="00C46CD8">
        <w:rPr>
          <w:rFonts w:ascii="Times New Roman" w:hAnsi="Times New Roman" w:cs="Times New Roman"/>
          <w:sz w:val="28"/>
          <w:szCs w:val="28"/>
        </w:rPr>
        <w:t>зионных испытаний металлов п</w:t>
      </w:r>
      <w:r>
        <w:rPr>
          <w:rFonts w:ascii="Times New Roman" w:hAnsi="Times New Roman" w:cs="Times New Roman"/>
          <w:sz w:val="28"/>
          <w:szCs w:val="28"/>
        </w:rPr>
        <w:t>ри переменном погружении в элек</w:t>
      </w:r>
      <w:r w:rsidR="00C46CD8" w:rsidRPr="00C46CD8">
        <w:rPr>
          <w:rFonts w:ascii="Times New Roman" w:hAnsi="Times New Roman" w:cs="Times New Roman"/>
          <w:sz w:val="28"/>
          <w:szCs w:val="28"/>
        </w:rPr>
        <w:t>тролит применяют различные аппараты, которые пре</w:t>
      </w:r>
      <w:r w:rsidR="00C46CD8" w:rsidRPr="00C46CD8">
        <w:rPr>
          <w:rFonts w:ascii="Times New Roman" w:hAnsi="Times New Roman" w:cs="Times New Roman"/>
          <w:sz w:val="28"/>
          <w:szCs w:val="28"/>
        </w:rPr>
        <w:t>д</w:t>
      </w:r>
      <w:r w:rsidR="00C46CD8" w:rsidRPr="00C46CD8">
        <w:rPr>
          <w:rFonts w:ascii="Times New Roman" w:hAnsi="Times New Roman" w:cs="Times New Roman"/>
          <w:sz w:val="28"/>
          <w:szCs w:val="28"/>
        </w:rPr>
        <w:t>ставляют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CD8" w:rsidRPr="00C46CD8">
        <w:rPr>
          <w:rFonts w:ascii="Times New Roman" w:hAnsi="Times New Roman" w:cs="Times New Roman"/>
          <w:sz w:val="28"/>
          <w:szCs w:val="28"/>
        </w:rPr>
        <w:t>собой застекленные термостатированные камеры с автоматически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CD8" w:rsidRPr="00C46CD8">
        <w:rPr>
          <w:rFonts w:ascii="Times New Roman" w:hAnsi="Times New Roman" w:cs="Times New Roman"/>
          <w:sz w:val="28"/>
          <w:szCs w:val="28"/>
        </w:rPr>
        <w:t>поднимающейся и опускающейся штангой с подвешенными к 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CD8" w:rsidRPr="00C46CD8">
        <w:rPr>
          <w:rFonts w:ascii="Times New Roman" w:hAnsi="Times New Roman" w:cs="Times New Roman"/>
          <w:sz w:val="28"/>
          <w:szCs w:val="28"/>
        </w:rPr>
        <w:t>испыту</w:t>
      </w:r>
      <w:r w:rsidR="00C46CD8" w:rsidRPr="00C46CD8">
        <w:rPr>
          <w:rFonts w:ascii="Times New Roman" w:hAnsi="Times New Roman" w:cs="Times New Roman"/>
          <w:sz w:val="28"/>
          <w:szCs w:val="28"/>
        </w:rPr>
        <w:t>е</w:t>
      </w:r>
      <w:r w:rsidR="00C46CD8" w:rsidRPr="00C46CD8">
        <w:rPr>
          <w:rFonts w:ascii="Times New Roman" w:hAnsi="Times New Roman" w:cs="Times New Roman"/>
          <w:sz w:val="28"/>
          <w:szCs w:val="28"/>
        </w:rPr>
        <w:t>мыми образцами.</w:t>
      </w:r>
    </w:p>
    <w:p w:rsidR="005411FF" w:rsidRPr="005411FF" w:rsidRDefault="005411FF" w:rsidP="005411FF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1FF">
        <w:rPr>
          <w:rFonts w:ascii="Times New Roman" w:hAnsi="Times New Roman" w:cs="Times New Roman"/>
          <w:sz w:val="28"/>
          <w:szCs w:val="28"/>
        </w:rPr>
        <w:t xml:space="preserve"> Для простейших лабораторных испытаний металлов </w:t>
      </w:r>
      <w:r w:rsidRPr="00B166CB">
        <w:rPr>
          <w:rFonts w:ascii="Times New Roman" w:hAnsi="Times New Roman" w:cs="Times New Roman"/>
          <w:b/>
          <w:sz w:val="28"/>
          <w:szCs w:val="28"/>
        </w:rPr>
        <w:t>на атмосферную коррозию</w:t>
      </w:r>
      <w:r w:rsidRPr="005411FF">
        <w:rPr>
          <w:rFonts w:ascii="Times New Roman" w:hAnsi="Times New Roman" w:cs="Times New Roman"/>
          <w:sz w:val="28"/>
          <w:szCs w:val="28"/>
        </w:rPr>
        <w:t xml:space="preserve"> исследуемые образцы одного или нескольких металлов помещают в закрытый эксикатор, на дно которого налита вода. Для более интенсивного осаживания влаги образцы одни или два раза в сутки охлаждают в термосе, после чего их переносят в эксикатор для коррозионных испытаний, имеющий комнатную температуру.</w:t>
      </w:r>
    </w:p>
    <w:p w:rsidR="005411FF" w:rsidRDefault="005411FF" w:rsidP="005411FF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1FF">
        <w:rPr>
          <w:rFonts w:ascii="Times New Roman" w:hAnsi="Times New Roman" w:cs="Times New Roman"/>
          <w:sz w:val="28"/>
          <w:szCs w:val="28"/>
        </w:rPr>
        <w:t xml:space="preserve"> Массовые сравнительные коррозионные испытания металлов во вла</w:t>
      </w:r>
      <w:r w:rsidRPr="005411FF">
        <w:rPr>
          <w:rFonts w:ascii="Times New Roman" w:hAnsi="Times New Roman" w:cs="Times New Roman"/>
          <w:sz w:val="28"/>
          <w:szCs w:val="28"/>
        </w:rPr>
        <w:t>ж</w:t>
      </w:r>
      <w:r w:rsidRPr="005411FF">
        <w:rPr>
          <w:rFonts w:ascii="Times New Roman" w:hAnsi="Times New Roman" w:cs="Times New Roman"/>
          <w:sz w:val="28"/>
          <w:szCs w:val="28"/>
        </w:rPr>
        <w:t xml:space="preserve">ной атмосфере проводят </w:t>
      </w:r>
      <w:r w:rsidRPr="005411FF">
        <w:rPr>
          <w:rFonts w:ascii="Times New Roman" w:hAnsi="Times New Roman" w:cs="Times New Roman"/>
          <w:b/>
          <w:sz w:val="28"/>
          <w:szCs w:val="28"/>
        </w:rPr>
        <w:t>во влажной камере</w:t>
      </w:r>
      <w:r w:rsidRPr="005411FF">
        <w:rPr>
          <w:rFonts w:ascii="Times New Roman" w:hAnsi="Times New Roman" w:cs="Times New Roman"/>
          <w:sz w:val="28"/>
          <w:szCs w:val="28"/>
        </w:rPr>
        <w:t xml:space="preserve"> — термостатированном засте</w:t>
      </w:r>
      <w:r w:rsidRPr="005411FF">
        <w:rPr>
          <w:rFonts w:ascii="Times New Roman" w:hAnsi="Times New Roman" w:cs="Times New Roman"/>
          <w:sz w:val="28"/>
          <w:szCs w:val="28"/>
        </w:rPr>
        <w:t>к</w:t>
      </w:r>
      <w:r w:rsidRPr="005411FF">
        <w:rPr>
          <w:rFonts w:ascii="Times New Roman" w:hAnsi="Times New Roman" w:cs="Times New Roman"/>
          <w:sz w:val="28"/>
          <w:szCs w:val="28"/>
        </w:rPr>
        <w:t>ленном обычным или органическим стеклом шкафу, в котором периодически распыляется по заданному режиму коррозионный раствор (водопроводная, морская, рудничная вода, раствор, имитирующий промышленную атмосф</w:t>
      </w:r>
      <w:r w:rsidRPr="005411FF">
        <w:rPr>
          <w:rFonts w:ascii="Times New Roman" w:hAnsi="Times New Roman" w:cs="Times New Roman"/>
          <w:sz w:val="28"/>
          <w:szCs w:val="28"/>
        </w:rPr>
        <w:t>е</w:t>
      </w:r>
      <w:r w:rsidRPr="005411FF">
        <w:rPr>
          <w:rFonts w:ascii="Times New Roman" w:hAnsi="Times New Roman" w:cs="Times New Roman"/>
          <w:sz w:val="28"/>
          <w:szCs w:val="28"/>
        </w:rPr>
        <w:t>ру). Камеры бывают с неподвижно расположенными и передвигающимися испытуемыми образцами. Недостаток камеры с неподвижными образцами — зависимость скорости коррозии от места расположения образцов в камере. В камерах с передвигающимися образцами этот недостаток устранен, так как все образцы проходят одни и те же участки камеры. В камере этого типа р</w:t>
      </w:r>
      <w:r w:rsidRPr="005411FF">
        <w:rPr>
          <w:rFonts w:ascii="Times New Roman" w:hAnsi="Times New Roman" w:cs="Times New Roman"/>
          <w:sz w:val="28"/>
          <w:szCs w:val="28"/>
        </w:rPr>
        <w:t>е</w:t>
      </w:r>
      <w:r w:rsidRPr="005411FF">
        <w:rPr>
          <w:rFonts w:ascii="Times New Roman" w:hAnsi="Times New Roman" w:cs="Times New Roman"/>
          <w:sz w:val="28"/>
          <w:szCs w:val="28"/>
        </w:rPr>
        <w:t>комендуется помещать образцы на вращающееся вертикально колесо, к пр</w:t>
      </w:r>
      <w:r w:rsidRPr="005411FF">
        <w:rPr>
          <w:rFonts w:ascii="Times New Roman" w:hAnsi="Times New Roman" w:cs="Times New Roman"/>
          <w:sz w:val="28"/>
          <w:szCs w:val="28"/>
        </w:rPr>
        <w:t>о</w:t>
      </w:r>
      <w:r w:rsidRPr="005411FF">
        <w:rPr>
          <w:rFonts w:ascii="Times New Roman" w:hAnsi="Times New Roman" w:cs="Times New Roman"/>
          <w:sz w:val="28"/>
          <w:szCs w:val="28"/>
        </w:rPr>
        <w:t>резям текстолитовых кругов которого образцы привязывают капроновыми нитями.</w:t>
      </w:r>
    </w:p>
    <w:p w:rsidR="00B166CB" w:rsidRDefault="00B166CB" w:rsidP="00B166CB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166CB" w:rsidRDefault="00B166CB" w:rsidP="00D93794">
      <w:pPr>
        <w:pStyle w:val="a5"/>
        <w:numPr>
          <w:ilvl w:val="2"/>
          <w:numId w:val="7"/>
        </w:numPr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Специальные методы исследования коррозии металлов в электролитах</w:t>
      </w:r>
    </w:p>
    <w:p w:rsidR="00E75A96" w:rsidRDefault="00B166CB" w:rsidP="00E75A96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6CB">
        <w:rPr>
          <w:rFonts w:ascii="Times New Roman" w:hAnsi="Times New Roman" w:cs="Times New Roman"/>
          <w:sz w:val="28"/>
          <w:szCs w:val="28"/>
        </w:rPr>
        <w:t>Для исследования влияния механических напряжений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CB">
        <w:rPr>
          <w:rFonts w:ascii="Times New Roman" w:hAnsi="Times New Roman" w:cs="Times New Roman"/>
          <w:sz w:val="28"/>
          <w:szCs w:val="28"/>
        </w:rPr>
        <w:t>коррозию м</w:t>
      </w:r>
      <w:r w:rsidRPr="00B166CB">
        <w:rPr>
          <w:rFonts w:ascii="Times New Roman" w:hAnsi="Times New Roman" w:cs="Times New Roman"/>
          <w:sz w:val="28"/>
          <w:szCs w:val="28"/>
        </w:rPr>
        <w:t>е</w:t>
      </w:r>
      <w:r w:rsidRPr="00B166CB">
        <w:rPr>
          <w:rFonts w:ascii="Times New Roman" w:hAnsi="Times New Roman" w:cs="Times New Roman"/>
          <w:sz w:val="28"/>
          <w:szCs w:val="28"/>
        </w:rPr>
        <w:t xml:space="preserve">таллов применяют различные </w:t>
      </w:r>
      <w:r w:rsidRPr="00B166CB">
        <w:rPr>
          <w:rFonts w:ascii="Times New Roman" w:hAnsi="Times New Roman" w:cs="Times New Roman"/>
          <w:i/>
          <w:sz w:val="28"/>
          <w:szCs w:val="28"/>
        </w:rPr>
        <w:t xml:space="preserve">методы испытания образцов металлов в напряженном состоянии. </w:t>
      </w:r>
      <w:r w:rsidR="00E75A96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C2246D" w:rsidRDefault="00B166CB" w:rsidP="00C2246D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6CB">
        <w:rPr>
          <w:rFonts w:ascii="Times New Roman" w:hAnsi="Times New Roman" w:cs="Times New Roman"/>
          <w:b/>
          <w:sz w:val="28"/>
          <w:szCs w:val="28"/>
        </w:rPr>
        <w:lastRenderedPageBreak/>
        <w:t>Изгибающие напряжения</w:t>
      </w:r>
      <w:r w:rsidRPr="00B166CB">
        <w:rPr>
          <w:rFonts w:ascii="Times New Roman" w:hAnsi="Times New Roman" w:cs="Times New Roman"/>
          <w:sz w:val="28"/>
          <w:szCs w:val="28"/>
        </w:rPr>
        <w:t xml:space="preserve"> в сравнительных испытаниях легко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CB">
        <w:rPr>
          <w:rFonts w:ascii="Times New Roman" w:hAnsi="Times New Roman" w:cs="Times New Roman"/>
          <w:sz w:val="28"/>
          <w:szCs w:val="28"/>
        </w:rPr>
        <w:t>создать в пластинчатых образцах с помощью скоб, изготовляемых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CB">
        <w:rPr>
          <w:rFonts w:ascii="Times New Roman" w:hAnsi="Times New Roman" w:cs="Times New Roman"/>
          <w:sz w:val="28"/>
          <w:szCs w:val="28"/>
        </w:rPr>
        <w:t>из эбонита. Пом</w:t>
      </w:r>
      <w:r w:rsidRPr="00B166CB">
        <w:rPr>
          <w:rFonts w:ascii="Times New Roman" w:hAnsi="Times New Roman" w:cs="Times New Roman"/>
          <w:sz w:val="28"/>
          <w:szCs w:val="28"/>
        </w:rPr>
        <w:t>е</w:t>
      </w:r>
      <w:r w:rsidRPr="00B166CB">
        <w:rPr>
          <w:rFonts w:ascii="Times New Roman" w:hAnsi="Times New Roman" w:cs="Times New Roman"/>
          <w:sz w:val="28"/>
          <w:szCs w:val="28"/>
        </w:rPr>
        <w:t>стив напряженные 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CB">
        <w:rPr>
          <w:rFonts w:ascii="Times New Roman" w:hAnsi="Times New Roman" w:cs="Times New Roman"/>
          <w:sz w:val="28"/>
          <w:szCs w:val="28"/>
        </w:rPr>
        <w:t>образцы в коррозионную среду, отмечают появление на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CB">
        <w:rPr>
          <w:rFonts w:ascii="Times New Roman" w:hAnsi="Times New Roman" w:cs="Times New Roman"/>
          <w:sz w:val="28"/>
          <w:szCs w:val="28"/>
        </w:rPr>
        <w:t>коррозионных трещин и время их разрушения. Испытания обычно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CB">
        <w:rPr>
          <w:rFonts w:ascii="Times New Roman" w:hAnsi="Times New Roman" w:cs="Times New Roman"/>
          <w:sz w:val="28"/>
          <w:szCs w:val="28"/>
        </w:rPr>
        <w:t>сопровождаются микроскопическим исследованием образцов.</w:t>
      </w:r>
    </w:p>
    <w:p w:rsidR="00C2246D" w:rsidRDefault="00C2246D" w:rsidP="00C2246D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46D">
        <w:rPr>
          <w:rFonts w:ascii="Times New Roman" w:hAnsi="Times New Roman" w:cs="Times New Roman"/>
          <w:sz w:val="28"/>
          <w:szCs w:val="28"/>
        </w:rPr>
        <w:t>Влияние статических напряжений устанавливают наблюдением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характ</w:t>
      </w:r>
      <w:r w:rsidRPr="00C2246D">
        <w:rPr>
          <w:rFonts w:ascii="Times New Roman" w:hAnsi="Times New Roman" w:cs="Times New Roman"/>
          <w:sz w:val="28"/>
          <w:szCs w:val="28"/>
        </w:rPr>
        <w:t>е</w:t>
      </w:r>
      <w:r w:rsidRPr="00C2246D">
        <w:rPr>
          <w:rFonts w:ascii="Times New Roman" w:hAnsi="Times New Roman" w:cs="Times New Roman"/>
          <w:sz w:val="28"/>
          <w:szCs w:val="28"/>
        </w:rPr>
        <w:t xml:space="preserve">ра и скорости </w:t>
      </w:r>
      <w:proofErr w:type="gramStart"/>
      <w:r w:rsidRPr="00C2246D">
        <w:rPr>
          <w:rFonts w:ascii="Times New Roman" w:hAnsi="Times New Roman" w:cs="Times New Roman"/>
          <w:sz w:val="28"/>
          <w:szCs w:val="28"/>
        </w:rPr>
        <w:t>коррозии</w:t>
      </w:r>
      <w:proofErr w:type="gramEnd"/>
      <w:r w:rsidRPr="00C2246D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еталлических образцов в электро</w:t>
      </w:r>
      <w:r w:rsidRPr="00C2246D">
        <w:rPr>
          <w:rFonts w:ascii="Times New Roman" w:hAnsi="Times New Roman" w:cs="Times New Roman"/>
          <w:sz w:val="28"/>
          <w:szCs w:val="28"/>
        </w:rPr>
        <w:t>литах без нагрузки и при пост</w:t>
      </w:r>
      <w:r>
        <w:rPr>
          <w:rFonts w:ascii="Times New Roman" w:hAnsi="Times New Roman" w:cs="Times New Roman"/>
          <w:sz w:val="28"/>
          <w:szCs w:val="28"/>
        </w:rPr>
        <w:t>оянных растягивающих напряже</w:t>
      </w:r>
      <w:r w:rsidRPr="00C2246D">
        <w:rPr>
          <w:rFonts w:ascii="Times New Roman" w:hAnsi="Times New Roman" w:cs="Times New Roman"/>
          <w:sz w:val="28"/>
          <w:szCs w:val="28"/>
        </w:rPr>
        <w:t>ниях, создаваемых в специальных установках</w:t>
      </w:r>
      <w:r>
        <w:rPr>
          <w:rFonts w:ascii="Times New Roman" w:hAnsi="Times New Roman" w:cs="Times New Roman"/>
          <w:sz w:val="28"/>
          <w:szCs w:val="28"/>
        </w:rPr>
        <w:t>. Ско</w:t>
      </w:r>
      <w:r w:rsidRPr="00C2246D">
        <w:rPr>
          <w:rFonts w:ascii="Times New Roman" w:hAnsi="Times New Roman" w:cs="Times New Roman"/>
          <w:sz w:val="28"/>
          <w:szCs w:val="28"/>
        </w:rPr>
        <w:t>рость коррозии определяют по потерям массы образцов (для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равномерной коррозии) или по потере механической прочности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(для нера</w:t>
      </w:r>
      <w:r w:rsidRPr="00C2246D">
        <w:rPr>
          <w:rFonts w:ascii="Times New Roman" w:hAnsi="Times New Roman" w:cs="Times New Roman"/>
          <w:sz w:val="28"/>
          <w:szCs w:val="28"/>
        </w:rPr>
        <w:t>в</w:t>
      </w:r>
      <w:r w:rsidRPr="00C2246D">
        <w:rPr>
          <w:rFonts w:ascii="Times New Roman" w:hAnsi="Times New Roman" w:cs="Times New Roman"/>
          <w:sz w:val="28"/>
          <w:szCs w:val="28"/>
        </w:rPr>
        <w:t xml:space="preserve">номерной коррозии) за время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246D">
        <w:rPr>
          <w:rFonts w:ascii="Times New Roman" w:hAnsi="Times New Roman" w:cs="Times New Roman"/>
          <w:sz w:val="28"/>
          <w:szCs w:val="28"/>
        </w:rPr>
        <w:t>пыта.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46D" w:rsidRDefault="00C2246D" w:rsidP="00C2246D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46D">
        <w:rPr>
          <w:rFonts w:ascii="Times New Roman" w:hAnsi="Times New Roman" w:cs="Times New Roman"/>
          <w:sz w:val="28"/>
          <w:szCs w:val="28"/>
        </w:rPr>
        <w:t xml:space="preserve">Испытания </w:t>
      </w:r>
      <w:r w:rsidRPr="00C2246D">
        <w:rPr>
          <w:rFonts w:ascii="Times New Roman" w:hAnsi="Times New Roman" w:cs="Times New Roman"/>
          <w:b/>
          <w:sz w:val="28"/>
          <w:szCs w:val="28"/>
        </w:rPr>
        <w:t>на коррозионную усталость</w:t>
      </w:r>
      <w:r w:rsidRPr="00C2246D">
        <w:rPr>
          <w:rFonts w:ascii="Times New Roman" w:hAnsi="Times New Roman" w:cs="Times New Roman"/>
          <w:sz w:val="28"/>
          <w:szCs w:val="28"/>
        </w:rPr>
        <w:t xml:space="preserve"> металлов проводят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на обычных машинах для опре</w:t>
      </w:r>
      <w:r>
        <w:rPr>
          <w:rFonts w:ascii="Times New Roman" w:hAnsi="Times New Roman" w:cs="Times New Roman"/>
          <w:sz w:val="28"/>
          <w:szCs w:val="28"/>
        </w:rPr>
        <w:t>деления предела усталости, к ко</w:t>
      </w:r>
      <w:r w:rsidRPr="00C2246D">
        <w:rPr>
          <w:rFonts w:ascii="Times New Roman" w:hAnsi="Times New Roman" w:cs="Times New Roman"/>
          <w:sz w:val="28"/>
          <w:szCs w:val="28"/>
        </w:rPr>
        <w:t>торым приспособлены устройства для осуществления подвода</w:t>
      </w:r>
      <w:r>
        <w:rPr>
          <w:rFonts w:ascii="Times New Roman" w:hAnsi="Times New Roman" w:cs="Times New Roman"/>
          <w:sz w:val="28"/>
          <w:szCs w:val="28"/>
        </w:rPr>
        <w:t xml:space="preserve"> коррозионной среды</w:t>
      </w:r>
      <w:r w:rsidRPr="00C2246D">
        <w:rPr>
          <w:rFonts w:ascii="Times New Roman" w:hAnsi="Times New Roman" w:cs="Times New Roman"/>
          <w:sz w:val="28"/>
          <w:szCs w:val="28"/>
        </w:rPr>
        <w:t xml:space="preserve"> или на спец</w:t>
      </w:r>
      <w:r w:rsidRPr="00C2246D">
        <w:rPr>
          <w:rFonts w:ascii="Times New Roman" w:hAnsi="Times New Roman" w:cs="Times New Roman"/>
          <w:sz w:val="28"/>
          <w:szCs w:val="28"/>
        </w:rPr>
        <w:t>и</w:t>
      </w:r>
      <w:r w:rsidRPr="00C2246D">
        <w:rPr>
          <w:rFonts w:ascii="Times New Roman" w:hAnsi="Times New Roman" w:cs="Times New Roman"/>
          <w:sz w:val="28"/>
          <w:szCs w:val="28"/>
        </w:rPr>
        <w:t>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предназначенных для испытани</w:t>
      </w:r>
      <w:r>
        <w:rPr>
          <w:rFonts w:ascii="Times New Roman" w:hAnsi="Times New Roman" w:cs="Times New Roman"/>
          <w:sz w:val="28"/>
          <w:szCs w:val="28"/>
        </w:rPr>
        <w:t>й металлов на коррозионную уста</w:t>
      </w:r>
      <w:r w:rsidRPr="00C2246D">
        <w:rPr>
          <w:rFonts w:ascii="Times New Roman" w:hAnsi="Times New Roman" w:cs="Times New Roman"/>
          <w:sz w:val="28"/>
          <w:szCs w:val="28"/>
        </w:rPr>
        <w:t>лость машинах. В испытаниях определяют число циклов N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разрушения образца при зада</w:t>
      </w:r>
      <w:r>
        <w:rPr>
          <w:rFonts w:ascii="Times New Roman" w:hAnsi="Times New Roman" w:cs="Times New Roman"/>
          <w:sz w:val="28"/>
          <w:szCs w:val="28"/>
        </w:rPr>
        <w:t>нных напряжениях 0 и строят кри</w:t>
      </w:r>
      <w:r w:rsidRPr="00C2246D">
        <w:rPr>
          <w:rFonts w:ascii="Times New Roman" w:hAnsi="Times New Roman" w:cs="Times New Roman"/>
          <w:sz w:val="28"/>
          <w:szCs w:val="28"/>
        </w:rPr>
        <w:t>вую зависимости числа циклов от напряжения.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794" w:rsidRDefault="00C2246D" w:rsidP="00C2246D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46D">
        <w:rPr>
          <w:rFonts w:ascii="Times New Roman" w:hAnsi="Times New Roman" w:cs="Times New Roman"/>
          <w:sz w:val="28"/>
          <w:szCs w:val="28"/>
        </w:rPr>
        <w:t>Для изучения коррозии металлов и сплавов при трении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кавитации применяют ряд специальных установок.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Многие сплавы подверг</w:t>
      </w:r>
      <w:r>
        <w:rPr>
          <w:rFonts w:ascii="Times New Roman" w:hAnsi="Times New Roman" w:cs="Times New Roman"/>
          <w:sz w:val="28"/>
          <w:szCs w:val="28"/>
        </w:rPr>
        <w:t>ают испыт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ниям на межкристаллит</w:t>
      </w:r>
      <w:r w:rsidRPr="00C2246D">
        <w:rPr>
          <w:rFonts w:ascii="Times New Roman" w:hAnsi="Times New Roman" w:cs="Times New Roman"/>
          <w:sz w:val="28"/>
          <w:szCs w:val="28"/>
        </w:rPr>
        <w:t>ную коррозию. Особенно часто</w:t>
      </w:r>
      <w:r>
        <w:rPr>
          <w:rFonts w:ascii="Times New Roman" w:hAnsi="Times New Roman" w:cs="Times New Roman"/>
          <w:sz w:val="28"/>
          <w:szCs w:val="28"/>
        </w:rPr>
        <w:t xml:space="preserve"> определяют скло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ность к межкри</w:t>
      </w:r>
      <w:r w:rsidRPr="00C2246D">
        <w:rPr>
          <w:rFonts w:ascii="Times New Roman" w:hAnsi="Times New Roman" w:cs="Times New Roman"/>
          <w:sz w:val="28"/>
          <w:szCs w:val="28"/>
        </w:rPr>
        <w:t>сталлитной коррозии коррозионностойких (нержавеющих) сталей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246D">
        <w:rPr>
          <w:rFonts w:ascii="Times New Roman" w:hAnsi="Times New Roman" w:cs="Times New Roman"/>
          <w:sz w:val="28"/>
          <w:szCs w:val="28"/>
        </w:rPr>
        <w:t>аустенитного</w:t>
      </w:r>
      <w:proofErr w:type="spellEnd"/>
      <w:r w:rsidRPr="00C224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246D">
        <w:rPr>
          <w:rFonts w:ascii="Times New Roman" w:hAnsi="Times New Roman" w:cs="Times New Roman"/>
          <w:sz w:val="28"/>
          <w:szCs w:val="28"/>
        </w:rPr>
        <w:t>аустенито</w:t>
      </w:r>
      <w:proofErr w:type="spellEnd"/>
      <w:r w:rsidRPr="00C2246D">
        <w:rPr>
          <w:rFonts w:ascii="Times New Roman" w:hAnsi="Times New Roman" w:cs="Times New Roman"/>
          <w:sz w:val="28"/>
          <w:szCs w:val="28"/>
        </w:rPr>
        <w:t>-мартенситного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C2246D">
        <w:rPr>
          <w:rFonts w:ascii="Times New Roman" w:hAnsi="Times New Roman" w:cs="Times New Roman"/>
          <w:sz w:val="28"/>
          <w:szCs w:val="28"/>
        </w:rPr>
        <w:t>аустенито</w:t>
      </w:r>
      <w:proofErr w:type="spellEnd"/>
      <w:r w:rsidRPr="00C2246D">
        <w:rPr>
          <w:rFonts w:ascii="Times New Roman" w:hAnsi="Times New Roman" w:cs="Times New Roman"/>
          <w:sz w:val="28"/>
          <w:szCs w:val="28"/>
        </w:rPr>
        <w:t>-ферритного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46D">
        <w:rPr>
          <w:rFonts w:ascii="Times New Roman" w:hAnsi="Times New Roman" w:cs="Times New Roman"/>
          <w:sz w:val="28"/>
          <w:szCs w:val="28"/>
        </w:rPr>
        <w:t>классов.</w:t>
      </w:r>
      <w:r w:rsidR="00D93794" w:rsidRPr="00B166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46D" w:rsidRPr="00C2246D" w:rsidRDefault="00D93794" w:rsidP="00C2246D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6CB">
        <w:rPr>
          <w:rFonts w:ascii="Times New Roman" w:hAnsi="Times New Roman" w:cs="Times New Roman"/>
          <w:sz w:val="28"/>
          <w:szCs w:val="28"/>
        </w:rPr>
        <w:t>Схематическое</w:t>
      </w:r>
      <w:proofErr w:type="gramStart"/>
      <w:r w:rsidRPr="00B166C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166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66C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166CB">
        <w:rPr>
          <w:rFonts w:ascii="Times New Roman" w:hAnsi="Times New Roman" w:cs="Times New Roman"/>
          <w:sz w:val="28"/>
          <w:szCs w:val="28"/>
        </w:rPr>
        <w:t>зображение методов лабораторных коррозионных испытаний: при полном погружении образца в электролит (а), частичном п</w:t>
      </w:r>
      <w:r w:rsidRPr="00B166CB">
        <w:rPr>
          <w:rFonts w:ascii="Times New Roman" w:hAnsi="Times New Roman" w:cs="Times New Roman"/>
          <w:sz w:val="28"/>
          <w:szCs w:val="28"/>
        </w:rPr>
        <w:t>о</w:t>
      </w:r>
      <w:r w:rsidRPr="00B166CB">
        <w:rPr>
          <w:rFonts w:ascii="Times New Roman" w:hAnsi="Times New Roman" w:cs="Times New Roman"/>
          <w:sz w:val="28"/>
          <w:szCs w:val="28"/>
        </w:rPr>
        <w:t xml:space="preserve">гружении (б), </w:t>
      </w:r>
      <w:proofErr w:type="spellStart"/>
      <w:r w:rsidRPr="00B166CB">
        <w:rPr>
          <w:rFonts w:ascii="Times New Roman" w:hAnsi="Times New Roman" w:cs="Times New Roman"/>
          <w:sz w:val="28"/>
          <w:szCs w:val="28"/>
        </w:rPr>
        <w:t>периодич</w:t>
      </w:r>
      <w:proofErr w:type="spellEnd"/>
      <w:r w:rsidRPr="00B166CB">
        <w:rPr>
          <w:rFonts w:ascii="Times New Roman" w:hAnsi="Times New Roman" w:cs="Times New Roman"/>
          <w:sz w:val="28"/>
          <w:szCs w:val="28"/>
        </w:rPr>
        <w:t xml:space="preserve">. погружении (в), с размешиванием (г), с аэрацией (д), при </w:t>
      </w:r>
      <w:proofErr w:type="spellStart"/>
      <w:r w:rsidRPr="00B166CB">
        <w:rPr>
          <w:rFonts w:ascii="Times New Roman" w:hAnsi="Times New Roman" w:cs="Times New Roman"/>
          <w:sz w:val="28"/>
          <w:szCs w:val="28"/>
        </w:rPr>
        <w:t>термостатировании</w:t>
      </w:r>
      <w:proofErr w:type="spellEnd"/>
      <w:r w:rsidRPr="00B166CB">
        <w:rPr>
          <w:rFonts w:ascii="Times New Roman" w:hAnsi="Times New Roman" w:cs="Times New Roman"/>
          <w:sz w:val="28"/>
          <w:szCs w:val="28"/>
        </w:rPr>
        <w:t xml:space="preserve"> (е), в движущемся электролите (ж), во влажной атм</w:t>
      </w:r>
      <w:r w:rsidRPr="00B166CB">
        <w:rPr>
          <w:rFonts w:ascii="Times New Roman" w:hAnsi="Times New Roman" w:cs="Times New Roman"/>
          <w:sz w:val="28"/>
          <w:szCs w:val="28"/>
        </w:rPr>
        <w:t>о</w:t>
      </w:r>
      <w:r w:rsidRPr="00B166CB">
        <w:rPr>
          <w:rFonts w:ascii="Times New Roman" w:hAnsi="Times New Roman" w:cs="Times New Roman"/>
          <w:sz w:val="28"/>
          <w:szCs w:val="28"/>
        </w:rPr>
        <w:t xml:space="preserve">сфере (з). во влажной атмосфере с </w:t>
      </w:r>
      <w:proofErr w:type="spellStart"/>
      <w:r w:rsidRPr="00B166CB">
        <w:rPr>
          <w:rFonts w:ascii="Times New Roman" w:hAnsi="Times New Roman" w:cs="Times New Roman"/>
          <w:sz w:val="28"/>
          <w:szCs w:val="28"/>
        </w:rPr>
        <w:t>периодич</w:t>
      </w:r>
      <w:proofErr w:type="spellEnd"/>
      <w:r w:rsidRPr="00B166CB">
        <w:rPr>
          <w:rFonts w:ascii="Times New Roman" w:hAnsi="Times New Roman" w:cs="Times New Roman"/>
          <w:sz w:val="28"/>
          <w:szCs w:val="28"/>
        </w:rPr>
        <w:t xml:space="preserve">. конденсацией (и), в почве </w:t>
      </w:r>
      <w:r w:rsidRPr="00B166CB">
        <w:rPr>
          <w:rFonts w:ascii="Times New Roman" w:hAnsi="Times New Roman" w:cs="Times New Roman"/>
          <w:sz w:val="28"/>
          <w:szCs w:val="28"/>
        </w:rPr>
        <w:lastRenderedPageBreak/>
        <w:t xml:space="preserve">(к), в газовой среде с </w:t>
      </w:r>
      <w:proofErr w:type="spellStart"/>
      <w:r w:rsidRPr="00B166CB">
        <w:rPr>
          <w:rFonts w:ascii="Times New Roman" w:hAnsi="Times New Roman" w:cs="Times New Roman"/>
          <w:sz w:val="28"/>
          <w:szCs w:val="28"/>
        </w:rPr>
        <w:t>повыш</w:t>
      </w:r>
      <w:proofErr w:type="spellEnd"/>
      <w:r w:rsidRPr="00B166CB">
        <w:rPr>
          <w:rFonts w:ascii="Times New Roman" w:hAnsi="Times New Roman" w:cs="Times New Roman"/>
          <w:sz w:val="28"/>
          <w:szCs w:val="28"/>
        </w:rPr>
        <w:t>. температурой (л), на контактную коррозию (м), на щелевую коррозию (н), на коррозию под напряжением с постоянной дефо</w:t>
      </w:r>
      <w:r w:rsidRPr="00B166CB">
        <w:rPr>
          <w:rFonts w:ascii="Times New Roman" w:hAnsi="Times New Roman" w:cs="Times New Roman"/>
          <w:sz w:val="28"/>
          <w:szCs w:val="28"/>
        </w:rPr>
        <w:t>р</w:t>
      </w:r>
      <w:r w:rsidRPr="00B166CB">
        <w:rPr>
          <w:rFonts w:ascii="Times New Roman" w:hAnsi="Times New Roman" w:cs="Times New Roman"/>
          <w:sz w:val="28"/>
          <w:szCs w:val="28"/>
        </w:rPr>
        <w:t xml:space="preserve">мацией и постоянной нагрузкой (о и </w:t>
      </w:r>
      <w:proofErr w:type="gramStart"/>
      <w:r w:rsidRPr="00B166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166CB">
        <w:rPr>
          <w:rFonts w:ascii="Times New Roman" w:hAnsi="Times New Roman" w:cs="Times New Roman"/>
          <w:sz w:val="28"/>
          <w:szCs w:val="28"/>
        </w:rPr>
        <w:t xml:space="preserve"> соотв.), на коррозионную усталость (р). на кавитацию (с), на коррозию при т</w:t>
      </w:r>
      <w:r>
        <w:rPr>
          <w:rFonts w:ascii="Times New Roman" w:hAnsi="Times New Roman" w:cs="Times New Roman"/>
          <w:sz w:val="28"/>
          <w:szCs w:val="28"/>
        </w:rPr>
        <w:t xml:space="preserve">рении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фреттинг</w:t>
      </w:r>
      <w:proofErr w:type="spellEnd"/>
      <w:r>
        <w:rPr>
          <w:rFonts w:ascii="Times New Roman" w:hAnsi="Times New Roman" w:cs="Times New Roman"/>
          <w:sz w:val="28"/>
          <w:szCs w:val="28"/>
        </w:rPr>
        <w:t>-коррозию (т)</w:t>
      </w:r>
    </w:p>
    <w:p w:rsidR="005411FF" w:rsidRDefault="005411FF" w:rsidP="005411FF">
      <w:pPr>
        <w:pStyle w:val="a5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09D3BF0" wp14:editId="3B11596E">
            <wp:extent cx="4348717" cy="432807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3330" cy="4332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1FF" w:rsidRPr="00B166CB" w:rsidRDefault="005411FF" w:rsidP="00795101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6CB">
        <w:rPr>
          <w:rFonts w:ascii="Times New Roman" w:hAnsi="Times New Roman" w:cs="Times New Roman"/>
          <w:sz w:val="28"/>
          <w:szCs w:val="28"/>
        </w:rPr>
        <w:t xml:space="preserve">1 образец; 2 - коррозионная среда; 3 - мешалка. 4 - </w:t>
      </w:r>
      <w:proofErr w:type="spellStart"/>
      <w:r w:rsidRPr="00B166CB">
        <w:rPr>
          <w:rFonts w:ascii="Times New Roman" w:hAnsi="Times New Roman" w:cs="Times New Roman"/>
          <w:sz w:val="28"/>
          <w:szCs w:val="28"/>
        </w:rPr>
        <w:t>термосгатирующая</w:t>
      </w:r>
      <w:proofErr w:type="spellEnd"/>
      <w:r w:rsidRPr="00B166CB">
        <w:rPr>
          <w:rFonts w:ascii="Times New Roman" w:hAnsi="Times New Roman" w:cs="Times New Roman"/>
          <w:sz w:val="28"/>
          <w:szCs w:val="28"/>
        </w:rPr>
        <w:t xml:space="preserve"> жидкость. 5 - камера; 6 - сосуд с водой. 7 - крышка; 8 - полая подставка с циркулирующей охлаждающей водой. 9 - термостат; 10 - термостат для по</w:t>
      </w:r>
      <w:r w:rsidRPr="00B166CB">
        <w:rPr>
          <w:rFonts w:ascii="Times New Roman" w:hAnsi="Times New Roman" w:cs="Times New Roman"/>
          <w:sz w:val="28"/>
          <w:szCs w:val="28"/>
        </w:rPr>
        <w:t>д</w:t>
      </w:r>
      <w:r w:rsidRPr="00B166CB">
        <w:rPr>
          <w:rFonts w:ascii="Times New Roman" w:hAnsi="Times New Roman" w:cs="Times New Roman"/>
          <w:sz w:val="28"/>
          <w:szCs w:val="28"/>
        </w:rPr>
        <w:t xml:space="preserve">вода охлаждающей воды: 11 и 12 - резиновые пробка и лента: 13 - </w:t>
      </w:r>
      <w:proofErr w:type="spellStart"/>
      <w:r w:rsidRPr="00B166CB">
        <w:rPr>
          <w:rFonts w:ascii="Times New Roman" w:hAnsi="Times New Roman" w:cs="Times New Roman"/>
          <w:sz w:val="28"/>
          <w:szCs w:val="28"/>
        </w:rPr>
        <w:t>перфорир</w:t>
      </w:r>
      <w:proofErr w:type="spellEnd"/>
      <w:r w:rsidRPr="00B166CB">
        <w:rPr>
          <w:rFonts w:ascii="Times New Roman" w:hAnsi="Times New Roman" w:cs="Times New Roman"/>
          <w:sz w:val="28"/>
          <w:szCs w:val="28"/>
        </w:rPr>
        <w:t>. катод; 14 - плексигласовый цилиндр с отверстиями в дне: 15 - весы: 16 - плексигласовая накладка для создания щели: 17 - винт; 18 - скоба из изол</w:t>
      </w:r>
      <w:r w:rsidRPr="00B166CB">
        <w:rPr>
          <w:rFonts w:ascii="Times New Roman" w:hAnsi="Times New Roman" w:cs="Times New Roman"/>
          <w:sz w:val="28"/>
          <w:szCs w:val="28"/>
        </w:rPr>
        <w:t>и</w:t>
      </w:r>
      <w:r w:rsidRPr="00B166CB">
        <w:rPr>
          <w:rFonts w:ascii="Times New Roman" w:hAnsi="Times New Roman" w:cs="Times New Roman"/>
          <w:sz w:val="28"/>
          <w:szCs w:val="28"/>
        </w:rPr>
        <w:t>рующего материала; 19 - груз: 20 - рычаг; 21 - двигатель; 22 - магнитостри</w:t>
      </w:r>
      <w:r w:rsidRPr="00B166CB">
        <w:rPr>
          <w:rFonts w:ascii="Times New Roman" w:hAnsi="Times New Roman" w:cs="Times New Roman"/>
          <w:sz w:val="28"/>
          <w:szCs w:val="28"/>
        </w:rPr>
        <w:t>к</w:t>
      </w:r>
      <w:r w:rsidRPr="00B166CB">
        <w:rPr>
          <w:rFonts w:ascii="Times New Roman" w:hAnsi="Times New Roman" w:cs="Times New Roman"/>
          <w:sz w:val="28"/>
          <w:szCs w:val="28"/>
        </w:rPr>
        <w:t>ционный вибратор с сердечником 23; 24 - пружина; 25 - неподвижный обр</w:t>
      </w:r>
      <w:r w:rsidRPr="00B166CB">
        <w:rPr>
          <w:rFonts w:ascii="Times New Roman" w:hAnsi="Times New Roman" w:cs="Times New Roman"/>
          <w:sz w:val="28"/>
          <w:szCs w:val="28"/>
        </w:rPr>
        <w:t>а</w:t>
      </w:r>
      <w:r w:rsidRPr="00B166CB">
        <w:rPr>
          <w:rFonts w:ascii="Times New Roman" w:hAnsi="Times New Roman" w:cs="Times New Roman"/>
          <w:sz w:val="28"/>
          <w:szCs w:val="28"/>
        </w:rPr>
        <w:t>зец; 26 - шатун к кривошипу.</w:t>
      </w:r>
    </w:p>
    <w:p w:rsidR="005411FF" w:rsidRDefault="005411FF" w:rsidP="00795101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11FF" w:rsidRDefault="005411FF" w:rsidP="00D93794">
      <w:pPr>
        <w:pStyle w:val="a5"/>
        <w:numPr>
          <w:ilvl w:val="2"/>
          <w:numId w:val="7"/>
        </w:numPr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1FF">
        <w:rPr>
          <w:rFonts w:ascii="Times New Roman" w:hAnsi="Times New Roman" w:cs="Times New Roman"/>
          <w:b/>
          <w:sz w:val="28"/>
          <w:szCs w:val="28"/>
        </w:rPr>
        <w:lastRenderedPageBreak/>
        <w:t>Методы испытаний металлов на газ</w:t>
      </w:r>
      <w:r w:rsidRPr="005411FF">
        <w:rPr>
          <w:rFonts w:ascii="Times New Roman" w:hAnsi="Times New Roman" w:cs="Times New Roman"/>
          <w:b/>
          <w:sz w:val="28"/>
          <w:szCs w:val="28"/>
        </w:rPr>
        <w:t>о</w:t>
      </w:r>
      <w:r w:rsidRPr="005411FF">
        <w:rPr>
          <w:rFonts w:ascii="Times New Roman" w:hAnsi="Times New Roman" w:cs="Times New Roman"/>
          <w:b/>
          <w:sz w:val="28"/>
          <w:szCs w:val="28"/>
        </w:rPr>
        <w:t>вую коррозию</w:t>
      </w:r>
    </w:p>
    <w:p w:rsidR="00C2246D" w:rsidRDefault="005411FF" w:rsidP="002970F0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1FF">
        <w:rPr>
          <w:rFonts w:ascii="Times New Roman" w:hAnsi="Times New Roman" w:cs="Times New Roman"/>
          <w:sz w:val="28"/>
          <w:szCs w:val="28"/>
        </w:rPr>
        <w:t>Наиболее простой метод испытания металлов на газовую коррозию в воздухе состоит в помещении образцов на определенное время в электрич</w:t>
      </w:r>
      <w:r w:rsidRPr="005411FF">
        <w:rPr>
          <w:rFonts w:ascii="Times New Roman" w:hAnsi="Times New Roman" w:cs="Times New Roman"/>
          <w:sz w:val="28"/>
          <w:szCs w:val="28"/>
        </w:rPr>
        <w:t>е</w:t>
      </w:r>
      <w:r w:rsidRPr="005411FF">
        <w:rPr>
          <w:rFonts w:ascii="Times New Roman" w:hAnsi="Times New Roman" w:cs="Times New Roman"/>
          <w:sz w:val="28"/>
          <w:szCs w:val="28"/>
        </w:rPr>
        <w:t>скую муфельную печь при заданной температуре. Образцы окисляются, а з</w:t>
      </w:r>
      <w:r w:rsidRPr="005411FF">
        <w:rPr>
          <w:rFonts w:ascii="Times New Roman" w:hAnsi="Times New Roman" w:cs="Times New Roman"/>
          <w:sz w:val="28"/>
          <w:szCs w:val="28"/>
        </w:rPr>
        <w:t>а</w:t>
      </w:r>
      <w:r w:rsidRPr="005411FF">
        <w:rPr>
          <w:rFonts w:ascii="Times New Roman" w:hAnsi="Times New Roman" w:cs="Times New Roman"/>
          <w:sz w:val="28"/>
          <w:szCs w:val="28"/>
        </w:rPr>
        <w:t>тем по увеличению массы или по ее убыли после удаления продуктов корр</w:t>
      </w:r>
      <w:r w:rsidRPr="005411FF">
        <w:rPr>
          <w:rFonts w:ascii="Times New Roman" w:hAnsi="Times New Roman" w:cs="Times New Roman"/>
          <w:sz w:val="28"/>
          <w:szCs w:val="28"/>
        </w:rPr>
        <w:t>о</w:t>
      </w:r>
      <w:r w:rsidRPr="005411FF">
        <w:rPr>
          <w:rFonts w:ascii="Times New Roman" w:hAnsi="Times New Roman" w:cs="Times New Roman"/>
          <w:sz w:val="28"/>
          <w:szCs w:val="28"/>
        </w:rPr>
        <w:t>зии (окалины) определяют среднюю скорость газовой коррозии за время окисления.</w:t>
      </w:r>
      <w:r w:rsidR="002970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1536700</wp:posOffset>
            </wp:positionV>
            <wp:extent cx="2105025" cy="3072765"/>
            <wp:effectExtent l="0" t="0" r="9525" b="0"/>
            <wp:wrapTight wrapText="bothSides">
              <wp:wrapPolygon edited="0">
                <wp:start x="0" y="0"/>
                <wp:lineTo x="0" y="21426"/>
                <wp:lineTo x="21502" y="21426"/>
                <wp:lineTo x="21502" y="0"/>
                <wp:lineTo x="0" y="0"/>
              </wp:wrapPolygon>
            </wp:wrapTight>
            <wp:docPr id="17" name="Рисунок 17" descr="C:\Users\Администратор\Desktop\верина\коррозия\uf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верина\коррозия\ufp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307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1FF" w:rsidRPr="005411FF" w:rsidRDefault="005411FF" w:rsidP="00F9015A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1FF">
        <w:rPr>
          <w:rFonts w:ascii="Times New Roman" w:hAnsi="Times New Roman" w:cs="Times New Roman"/>
          <w:sz w:val="28"/>
          <w:szCs w:val="28"/>
        </w:rPr>
        <w:t>Образцы помещают в открытые фарфоровые или кварцевые тигли, кот</w:t>
      </w:r>
      <w:r w:rsidRPr="005411FF">
        <w:rPr>
          <w:rFonts w:ascii="Times New Roman" w:hAnsi="Times New Roman" w:cs="Times New Roman"/>
          <w:sz w:val="28"/>
          <w:szCs w:val="28"/>
        </w:rPr>
        <w:t>о</w:t>
      </w:r>
      <w:r w:rsidRPr="005411FF">
        <w:rPr>
          <w:rFonts w:ascii="Times New Roman" w:hAnsi="Times New Roman" w:cs="Times New Roman"/>
          <w:sz w:val="28"/>
          <w:szCs w:val="28"/>
        </w:rPr>
        <w:t>рые находятся в гнездах подставки из жар</w:t>
      </w:r>
      <w:r w:rsidRPr="005411FF">
        <w:rPr>
          <w:rFonts w:ascii="Times New Roman" w:hAnsi="Times New Roman" w:cs="Times New Roman"/>
          <w:sz w:val="28"/>
          <w:szCs w:val="28"/>
        </w:rPr>
        <w:t>о</w:t>
      </w:r>
      <w:r w:rsidRPr="005411FF">
        <w:rPr>
          <w:rFonts w:ascii="Times New Roman" w:hAnsi="Times New Roman" w:cs="Times New Roman"/>
          <w:sz w:val="28"/>
          <w:szCs w:val="28"/>
        </w:rPr>
        <w:t>стойкой стали или нихрома, что позволяет одновременно устана</w:t>
      </w:r>
      <w:r w:rsidRPr="005411FF">
        <w:rPr>
          <w:rFonts w:ascii="Times New Roman" w:hAnsi="Times New Roman" w:cs="Times New Roman"/>
          <w:sz w:val="28"/>
          <w:szCs w:val="28"/>
        </w:rPr>
        <w:t>в</w:t>
      </w:r>
      <w:r w:rsidRPr="005411FF">
        <w:rPr>
          <w:rFonts w:ascii="Times New Roman" w:hAnsi="Times New Roman" w:cs="Times New Roman"/>
          <w:sz w:val="28"/>
          <w:szCs w:val="28"/>
        </w:rPr>
        <w:t>ливать все тигли в печь и извлекать их оттуда. Перед извлечением тиглей из печи их закрывают крышками, чтобы изб</w:t>
      </w:r>
      <w:r w:rsidRPr="005411FF">
        <w:rPr>
          <w:rFonts w:ascii="Times New Roman" w:hAnsi="Times New Roman" w:cs="Times New Roman"/>
          <w:sz w:val="28"/>
          <w:szCs w:val="28"/>
        </w:rPr>
        <w:t>е</w:t>
      </w:r>
      <w:r w:rsidRPr="005411FF">
        <w:rPr>
          <w:rFonts w:ascii="Times New Roman" w:hAnsi="Times New Roman" w:cs="Times New Roman"/>
          <w:sz w:val="28"/>
          <w:szCs w:val="28"/>
        </w:rPr>
        <w:t>жать потери части окалины, кусочки которой при остывании образцов часто от них отскак</w:t>
      </w:r>
      <w:r w:rsidRPr="005411FF">
        <w:rPr>
          <w:rFonts w:ascii="Times New Roman" w:hAnsi="Times New Roman" w:cs="Times New Roman"/>
          <w:sz w:val="28"/>
          <w:szCs w:val="28"/>
        </w:rPr>
        <w:t>и</w:t>
      </w:r>
      <w:r w:rsidRPr="005411FF">
        <w:rPr>
          <w:rFonts w:ascii="Times New Roman" w:hAnsi="Times New Roman" w:cs="Times New Roman"/>
          <w:sz w:val="28"/>
          <w:szCs w:val="28"/>
        </w:rPr>
        <w:t>вают.</w:t>
      </w:r>
    </w:p>
    <w:p w:rsidR="005411FF" w:rsidRPr="005411FF" w:rsidRDefault="005411FF" w:rsidP="00F9015A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1FF">
        <w:rPr>
          <w:rFonts w:ascii="Times New Roman" w:hAnsi="Times New Roman" w:cs="Times New Roman"/>
          <w:sz w:val="28"/>
          <w:szCs w:val="28"/>
        </w:rPr>
        <w:t xml:space="preserve"> Жаростойкость металлов, т. е. их сопр</w:t>
      </w:r>
      <w:r w:rsidRPr="005411FF">
        <w:rPr>
          <w:rFonts w:ascii="Times New Roman" w:hAnsi="Times New Roman" w:cs="Times New Roman"/>
          <w:sz w:val="28"/>
          <w:szCs w:val="28"/>
        </w:rPr>
        <w:t>о</w:t>
      </w:r>
      <w:r w:rsidRPr="005411FF">
        <w:rPr>
          <w:rFonts w:ascii="Times New Roman" w:hAnsi="Times New Roman" w:cs="Times New Roman"/>
          <w:sz w:val="28"/>
          <w:szCs w:val="28"/>
        </w:rPr>
        <w:t>тивляемость газовой коррозии при высокой температуре, определяют по изменению массы стандартных образцов или непосредственным измерением глубины коррозии после их в</w:t>
      </w:r>
      <w:r w:rsidRPr="005411FF">
        <w:rPr>
          <w:rFonts w:ascii="Times New Roman" w:hAnsi="Times New Roman" w:cs="Times New Roman"/>
          <w:sz w:val="28"/>
          <w:szCs w:val="28"/>
        </w:rPr>
        <w:t>ы</w:t>
      </w:r>
      <w:r w:rsidRPr="005411FF">
        <w:rPr>
          <w:rFonts w:ascii="Times New Roman" w:hAnsi="Times New Roman" w:cs="Times New Roman"/>
          <w:sz w:val="28"/>
          <w:szCs w:val="28"/>
        </w:rPr>
        <w:t>держки в печи с соответствующей газовой средой при температуре испытания, которую устанавливают в зависимости от условий эксплуатации исследуемого мат</w:t>
      </w:r>
      <w:r w:rsidRPr="005411FF">
        <w:rPr>
          <w:rFonts w:ascii="Times New Roman" w:hAnsi="Times New Roman" w:cs="Times New Roman"/>
          <w:sz w:val="28"/>
          <w:szCs w:val="28"/>
        </w:rPr>
        <w:t>е</w:t>
      </w:r>
      <w:r w:rsidRPr="005411FF">
        <w:rPr>
          <w:rFonts w:ascii="Times New Roman" w:hAnsi="Times New Roman" w:cs="Times New Roman"/>
          <w:sz w:val="28"/>
          <w:szCs w:val="28"/>
        </w:rPr>
        <w:t>риала. При более детальном исследовании жаростойкости стали необходимо проводить испытания не менее</w:t>
      </w:r>
      <w:proofErr w:type="gramStart"/>
      <w:r w:rsidRPr="005411F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11FF">
        <w:rPr>
          <w:rFonts w:ascii="Times New Roman" w:hAnsi="Times New Roman" w:cs="Times New Roman"/>
          <w:sz w:val="28"/>
          <w:szCs w:val="28"/>
        </w:rPr>
        <w:t xml:space="preserve"> чем при трех температурах: р</w:t>
      </w:r>
      <w:r w:rsidRPr="005411FF">
        <w:rPr>
          <w:rFonts w:ascii="Times New Roman" w:hAnsi="Times New Roman" w:cs="Times New Roman"/>
          <w:sz w:val="28"/>
          <w:szCs w:val="28"/>
        </w:rPr>
        <w:t>а</w:t>
      </w:r>
      <w:r w:rsidRPr="005411FF">
        <w:rPr>
          <w:rFonts w:ascii="Times New Roman" w:hAnsi="Times New Roman" w:cs="Times New Roman"/>
          <w:sz w:val="28"/>
          <w:szCs w:val="28"/>
        </w:rPr>
        <w:t>бочей, ниже и выше рабочей на 50 градусов.</w:t>
      </w:r>
    </w:p>
    <w:p w:rsidR="005411FF" w:rsidRPr="005411FF" w:rsidRDefault="005411FF" w:rsidP="00F9015A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1FF">
        <w:rPr>
          <w:rFonts w:ascii="Times New Roman" w:hAnsi="Times New Roman" w:cs="Times New Roman"/>
          <w:sz w:val="28"/>
          <w:szCs w:val="28"/>
        </w:rPr>
        <w:t xml:space="preserve"> Общая продолжительность испытаний устанавливается стандартом в зависимости от срока службы материала с периодическим отбором образцов через интервалы 5, 10, 20, 50, 100, 200, 500, 1000, 2000, 5000 и 10000 часов не менее пяти раз.</w:t>
      </w:r>
    </w:p>
    <w:p w:rsidR="004011DC" w:rsidRDefault="005411FF" w:rsidP="00F9015A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1FF">
        <w:rPr>
          <w:rFonts w:ascii="Times New Roman" w:hAnsi="Times New Roman" w:cs="Times New Roman"/>
          <w:sz w:val="28"/>
          <w:szCs w:val="28"/>
        </w:rPr>
        <w:lastRenderedPageBreak/>
        <w:t xml:space="preserve"> При образовании плотной, хорошо пристающей поверхности металла и сохраняющейся на ней при охлаждении пленки продуктов коррозии жар</w:t>
      </w:r>
      <w:r w:rsidRPr="005411FF">
        <w:rPr>
          <w:rFonts w:ascii="Times New Roman" w:hAnsi="Times New Roman" w:cs="Times New Roman"/>
          <w:sz w:val="28"/>
          <w:szCs w:val="28"/>
        </w:rPr>
        <w:t>о</w:t>
      </w:r>
      <w:r w:rsidRPr="005411FF">
        <w:rPr>
          <w:rFonts w:ascii="Times New Roman" w:hAnsi="Times New Roman" w:cs="Times New Roman"/>
          <w:sz w:val="28"/>
          <w:szCs w:val="28"/>
        </w:rPr>
        <w:t>стойкость оценивают по увеличению массы продуктов коррозии, т. е. по уменьшению массы образцов после полного удаления с их поверхности ок</w:t>
      </w:r>
      <w:r w:rsidRPr="005411FF">
        <w:rPr>
          <w:rFonts w:ascii="Times New Roman" w:hAnsi="Times New Roman" w:cs="Times New Roman"/>
          <w:sz w:val="28"/>
          <w:szCs w:val="28"/>
        </w:rPr>
        <w:t>а</w:t>
      </w:r>
      <w:r w:rsidRPr="005411FF">
        <w:rPr>
          <w:rFonts w:ascii="Times New Roman" w:hAnsi="Times New Roman" w:cs="Times New Roman"/>
          <w:sz w:val="28"/>
          <w:szCs w:val="28"/>
        </w:rPr>
        <w:t xml:space="preserve">лины. Окалину с углеродистых и низколегированных сталей рекомендуется снимать электрохимическим методом — катодной обработкой 10%-ной H2SО4 с присадкой 1 г/л ингибитора (уротропина, уникода, </w:t>
      </w:r>
      <w:proofErr w:type="spellStart"/>
      <w:r w:rsidRPr="005411FF">
        <w:rPr>
          <w:rFonts w:ascii="Times New Roman" w:hAnsi="Times New Roman" w:cs="Times New Roman"/>
          <w:sz w:val="28"/>
          <w:szCs w:val="28"/>
        </w:rPr>
        <w:t>катапина</w:t>
      </w:r>
      <w:proofErr w:type="spellEnd"/>
      <w:r w:rsidRPr="005411FF">
        <w:rPr>
          <w:rFonts w:ascii="Times New Roman" w:hAnsi="Times New Roman" w:cs="Times New Roman"/>
          <w:sz w:val="28"/>
          <w:szCs w:val="28"/>
        </w:rPr>
        <w:t xml:space="preserve"> и др.) при плотности тока 10-15</w:t>
      </w:r>
      <w:proofErr w:type="gramStart"/>
      <w:r w:rsidRPr="005411F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411F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411F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5411FF">
        <w:rPr>
          <w:rFonts w:ascii="Times New Roman" w:hAnsi="Times New Roman" w:cs="Times New Roman"/>
          <w:sz w:val="28"/>
          <w:szCs w:val="28"/>
        </w:rPr>
        <w:t xml:space="preserve"> со свинцовым анодом и при комнатной те</w:t>
      </w:r>
      <w:r w:rsidRPr="005411FF">
        <w:rPr>
          <w:rFonts w:ascii="Times New Roman" w:hAnsi="Times New Roman" w:cs="Times New Roman"/>
          <w:sz w:val="28"/>
          <w:szCs w:val="28"/>
        </w:rPr>
        <w:t>м</w:t>
      </w:r>
      <w:r w:rsidRPr="005411FF">
        <w:rPr>
          <w:rFonts w:ascii="Times New Roman" w:hAnsi="Times New Roman" w:cs="Times New Roman"/>
          <w:sz w:val="28"/>
          <w:szCs w:val="28"/>
        </w:rPr>
        <w:t>пературе. Для тех же и высоколегированных сталей рекомендуется удалять окалину электрохимическим методом в расплавленной смеси кальцинир</w:t>
      </w:r>
      <w:r w:rsidRPr="005411FF">
        <w:rPr>
          <w:rFonts w:ascii="Times New Roman" w:hAnsi="Times New Roman" w:cs="Times New Roman"/>
          <w:sz w:val="28"/>
          <w:szCs w:val="28"/>
        </w:rPr>
        <w:t>о</w:t>
      </w:r>
      <w:r w:rsidRPr="005411FF">
        <w:rPr>
          <w:rFonts w:ascii="Times New Roman" w:hAnsi="Times New Roman" w:cs="Times New Roman"/>
          <w:sz w:val="28"/>
          <w:szCs w:val="28"/>
        </w:rPr>
        <w:t>ванной соды (40-60%) и едкого натра (60-40%) в течение 1-5 минут при 450-500</w:t>
      </w:r>
      <w:proofErr w:type="gramStart"/>
      <w:r w:rsidRPr="005411FF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5411FF">
        <w:rPr>
          <w:rFonts w:ascii="Times New Roman" w:hAnsi="Times New Roman" w:cs="Times New Roman"/>
          <w:sz w:val="28"/>
          <w:szCs w:val="28"/>
        </w:rPr>
        <w:t xml:space="preserve"> и катодной плотности тока 25-50 А/</w:t>
      </w:r>
      <w:proofErr w:type="spellStart"/>
      <w:r w:rsidRPr="005411F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5411FF">
        <w:rPr>
          <w:rFonts w:ascii="Times New Roman" w:hAnsi="Times New Roman" w:cs="Times New Roman"/>
          <w:sz w:val="28"/>
          <w:szCs w:val="28"/>
        </w:rPr>
        <w:t>.</w:t>
      </w:r>
    </w:p>
    <w:p w:rsidR="004011DC" w:rsidRDefault="004011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411FF" w:rsidRDefault="00AA6226" w:rsidP="00AA6226">
      <w:pPr>
        <w:pStyle w:val="a5"/>
        <w:spacing w:after="24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226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AF7BEE" w:rsidRDefault="00AA6226" w:rsidP="00AF7BEE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226">
        <w:rPr>
          <w:rFonts w:ascii="Times New Roman" w:hAnsi="Times New Roman" w:cs="Times New Roman"/>
          <w:sz w:val="28"/>
          <w:szCs w:val="28"/>
        </w:rPr>
        <w:t xml:space="preserve">С развитием науки о коррозии и защите металлов методы предохранения металлических конструкций и сооружений от коррозии все более и более совершенствуются. Появляются новые, неизвестные ранее способы защиты, которые дают возможность успешно эксплуатировать металлы и сплавы во все усложняющихся </w:t>
      </w:r>
      <w:proofErr w:type="gramStart"/>
      <w:r w:rsidRPr="00AA6226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AA6226">
        <w:rPr>
          <w:rFonts w:ascii="Times New Roman" w:hAnsi="Times New Roman" w:cs="Times New Roman"/>
          <w:sz w:val="28"/>
          <w:szCs w:val="28"/>
        </w:rPr>
        <w:t xml:space="preserve"> современной техники. Несомненно, успехи в открытии и усовершенствовании средств антикоррозионной защиты возможны только при одновременном углубленном развитии научной основы коррозионных явлений и установлении функциональной количественной зависимости кинетики коррозионных процессов от различных </w:t>
      </w:r>
      <w:proofErr w:type="gramStart"/>
      <w:r w:rsidRPr="00AA6226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AA6226">
        <w:rPr>
          <w:rFonts w:ascii="Times New Roman" w:hAnsi="Times New Roman" w:cs="Times New Roman"/>
          <w:sz w:val="28"/>
          <w:szCs w:val="28"/>
        </w:rPr>
        <w:t xml:space="preserve"> как со стороны металла, так и со стороны коррозионной среды. В настоящее время интенсивно усовершенствуется технология антикоррозионной </w:t>
      </w:r>
      <w:proofErr w:type="gramStart"/>
      <w:r w:rsidRPr="00AA6226">
        <w:rPr>
          <w:rFonts w:ascii="Times New Roman" w:hAnsi="Times New Roman" w:cs="Times New Roman"/>
          <w:sz w:val="28"/>
          <w:szCs w:val="28"/>
        </w:rPr>
        <w:t>защиты</w:t>
      </w:r>
      <w:proofErr w:type="gramEnd"/>
      <w:r w:rsidRPr="00AA6226">
        <w:rPr>
          <w:rFonts w:ascii="Times New Roman" w:hAnsi="Times New Roman" w:cs="Times New Roman"/>
          <w:sz w:val="28"/>
          <w:szCs w:val="28"/>
        </w:rPr>
        <w:t xml:space="preserve"> и бурно развиваются научные методы исследования коррозионных процессов </w:t>
      </w:r>
      <w:r>
        <w:rPr>
          <w:rFonts w:ascii="Times New Roman" w:hAnsi="Times New Roman" w:cs="Times New Roman"/>
          <w:sz w:val="28"/>
          <w:szCs w:val="28"/>
        </w:rPr>
        <w:t>в самых разнообразных условиях.</w:t>
      </w:r>
    </w:p>
    <w:p w:rsidR="00AF7BEE" w:rsidRDefault="00AF7B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6226" w:rsidRPr="009D054A" w:rsidRDefault="00AF7BEE" w:rsidP="00AF7BEE">
      <w:pPr>
        <w:pStyle w:val="a5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54A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AF7BEE" w:rsidRDefault="00AF7BEE" w:rsidP="00AF7BEE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EE">
        <w:rPr>
          <w:rFonts w:ascii="Times New Roman" w:hAnsi="Times New Roman" w:cs="Times New Roman"/>
          <w:sz w:val="28"/>
          <w:szCs w:val="28"/>
        </w:rPr>
        <w:t>Мальцева Г. Н. Под редакцией д. т. н</w:t>
      </w:r>
      <w:proofErr w:type="gramStart"/>
      <w:r w:rsidRPr="00AF7BEE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AF7BEE">
        <w:rPr>
          <w:rFonts w:ascii="Times New Roman" w:hAnsi="Times New Roman" w:cs="Times New Roman"/>
          <w:sz w:val="28"/>
          <w:szCs w:val="28"/>
        </w:rPr>
        <w:t>профессора С. Н. Виноградова.</w:t>
      </w:r>
    </w:p>
    <w:p w:rsidR="00AF7BEE" w:rsidRDefault="00AF7BEE" w:rsidP="00AF7B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EE">
        <w:rPr>
          <w:rFonts w:ascii="Times New Roman" w:hAnsi="Times New Roman" w:cs="Times New Roman"/>
          <w:sz w:val="28"/>
          <w:szCs w:val="28"/>
        </w:rPr>
        <w:t>Коррозия и зашита оборудования от коррозии: Учеб</w:t>
      </w:r>
      <w:proofErr w:type="gramStart"/>
      <w:r w:rsidRPr="00AF7B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F7B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7B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F7BEE">
        <w:rPr>
          <w:rFonts w:ascii="Times New Roman" w:hAnsi="Times New Roman" w:cs="Times New Roman"/>
          <w:sz w:val="28"/>
          <w:szCs w:val="28"/>
        </w:rPr>
        <w:t>особие. - Пенза: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BEE">
        <w:rPr>
          <w:rFonts w:ascii="Times New Roman" w:hAnsi="Times New Roman" w:cs="Times New Roman"/>
          <w:sz w:val="28"/>
          <w:szCs w:val="28"/>
        </w:rPr>
        <w:t xml:space="preserve">Изд-во </w:t>
      </w:r>
      <w:proofErr w:type="spellStart"/>
      <w:r w:rsidRPr="00AF7BEE">
        <w:rPr>
          <w:rFonts w:ascii="Times New Roman" w:hAnsi="Times New Roman" w:cs="Times New Roman"/>
          <w:sz w:val="28"/>
          <w:szCs w:val="28"/>
        </w:rPr>
        <w:t>Пенз</w:t>
      </w:r>
      <w:proofErr w:type="spellEnd"/>
      <w:r w:rsidRPr="00AF7BEE">
        <w:rPr>
          <w:rFonts w:ascii="Times New Roman" w:hAnsi="Times New Roman" w:cs="Times New Roman"/>
          <w:sz w:val="28"/>
          <w:szCs w:val="28"/>
        </w:rPr>
        <w:t>. гос. ун-та. 2000. - е.: 55 ил.. 20 табл</w:t>
      </w:r>
      <w:proofErr w:type="gramStart"/>
      <w:r w:rsidRPr="00AF7BEE">
        <w:rPr>
          <w:rFonts w:ascii="Times New Roman" w:hAnsi="Times New Roman" w:cs="Times New Roman"/>
          <w:sz w:val="28"/>
          <w:szCs w:val="28"/>
        </w:rPr>
        <w:t xml:space="preserve">.. </w:t>
      </w:r>
      <w:proofErr w:type="spellStart"/>
      <w:proofErr w:type="gramEnd"/>
      <w:r w:rsidRPr="00AF7BE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AF7BEE">
        <w:rPr>
          <w:rFonts w:ascii="Times New Roman" w:hAnsi="Times New Roman" w:cs="Times New Roman"/>
          <w:sz w:val="28"/>
          <w:szCs w:val="28"/>
        </w:rPr>
        <w:t>. 11 назв.</w:t>
      </w:r>
    </w:p>
    <w:p w:rsidR="00AF7BEE" w:rsidRDefault="00AF7BEE" w:rsidP="00AF7BEE">
      <w:pPr>
        <w:pStyle w:val="a5"/>
        <w:numPr>
          <w:ilvl w:val="0"/>
          <w:numId w:val="8"/>
        </w:num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F7BEE">
        <w:rPr>
          <w:rFonts w:ascii="Times New Roman" w:hAnsi="Times New Roman" w:cs="Times New Roman"/>
          <w:sz w:val="28"/>
          <w:szCs w:val="28"/>
        </w:rPr>
        <w:t xml:space="preserve"> Жук Н. П. Курс теории коррозии</w:t>
      </w:r>
      <w:r>
        <w:rPr>
          <w:rFonts w:ascii="Times New Roman" w:hAnsi="Times New Roman" w:cs="Times New Roman"/>
          <w:sz w:val="28"/>
          <w:szCs w:val="28"/>
        </w:rPr>
        <w:t xml:space="preserve"> и защиты металлов. - М.: Метал</w:t>
      </w:r>
      <w:r w:rsidRPr="00AF7BEE">
        <w:rPr>
          <w:rFonts w:ascii="Times New Roman" w:hAnsi="Times New Roman" w:cs="Times New Roman"/>
          <w:sz w:val="28"/>
          <w:szCs w:val="28"/>
        </w:rPr>
        <w:t>лургия. 1976. - 404 с.</w:t>
      </w:r>
    </w:p>
    <w:p w:rsidR="009D054A" w:rsidRDefault="00AF7BEE" w:rsidP="00AF7BEE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54A">
        <w:rPr>
          <w:rFonts w:ascii="Times New Roman" w:hAnsi="Times New Roman" w:cs="Times New Roman"/>
          <w:sz w:val="28"/>
          <w:szCs w:val="28"/>
        </w:rPr>
        <w:t xml:space="preserve">Апраксина JIM., </w:t>
      </w:r>
      <w:proofErr w:type="spellStart"/>
      <w:r w:rsidRPr="009D054A">
        <w:rPr>
          <w:rFonts w:ascii="Times New Roman" w:hAnsi="Times New Roman" w:cs="Times New Roman"/>
          <w:sz w:val="28"/>
          <w:szCs w:val="28"/>
        </w:rPr>
        <w:t>Сигаев</w:t>
      </w:r>
      <w:proofErr w:type="spellEnd"/>
      <w:r w:rsidRPr="009D054A">
        <w:rPr>
          <w:rFonts w:ascii="Times New Roman" w:hAnsi="Times New Roman" w:cs="Times New Roman"/>
          <w:sz w:val="28"/>
          <w:szCs w:val="28"/>
        </w:rPr>
        <w:t xml:space="preserve"> В.Я. Коррозия металлов и методы оценки их</w:t>
      </w:r>
    </w:p>
    <w:p w:rsidR="00AF7BEE" w:rsidRDefault="00AF7BEE" w:rsidP="009D054A">
      <w:pPr>
        <w:pStyle w:val="a5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9D054A">
        <w:rPr>
          <w:rFonts w:ascii="Times New Roman" w:hAnsi="Times New Roman" w:cs="Times New Roman"/>
          <w:sz w:val="28"/>
          <w:szCs w:val="28"/>
        </w:rPr>
        <w:t>химической стойкости</w:t>
      </w:r>
      <w:r w:rsidR="009D054A">
        <w:rPr>
          <w:rFonts w:ascii="Times New Roman" w:hAnsi="Times New Roman" w:cs="Times New Roman"/>
          <w:sz w:val="28"/>
          <w:szCs w:val="28"/>
        </w:rPr>
        <w:t>: учебно-методическое пособие. 2008. -45 с.</w:t>
      </w:r>
    </w:p>
    <w:p w:rsidR="009D054A" w:rsidRPr="009D054A" w:rsidRDefault="009D054A" w:rsidP="009D054A">
      <w:pPr>
        <w:pStyle w:val="a5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54A">
        <w:rPr>
          <w:rFonts w:ascii="Times New Roman" w:hAnsi="Times New Roman" w:cs="Times New Roman"/>
          <w:sz w:val="28"/>
          <w:szCs w:val="28"/>
        </w:rPr>
        <w:t>Акимов Г.В. Теория и методы исследования коррозии металлов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D054A">
        <w:rPr>
          <w:rFonts w:ascii="Times New Roman" w:hAnsi="Times New Roman" w:cs="Times New Roman"/>
          <w:sz w:val="28"/>
          <w:szCs w:val="28"/>
        </w:rPr>
        <w:t>Москва-Ленинград, АН СССР, 1945. - 414 с.</w:t>
      </w:r>
    </w:p>
    <w:p w:rsidR="00AF7BEE" w:rsidRPr="009D054A" w:rsidRDefault="00AF7BEE" w:rsidP="009D05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7BEE" w:rsidRPr="009D054A" w:rsidSect="00A93CF8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892" w:rsidRDefault="00922892" w:rsidP="00A93CF8">
      <w:pPr>
        <w:spacing w:after="0" w:line="240" w:lineRule="auto"/>
      </w:pPr>
      <w:r>
        <w:separator/>
      </w:r>
    </w:p>
  </w:endnote>
  <w:endnote w:type="continuationSeparator" w:id="0">
    <w:p w:rsidR="00922892" w:rsidRDefault="00922892" w:rsidP="00A9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929384"/>
      <w:docPartObj>
        <w:docPartGallery w:val="Page Numbers (Bottom of Page)"/>
        <w:docPartUnique/>
      </w:docPartObj>
    </w:sdtPr>
    <w:sdtContent>
      <w:p w:rsidR="005A3744" w:rsidRDefault="005A374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54A">
          <w:rPr>
            <w:noProof/>
          </w:rPr>
          <w:t>2</w:t>
        </w:r>
        <w:r>
          <w:fldChar w:fldCharType="end"/>
        </w:r>
      </w:p>
    </w:sdtContent>
  </w:sdt>
  <w:p w:rsidR="005A3744" w:rsidRDefault="005A37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892" w:rsidRDefault="00922892" w:rsidP="00A93CF8">
      <w:pPr>
        <w:spacing w:after="0" w:line="240" w:lineRule="auto"/>
      </w:pPr>
      <w:r>
        <w:separator/>
      </w:r>
    </w:p>
  </w:footnote>
  <w:footnote w:type="continuationSeparator" w:id="0">
    <w:p w:rsidR="00922892" w:rsidRDefault="00922892" w:rsidP="00A93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27CB"/>
    <w:multiLevelType w:val="hybridMultilevel"/>
    <w:tmpl w:val="DADA551A"/>
    <w:lvl w:ilvl="0" w:tplc="E4B0D3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4150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A140EA"/>
    <w:multiLevelType w:val="multilevel"/>
    <w:tmpl w:val="EB8AC2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2CC70871"/>
    <w:multiLevelType w:val="multilevel"/>
    <w:tmpl w:val="F46A1A8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3">
    <w:nsid w:val="353B635D"/>
    <w:multiLevelType w:val="hybridMultilevel"/>
    <w:tmpl w:val="404855D4"/>
    <w:lvl w:ilvl="0" w:tplc="0178D2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7DC51FF"/>
    <w:multiLevelType w:val="multilevel"/>
    <w:tmpl w:val="EB8AC2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71CE294C"/>
    <w:multiLevelType w:val="multilevel"/>
    <w:tmpl w:val="208AB09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8" w:hanging="2160"/>
      </w:pPr>
      <w:rPr>
        <w:rFonts w:hint="default"/>
      </w:rPr>
    </w:lvl>
  </w:abstractNum>
  <w:abstractNum w:abstractNumId="6">
    <w:nsid w:val="731D7880"/>
    <w:multiLevelType w:val="multilevel"/>
    <w:tmpl w:val="EB8AC2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37"/>
    <w:rsid w:val="00000C2D"/>
    <w:rsid w:val="0000206E"/>
    <w:rsid w:val="000020EE"/>
    <w:rsid w:val="00004ADD"/>
    <w:rsid w:val="000051C4"/>
    <w:rsid w:val="0000720A"/>
    <w:rsid w:val="00010319"/>
    <w:rsid w:val="00013108"/>
    <w:rsid w:val="000146A8"/>
    <w:rsid w:val="00016DB5"/>
    <w:rsid w:val="0001738A"/>
    <w:rsid w:val="0002000C"/>
    <w:rsid w:val="000208ED"/>
    <w:rsid w:val="000210B9"/>
    <w:rsid w:val="000216DE"/>
    <w:rsid w:val="00022231"/>
    <w:rsid w:val="000245DA"/>
    <w:rsid w:val="000268F9"/>
    <w:rsid w:val="0002726C"/>
    <w:rsid w:val="00030BC7"/>
    <w:rsid w:val="00032068"/>
    <w:rsid w:val="000351DE"/>
    <w:rsid w:val="00035D63"/>
    <w:rsid w:val="00036A3E"/>
    <w:rsid w:val="0003713B"/>
    <w:rsid w:val="000377FA"/>
    <w:rsid w:val="00037A3C"/>
    <w:rsid w:val="00037DAA"/>
    <w:rsid w:val="00042121"/>
    <w:rsid w:val="00043D11"/>
    <w:rsid w:val="0004569C"/>
    <w:rsid w:val="00046EC4"/>
    <w:rsid w:val="00052EC1"/>
    <w:rsid w:val="00052EE4"/>
    <w:rsid w:val="00054217"/>
    <w:rsid w:val="000547F7"/>
    <w:rsid w:val="00055377"/>
    <w:rsid w:val="0005766D"/>
    <w:rsid w:val="000611D2"/>
    <w:rsid w:val="0006185C"/>
    <w:rsid w:val="000629D5"/>
    <w:rsid w:val="00062ABE"/>
    <w:rsid w:val="00063F5A"/>
    <w:rsid w:val="00064EAD"/>
    <w:rsid w:val="00065DA3"/>
    <w:rsid w:val="0006778D"/>
    <w:rsid w:val="00077FC6"/>
    <w:rsid w:val="000826A1"/>
    <w:rsid w:val="00090EA4"/>
    <w:rsid w:val="00092EEB"/>
    <w:rsid w:val="00094B75"/>
    <w:rsid w:val="00095193"/>
    <w:rsid w:val="000A0E05"/>
    <w:rsid w:val="000A74EC"/>
    <w:rsid w:val="000B0F74"/>
    <w:rsid w:val="000B16B0"/>
    <w:rsid w:val="000B29C8"/>
    <w:rsid w:val="000B3390"/>
    <w:rsid w:val="000B496F"/>
    <w:rsid w:val="000C33AD"/>
    <w:rsid w:val="000C44DC"/>
    <w:rsid w:val="000C5716"/>
    <w:rsid w:val="000C6755"/>
    <w:rsid w:val="000C6F17"/>
    <w:rsid w:val="000D0622"/>
    <w:rsid w:val="000D0B69"/>
    <w:rsid w:val="000D1329"/>
    <w:rsid w:val="000D2640"/>
    <w:rsid w:val="000D6AE3"/>
    <w:rsid w:val="000D6B7B"/>
    <w:rsid w:val="000E014A"/>
    <w:rsid w:val="000E16A9"/>
    <w:rsid w:val="000E3AB3"/>
    <w:rsid w:val="000E3CDA"/>
    <w:rsid w:val="000E7B96"/>
    <w:rsid w:val="000E7D11"/>
    <w:rsid w:val="000E7EB6"/>
    <w:rsid w:val="000F2047"/>
    <w:rsid w:val="00101541"/>
    <w:rsid w:val="001028F9"/>
    <w:rsid w:val="00102DCD"/>
    <w:rsid w:val="001030A9"/>
    <w:rsid w:val="00105899"/>
    <w:rsid w:val="00110199"/>
    <w:rsid w:val="001103D1"/>
    <w:rsid w:val="00111BF0"/>
    <w:rsid w:val="00112A92"/>
    <w:rsid w:val="00114352"/>
    <w:rsid w:val="0011461A"/>
    <w:rsid w:val="00115A53"/>
    <w:rsid w:val="00116054"/>
    <w:rsid w:val="0011701D"/>
    <w:rsid w:val="001201A0"/>
    <w:rsid w:val="00120745"/>
    <w:rsid w:val="00121B16"/>
    <w:rsid w:val="0012203D"/>
    <w:rsid w:val="001225A5"/>
    <w:rsid w:val="001225B0"/>
    <w:rsid w:val="00122820"/>
    <w:rsid w:val="00124370"/>
    <w:rsid w:val="00124C3A"/>
    <w:rsid w:val="00127D7F"/>
    <w:rsid w:val="001344AE"/>
    <w:rsid w:val="0013594C"/>
    <w:rsid w:val="001360E2"/>
    <w:rsid w:val="001371C9"/>
    <w:rsid w:val="0013727B"/>
    <w:rsid w:val="00143245"/>
    <w:rsid w:val="001456B0"/>
    <w:rsid w:val="00152AB4"/>
    <w:rsid w:val="001531AB"/>
    <w:rsid w:val="00153A9A"/>
    <w:rsid w:val="001545A0"/>
    <w:rsid w:val="00154A73"/>
    <w:rsid w:val="00155DB4"/>
    <w:rsid w:val="00157DC8"/>
    <w:rsid w:val="00160F8E"/>
    <w:rsid w:val="00162345"/>
    <w:rsid w:val="0016305A"/>
    <w:rsid w:val="00165879"/>
    <w:rsid w:val="00165A4A"/>
    <w:rsid w:val="00165BCF"/>
    <w:rsid w:val="00170F45"/>
    <w:rsid w:val="0017281F"/>
    <w:rsid w:val="0017532F"/>
    <w:rsid w:val="00180416"/>
    <w:rsid w:val="00182789"/>
    <w:rsid w:val="00184C46"/>
    <w:rsid w:val="001862B4"/>
    <w:rsid w:val="001872DE"/>
    <w:rsid w:val="00187300"/>
    <w:rsid w:val="00193057"/>
    <w:rsid w:val="001950DF"/>
    <w:rsid w:val="001A0260"/>
    <w:rsid w:val="001A29AB"/>
    <w:rsid w:val="001A335E"/>
    <w:rsid w:val="001A4EBA"/>
    <w:rsid w:val="001A565F"/>
    <w:rsid w:val="001B1D9C"/>
    <w:rsid w:val="001B216D"/>
    <w:rsid w:val="001B2BE4"/>
    <w:rsid w:val="001B4A31"/>
    <w:rsid w:val="001C141B"/>
    <w:rsid w:val="001C3133"/>
    <w:rsid w:val="001D1609"/>
    <w:rsid w:val="001D32BC"/>
    <w:rsid w:val="001D6C23"/>
    <w:rsid w:val="001E6270"/>
    <w:rsid w:val="001E6A85"/>
    <w:rsid w:val="001F04F4"/>
    <w:rsid w:val="001F3428"/>
    <w:rsid w:val="001F5715"/>
    <w:rsid w:val="001F6174"/>
    <w:rsid w:val="001F6FB3"/>
    <w:rsid w:val="001F77EE"/>
    <w:rsid w:val="00200227"/>
    <w:rsid w:val="00201987"/>
    <w:rsid w:val="00202E6C"/>
    <w:rsid w:val="00202FAC"/>
    <w:rsid w:val="00203D62"/>
    <w:rsid w:val="00206889"/>
    <w:rsid w:val="002079D2"/>
    <w:rsid w:val="00207C10"/>
    <w:rsid w:val="002100C8"/>
    <w:rsid w:val="0021231C"/>
    <w:rsid w:val="00220FF3"/>
    <w:rsid w:val="0022284A"/>
    <w:rsid w:val="0022498E"/>
    <w:rsid w:val="00227588"/>
    <w:rsid w:val="00227BE4"/>
    <w:rsid w:val="00231BEA"/>
    <w:rsid w:val="0023343D"/>
    <w:rsid w:val="00233CE6"/>
    <w:rsid w:val="00236738"/>
    <w:rsid w:val="002404D0"/>
    <w:rsid w:val="002476F0"/>
    <w:rsid w:val="00251470"/>
    <w:rsid w:val="00253B24"/>
    <w:rsid w:val="0025592F"/>
    <w:rsid w:val="002564C1"/>
    <w:rsid w:val="00256941"/>
    <w:rsid w:val="00256B11"/>
    <w:rsid w:val="0026030C"/>
    <w:rsid w:val="00260902"/>
    <w:rsid w:val="0026145E"/>
    <w:rsid w:val="0026233A"/>
    <w:rsid w:val="002626FF"/>
    <w:rsid w:val="00266EAA"/>
    <w:rsid w:val="002672C6"/>
    <w:rsid w:val="00267414"/>
    <w:rsid w:val="002729AF"/>
    <w:rsid w:val="00273675"/>
    <w:rsid w:val="0027447F"/>
    <w:rsid w:val="002768E2"/>
    <w:rsid w:val="002769B4"/>
    <w:rsid w:val="00276CA4"/>
    <w:rsid w:val="00277917"/>
    <w:rsid w:val="00277A9A"/>
    <w:rsid w:val="00280C2D"/>
    <w:rsid w:val="00282598"/>
    <w:rsid w:val="00284401"/>
    <w:rsid w:val="002910B9"/>
    <w:rsid w:val="00292B41"/>
    <w:rsid w:val="00293835"/>
    <w:rsid w:val="00293E6F"/>
    <w:rsid w:val="0029486B"/>
    <w:rsid w:val="00295A30"/>
    <w:rsid w:val="00295E4A"/>
    <w:rsid w:val="002970F0"/>
    <w:rsid w:val="0029778E"/>
    <w:rsid w:val="002A0429"/>
    <w:rsid w:val="002A1DCD"/>
    <w:rsid w:val="002A2382"/>
    <w:rsid w:val="002A35BF"/>
    <w:rsid w:val="002A5BD4"/>
    <w:rsid w:val="002A7661"/>
    <w:rsid w:val="002B1D5B"/>
    <w:rsid w:val="002B2193"/>
    <w:rsid w:val="002B3CD2"/>
    <w:rsid w:val="002B52F3"/>
    <w:rsid w:val="002B64A3"/>
    <w:rsid w:val="002B679F"/>
    <w:rsid w:val="002C03B4"/>
    <w:rsid w:val="002C101C"/>
    <w:rsid w:val="002C18E0"/>
    <w:rsid w:val="002C1E5E"/>
    <w:rsid w:val="002C2551"/>
    <w:rsid w:val="002C62B8"/>
    <w:rsid w:val="002C7F7E"/>
    <w:rsid w:val="002D0709"/>
    <w:rsid w:val="002D2D3F"/>
    <w:rsid w:val="002D3D85"/>
    <w:rsid w:val="002D43EB"/>
    <w:rsid w:val="002D45A1"/>
    <w:rsid w:val="002D5499"/>
    <w:rsid w:val="002D58F8"/>
    <w:rsid w:val="002D6EA5"/>
    <w:rsid w:val="002E661A"/>
    <w:rsid w:val="002E78E3"/>
    <w:rsid w:val="002F308D"/>
    <w:rsid w:val="002F3B30"/>
    <w:rsid w:val="002F3EC1"/>
    <w:rsid w:val="00300E33"/>
    <w:rsid w:val="00305A57"/>
    <w:rsid w:val="00307102"/>
    <w:rsid w:val="003112F4"/>
    <w:rsid w:val="00311CC4"/>
    <w:rsid w:val="00312025"/>
    <w:rsid w:val="00312DBF"/>
    <w:rsid w:val="00314000"/>
    <w:rsid w:val="00317629"/>
    <w:rsid w:val="00317C0D"/>
    <w:rsid w:val="00320676"/>
    <w:rsid w:val="00320A14"/>
    <w:rsid w:val="0032257E"/>
    <w:rsid w:val="0032499C"/>
    <w:rsid w:val="00325C71"/>
    <w:rsid w:val="00325DA4"/>
    <w:rsid w:val="00325E4D"/>
    <w:rsid w:val="00326748"/>
    <w:rsid w:val="00327823"/>
    <w:rsid w:val="00331196"/>
    <w:rsid w:val="003339D6"/>
    <w:rsid w:val="00333C5A"/>
    <w:rsid w:val="00337C16"/>
    <w:rsid w:val="00337E3C"/>
    <w:rsid w:val="00340F85"/>
    <w:rsid w:val="003428AF"/>
    <w:rsid w:val="0034335F"/>
    <w:rsid w:val="00343585"/>
    <w:rsid w:val="00343F46"/>
    <w:rsid w:val="00352108"/>
    <w:rsid w:val="003568CB"/>
    <w:rsid w:val="003602EB"/>
    <w:rsid w:val="00361132"/>
    <w:rsid w:val="00361679"/>
    <w:rsid w:val="00361C9A"/>
    <w:rsid w:val="00361DDC"/>
    <w:rsid w:val="00362F85"/>
    <w:rsid w:val="00364998"/>
    <w:rsid w:val="00365121"/>
    <w:rsid w:val="00367C47"/>
    <w:rsid w:val="00370504"/>
    <w:rsid w:val="00371414"/>
    <w:rsid w:val="00377A1C"/>
    <w:rsid w:val="00377E5F"/>
    <w:rsid w:val="00381607"/>
    <w:rsid w:val="00382060"/>
    <w:rsid w:val="003835F4"/>
    <w:rsid w:val="0038484C"/>
    <w:rsid w:val="00391EC2"/>
    <w:rsid w:val="00392E9B"/>
    <w:rsid w:val="00393A95"/>
    <w:rsid w:val="0039414A"/>
    <w:rsid w:val="0039433A"/>
    <w:rsid w:val="00395F10"/>
    <w:rsid w:val="00397A15"/>
    <w:rsid w:val="003A09D1"/>
    <w:rsid w:val="003A42C4"/>
    <w:rsid w:val="003A44AB"/>
    <w:rsid w:val="003A4CB3"/>
    <w:rsid w:val="003A51DB"/>
    <w:rsid w:val="003A68A0"/>
    <w:rsid w:val="003A75FA"/>
    <w:rsid w:val="003B272E"/>
    <w:rsid w:val="003B2E9A"/>
    <w:rsid w:val="003B31D6"/>
    <w:rsid w:val="003B656A"/>
    <w:rsid w:val="003C10FE"/>
    <w:rsid w:val="003C50C0"/>
    <w:rsid w:val="003C665B"/>
    <w:rsid w:val="003C77C2"/>
    <w:rsid w:val="003D1DD2"/>
    <w:rsid w:val="003D388F"/>
    <w:rsid w:val="003D4F9F"/>
    <w:rsid w:val="003D78B5"/>
    <w:rsid w:val="003E2F2E"/>
    <w:rsid w:val="003E5402"/>
    <w:rsid w:val="003E559C"/>
    <w:rsid w:val="003E6293"/>
    <w:rsid w:val="003E63D3"/>
    <w:rsid w:val="003E6BD0"/>
    <w:rsid w:val="003F40D8"/>
    <w:rsid w:val="003F54C0"/>
    <w:rsid w:val="003F7F1E"/>
    <w:rsid w:val="004011DC"/>
    <w:rsid w:val="004031C9"/>
    <w:rsid w:val="00404D63"/>
    <w:rsid w:val="00404E6B"/>
    <w:rsid w:val="00412720"/>
    <w:rsid w:val="004139F0"/>
    <w:rsid w:val="004161CF"/>
    <w:rsid w:val="00417AC8"/>
    <w:rsid w:val="0042031C"/>
    <w:rsid w:val="00420948"/>
    <w:rsid w:val="004256AF"/>
    <w:rsid w:val="004256EA"/>
    <w:rsid w:val="00425EB1"/>
    <w:rsid w:val="004264CC"/>
    <w:rsid w:val="00427D00"/>
    <w:rsid w:val="004311C7"/>
    <w:rsid w:val="0043367C"/>
    <w:rsid w:val="00440D08"/>
    <w:rsid w:val="00445057"/>
    <w:rsid w:val="00446336"/>
    <w:rsid w:val="00450BA9"/>
    <w:rsid w:val="004529C3"/>
    <w:rsid w:val="00455AF5"/>
    <w:rsid w:val="0046017F"/>
    <w:rsid w:val="00460831"/>
    <w:rsid w:val="00462EC5"/>
    <w:rsid w:val="004678EE"/>
    <w:rsid w:val="0047058E"/>
    <w:rsid w:val="00472125"/>
    <w:rsid w:val="00472A5D"/>
    <w:rsid w:val="00473BBF"/>
    <w:rsid w:val="00474912"/>
    <w:rsid w:val="00474EF9"/>
    <w:rsid w:val="0048085E"/>
    <w:rsid w:val="004849B5"/>
    <w:rsid w:val="004853EA"/>
    <w:rsid w:val="004861F8"/>
    <w:rsid w:val="00492F5E"/>
    <w:rsid w:val="00493301"/>
    <w:rsid w:val="0049533B"/>
    <w:rsid w:val="00496EFE"/>
    <w:rsid w:val="004A10B0"/>
    <w:rsid w:val="004A176C"/>
    <w:rsid w:val="004A2262"/>
    <w:rsid w:val="004A3127"/>
    <w:rsid w:val="004A33EA"/>
    <w:rsid w:val="004A4A41"/>
    <w:rsid w:val="004A4F45"/>
    <w:rsid w:val="004A5831"/>
    <w:rsid w:val="004A7CCE"/>
    <w:rsid w:val="004B09B6"/>
    <w:rsid w:val="004B2166"/>
    <w:rsid w:val="004B45BF"/>
    <w:rsid w:val="004B6D80"/>
    <w:rsid w:val="004C070B"/>
    <w:rsid w:val="004C2F15"/>
    <w:rsid w:val="004C3AAC"/>
    <w:rsid w:val="004C4379"/>
    <w:rsid w:val="004C64C8"/>
    <w:rsid w:val="004D169B"/>
    <w:rsid w:val="004D2180"/>
    <w:rsid w:val="004D44A5"/>
    <w:rsid w:val="004E389F"/>
    <w:rsid w:val="004E6A37"/>
    <w:rsid w:val="004F2006"/>
    <w:rsid w:val="004F3114"/>
    <w:rsid w:val="004F32EF"/>
    <w:rsid w:val="004F57E6"/>
    <w:rsid w:val="004F5C88"/>
    <w:rsid w:val="004F71F7"/>
    <w:rsid w:val="004F77BB"/>
    <w:rsid w:val="00500128"/>
    <w:rsid w:val="00504249"/>
    <w:rsid w:val="00505A2D"/>
    <w:rsid w:val="00505D09"/>
    <w:rsid w:val="005060F8"/>
    <w:rsid w:val="0050768D"/>
    <w:rsid w:val="005102F4"/>
    <w:rsid w:val="005109AA"/>
    <w:rsid w:val="00511613"/>
    <w:rsid w:val="00512C14"/>
    <w:rsid w:val="005139D1"/>
    <w:rsid w:val="00514D69"/>
    <w:rsid w:val="00516BB9"/>
    <w:rsid w:val="00522DE2"/>
    <w:rsid w:val="00526ED7"/>
    <w:rsid w:val="00530279"/>
    <w:rsid w:val="0053278C"/>
    <w:rsid w:val="005411FF"/>
    <w:rsid w:val="00541CD4"/>
    <w:rsid w:val="00542385"/>
    <w:rsid w:val="00546E9F"/>
    <w:rsid w:val="00550CEB"/>
    <w:rsid w:val="005521BB"/>
    <w:rsid w:val="00552CC7"/>
    <w:rsid w:val="00554BBB"/>
    <w:rsid w:val="00555B1F"/>
    <w:rsid w:val="005561B2"/>
    <w:rsid w:val="00557275"/>
    <w:rsid w:val="00561DED"/>
    <w:rsid w:val="005621DB"/>
    <w:rsid w:val="00562F4A"/>
    <w:rsid w:val="00563C84"/>
    <w:rsid w:val="00566BFD"/>
    <w:rsid w:val="0056719B"/>
    <w:rsid w:val="005678F7"/>
    <w:rsid w:val="00567B3D"/>
    <w:rsid w:val="00567F46"/>
    <w:rsid w:val="005703AA"/>
    <w:rsid w:val="00571BD3"/>
    <w:rsid w:val="0057362B"/>
    <w:rsid w:val="00573CE2"/>
    <w:rsid w:val="0057634F"/>
    <w:rsid w:val="00576992"/>
    <w:rsid w:val="00576BB7"/>
    <w:rsid w:val="0058198C"/>
    <w:rsid w:val="00582569"/>
    <w:rsid w:val="005831E4"/>
    <w:rsid w:val="00585646"/>
    <w:rsid w:val="005865D8"/>
    <w:rsid w:val="00590473"/>
    <w:rsid w:val="00594887"/>
    <w:rsid w:val="00594A45"/>
    <w:rsid w:val="005960DC"/>
    <w:rsid w:val="00596D3C"/>
    <w:rsid w:val="005A261E"/>
    <w:rsid w:val="005A2ECB"/>
    <w:rsid w:val="005A3744"/>
    <w:rsid w:val="005A6264"/>
    <w:rsid w:val="005A65A7"/>
    <w:rsid w:val="005A702A"/>
    <w:rsid w:val="005B0669"/>
    <w:rsid w:val="005B4B74"/>
    <w:rsid w:val="005B586C"/>
    <w:rsid w:val="005B73A4"/>
    <w:rsid w:val="005C244E"/>
    <w:rsid w:val="005C3BEA"/>
    <w:rsid w:val="005C42AF"/>
    <w:rsid w:val="005C561D"/>
    <w:rsid w:val="005D0B58"/>
    <w:rsid w:val="005D2DF3"/>
    <w:rsid w:val="005D41BD"/>
    <w:rsid w:val="005D5CD6"/>
    <w:rsid w:val="005D617F"/>
    <w:rsid w:val="005D7003"/>
    <w:rsid w:val="005E0029"/>
    <w:rsid w:val="005E1033"/>
    <w:rsid w:val="005E3137"/>
    <w:rsid w:val="005F14B8"/>
    <w:rsid w:val="005F2991"/>
    <w:rsid w:val="005F397D"/>
    <w:rsid w:val="005F3F7A"/>
    <w:rsid w:val="005F5B4C"/>
    <w:rsid w:val="005F6BCA"/>
    <w:rsid w:val="006020EB"/>
    <w:rsid w:val="006065B3"/>
    <w:rsid w:val="0060755E"/>
    <w:rsid w:val="00610758"/>
    <w:rsid w:val="00613D8C"/>
    <w:rsid w:val="006141C5"/>
    <w:rsid w:val="00617A68"/>
    <w:rsid w:val="00621AFB"/>
    <w:rsid w:val="00622BDA"/>
    <w:rsid w:val="00627FF5"/>
    <w:rsid w:val="0063285E"/>
    <w:rsid w:val="006349BC"/>
    <w:rsid w:val="00635D44"/>
    <w:rsid w:val="00641E2C"/>
    <w:rsid w:val="00642B17"/>
    <w:rsid w:val="00643908"/>
    <w:rsid w:val="00646E35"/>
    <w:rsid w:val="00647E30"/>
    <w:rsid w:val="00652851"/>
    <w:rsid w:val="00652FBD"/>
    <w:rsid w:val="00654356"/>
    <w:rsid w:val="00654C68"/>
    <w:rsid w:val="00654DB4"/>
    <w:rsid w:val="00655A2C"/>
    <w:rsid w:val="00657E17"/>
    <w:rsid w:val="00660E85"/>
    <w:rsid w:val="00661ABB"/>
    <w:rsid w:val="0066226E"/>
    <w:rsid w:val="0066369D"/>
    <w:rsid w:val="00666799"/>
    <w:rsid w:val="006677E8"/>
    <w:rsid w:val="00671CAC"/>
    <w:rsid w:val="00676A02"/>
    <w:rsid w:val="00677175"/>
    <w:rsid w:val="00682AE3"/>
    <w:rsid w:val="006840F6"/>
    <w:rsid w:val="006854A3"/>
    <w:rsid w:val="006855CB"/>
    <w:rsid w:val="00686B5C"/>
    <w:rsid w:val="00696310"/>
    <w:rsid w:val="006A037A"/>
    <w:rsid w:val="006A1A67"/>
    <w:rsid w:val="006A60FB"/>
    <w:rsid w:val="006B04E1"/>
    <w:rsid w:val="006B0DA5"/>
    <w:rsid w:val="006B1805"/>
    <w:rsid w:val="006B40B6"/>
    <w:rsid w:val="006B4E1E"/>
    <w:rsid w:val="006B56CC"/>
    <w:rsid w:val="006B5B8E"/>
    <w:rsid w:val="006B605B"/>
    <w:rsid w:val="006C07CA"/>
    <w:rsid w:val="006C22BF"/>
    <w:rsid w:val="006C4897"/>
    <w:rsid w:val="006C709B"/>
    <w:rsid w:val="006D072F"/>
    <w:rsid w:val="006D37AB"/>
    <w:rsid w:val="006D632F"/>
    <w:rsid w:val="006D77DF"/>
    <w:rsid w:val="006E04F3"/>
    <w:rsid w:val="006E1F2A"/>
    <w:rsid w:val="006E4B52"/>
    <w:rsid w:val="006E4DCC"/>
    <w:rsid w:val="006E7879"/>
    <w:rsid w:val="006F0BCC"/>
    <w:rsid w:val="006F3FC9"/>
    <w:rsid w:val="006F4BD9"/>
    <w:rsid w:val="006F5302"/>
    <w:rsid w:val="007011DA"/>
    <w:rsid w:val="00707E16"/>
    <w:rsid w:val="0071115C"/>
    <w:rsid w:val="0071123B"/>
    <w:rsid w:val="0071777D"/>
    <w:rsid w:val="007204CA"/>
    <w:rsid w:val="007207CE"/>
    <w:rsid w:val="00721086"/>
    <w:rsid w:val="00721296"/>
    <w:rsid w:val="00724A50"/>
    <w:rsid w:val="00727054"/>
    <w:rsid w:val="007304AE"/>
    <w:rsid w:val="00730FD6"/>
    <w:rsid w:val="00731DEB"/>
    <w:rsid w:val="00731EEE"/>
    <w:rsid w:val="00734392"/>
    <w:rsid w:val="00736A20"/>
    <w:rsid w:val="0073708A"/>
    <w:rsid w:val="00737983"/>
    <w:rsid w:val="00741FA2"/>
    <w:rsid w:val="007450ED"/>
    <w:rsid w:val="007450EF"/>
    <w:rsid w:val="00747637"/>
    <w:rsid w:val="00751816"/>
    <w:rsid w:val="00753AEF"/>
    <w:rsid w:val="0076362C"/>
    <w:rsid w:val="00763CEE"/>
    <w:rsid w:val="0076471B"/>
    <w:rsid w:val="00765703"/>
    <w:rsid w:val="00766995"/>
    <w:rsid w:val="00766E8F"/>
    <w:rsid w:val="007670F2"/>
    <w:rsid w:val="00767286"/>
    <w:rsid w:val="0076728B"/>
    <w:rsid w:val="007674CA"/>
    <w:rsid w:val="007677FF"/>
    <w:rsid w:val="00771E4F"/>
    <w:rsid w:val="00773ABA"/>
    <w:rsid w:val="007748E8"/>
    <w:rsid w:val="00774A39"/>
    <w:rsid w:val="007763DA"/>
    <w:rsid w:val="0077746F"/>
    <w:rsid w:val="0077788A"/>
    <w:rsid w:val="00780D32"/>
    <w:rsid w:val="00781224"/>
    <w:rsid w:val="00782FFE"/>
    <w:rsid w:val="007835BB"/>
    <w:rsid w:val="00783AF2"/>
    <w:rsid w:val="0078644E"/>
    <w:rsid w:val="00786B0D"/>
    <w:rsid w:val="0079080D"/>
    <w:rsid w:val="00791108"/>
    <w:rsid w:val="00795101"/>
    <w:rsid w:val="00796927"/>
    <w:rsid w:val="00796E64"/>
    <w:rsid w:val="007A086D"/>
    <w:rsid w:val="007A13C3"/>
    <w:rsid w:val="007A3508"/>
    <w:rsid w:val="007A51D1"/>
    <w:rsid w:val="007A558E"/>
    <w:rsid w:val="007A59C3"/>
    <w:rsid w:val="007A6DC3"/>
    <w:rsid w:val="007A7049"/>
    <w:rsid w:val="007B107A"/>
    <w:rsid w:val="007B1BC0"/>
    <w:rsid w:val="007B3DD9"/>
    <w:rsid w:val="007B45FC"/>
    <w:rsid w:val="007B47B5"/>
    <w:rsid w:val="007B6A05"/>
    <w:rsid w:val="007C05A1"/>
    <w:rsid w:val="007C3F97"/>
    <w:rsid w:val="007C4DD5"/>
    <w:rsid w:val="007D16CF"/>
    <w:rsid w:val="007D1C2F"/>
    <w:rsid w:val="007D3968"/>
    <w:rsid w:val="007D6CDC"/>
    <w:rsid w:val="007D7509"/>
    <w:rsid w:val="007D7723"/>
    <w:rsid w:val="007E25A6"/>
    <w:rsid w:val="007E3DF4"/>
    <w:rsid w:val="007E3F38"/>
    <w:rsid w:val="007E5AD8"/>
    <w:rsid w:val="007E5CEA"/>
    <w:rsid w:val="007E5E58"/>
    <w:rsid w:val="007E5E79"/>
    <w:rsid w:val="007E6E32"/>
    <w:rsid w:val="007E7BC8"/>
    <w:rsid w:val="007F0809"/>
    <w:rsid w:val="007F0B6E"/>
    <w:rsid w:val="007F209E"/>
    <w:rsid w:val="007F286C"/>
    <w:rsid w:val="007F3DBA"/>
    <w:rsid w:val="007F6DEA"/>
    <w:rsid w:val="00804ECA"/>
    <w:rsid w:val="00813FBD"/>
    <w:rsid w:val="00814DA1"/>
    <w:rsid w:val="00814FE2"/>
    <w:rsid w:val="00815A6C"/>
    <w:rsid w:val="00822DFE"/>
    <w:rsid w:val="00823017"/>
    <w:rsid w:val="00827EC5"/>
    <w:rsid w:val="00832B27"/>
    <w:rsid w:val="00832EC5"/>
    <w:rsid w:val="00834FA6"/>
    <w:rsid w:val="00836E3E"/>
    <w:rsid w:val="0084044C"/>
    <w:rsid w:val="00842424"/>
    <w:rsid w:val="00844069"/>
    <w:rsid w:val="008443A9"/>
    <w:rsid w:val="0084457F"/>
    <w:rsid w:val="00846E4D"/>
    <w:rsid w:val="00850CC1"/>
    <w:rsid w:val="00854404"/>
    <w:rsid w:val="008544EE"/>
    <w:rsid w:val="00854758"/>
    <w:rsid w:val="00856A65"/>
    <w:rsid w:val="00860A46"/>
    <w:rsid w:val="008632BB"/>
    <w:rsid w:val="00864B68"/>
    <w:rsid w:val="008651EB"/>
    <w:rsid w:val="00865A45"/>
    <w:rsid w:val="00866361"/>
    <w:rsid w:val="00870BFA"/>
    <w:rsid w:val="00870DA4"/>
    <w:rsid w:val="0087102A"/>
    <w:rsid w:val="008724D7"/>
    <w:rsid w:val="0087327E"/>
    <w:rsid w:val="00873F7B"/>
    <w:rsid w:val="008757CF"/>
    <w:rsid w:val="0087675E"/>
    <w:rsid w:val="00880EA9"/>
    <w:rsid w:val="00881E61"/>
    <w:rsid w:val="00884CA7"/>
    <w:rsid w:val="008858F8"/>
    <w:rsid w:val="00885E2A"/>
    <w:rsid w:val="00885E36"/>
    <w:rsid w:val="008860E0"/>
    <w:rsid w:val="00887815"/>
    <w:rsid w:val="00887C68"/>
    <w:rsid w:val="00891D97"/>
    <w:rsid w:val="008925F1"/>
    <w:rsid w:val="008A07C5"/>
    <w:rsid w:val="008A3C97"/>
    <w:rsid w:val="008A4160"/>
    <w:rsid w:val="008A60C7"/>
    <w:rsid w:val="008A7D98"/>
    <w:rsid w:val="008B02AC"/>
    <w:rsid w:val="008B2955"/>
    <w:rsid w:val="008B3101"/>
    <w:rsid w:val="008B5944"/>
    <w:rsid w:val="008B6CCE"/>
    <w:rsid w:val="008B74E2"/>
    <w:rsid w:val="008C2863"/>
    <w:rsid w:val="008C4D32"/>
    <w:rsid w:val="008C4E8E"/>
    <w:rsid w:val="008C5E67"/>
    <w:rsid w:val="008D379D"/>
    <w:rsid w:val="008D3B19"/>
    <w:rsid w:val="008D412A"/>
    <w:rsid w:val="008D527B"/>
    <w:rsid w:val="008D53CD"/>
    <w:rsid w:val="008D61EF"/>
    <w:rsid w:val="008D7951"/>
    <w:rsid w:val="008E0CE0"/>
    <w:rsid w:val="008E12AC"/>
    <w:rsid w:val="008E2873"/>
    <w:rsid w:val="008E35FE"/>
    <w:rsid w:val="008E3919"/>
    <w:rsid w:val="008E3B96"/>
    <w:rsid w:val="008E4CFD"/>
    <w:rsid w:val="008E6FC1"/>
    <w:rsid w:val="008E7D1C"/>
    <w:rsid w:val="008F0011"/>
    <w:rsid w:val="008F146A"/>
    <w:rsid w:val="008F1BE2"/>
    <w:rsid w:val="008F2096"/>
    <w:rsid w:val="008F2DA6"/>
    <w:rsid w:val="009024ED"/>
    <w:rsid w:val="00903034"/>
    <w:rsid w:val="009032F1"/>
    <w:rsid w:val="00903564"/>
    <w:rsid w:val="009037E4"/>
    <w:rsid w:val="00906B6F"/>
    <w:rsid w:val="009109D5"/>
    <w:rsid w:val="00911950"/>
    <w:rsid w:val="00912051"/>
    <w:rsid w:val="00913110"/>
    <w:rsid w:val="009160B7"/>
    <w:rsid w:val="009165CB"/>
    <w:rsid w:val="00920FBE"/>
    <w:rsid w:val="00921453"/>
    <w:rsid w:val="00921AAE"/>
    <w:rsid w:val="00922589"/>
    <w:rsid w:val="009227B3"/>
    <w:rsid w:val="00922892"/>
    <w:rsid w:val="0092654B"/>
    <w:rsid w:val="00927508"/>
    <w:rsid w:val="00927ACE"/>
    <w:rsid w:val="00930E32"/>
    <w:rsid w:val="00931D31"/>
    <w:rsid w:val="009344A3"/>
    <w:rsid w:val="00937072"/>
    <w:rsid w:val="0094026F"/>
    <w:rsid w:val="00941403"/>
    <w:rsid w:val="00941786"/>
    <w:rsid w:val="00941939"/>
    <w:rsid w:val="00941DA6"/>
    <w:rsid w:val="00941FA4"/>
    <w:rsid w:val="00946055"/>
    <w:rsid w:val="009469FA"/>
    <w:rsid w:val="00947E0D"/>
    <w:rsid w:val="009510F1"/>
    <w:rsid w:val="009511DC"/>
    <w:rsid w:val="009515FE"/>
    <w:rsid w:val="0095214E"/>
    <w:rsid w:val="00953358"/>
    <w:rsid w:val="009562BC"/>
    <w:rsid w:val="009640DC"/>
    <w:rsid w:val="00966C9A"/>
    <w:rsid w:val="00966FC4"/>
    <w:rsid w:val="00967971"/>
    <w:rsid w:val="00971FCE"/>
    <w:rsid w:val="009720D9"/>
    <w:rsid w:val="009739DC"/>
    <w:rsid w:val="00973BD6"/>
    <w:rsid w:val="009801D7"/>
    <w:rsid w:val="00980ED9"/>
    <w:rsid w:val="009813F7"/>
    <w:rsid w:val="00985C77"/>
    <w:rsid w:val="00985E91"/>
    <w:rsid w:val="009870A5"/>
    <w:rsid w:val="009926D5"/>
    <w:rsid w:val="009950B7"/>
    <w:rsid w:val="00996564"/>
    <w:rsid w:val="009973A8"/>
    <w:rsid w:val="009A0B5A"/>
    <w:rsid w:val="009A22FE"/>
    <w:rsid w:val="009A59AF"/>
    <w:rsid w:val="009A6204"/>
    <w:rsid w:val="009A6494"/>
    <w:rsid w:val="009A7AC4"/>
    <w:rsid w:val="009B3DBD"/>
    <w:rsid w:val="009B6B48"/>
    <w:rsid w:val="009B709A"/>
    <w:rsid w:val="009C0B7A"/>
    <w:rsid w:val="009C0CCF"/>
    <w:rsid w:val="009C24DF"/>
    <w:rsid w:val="009C4185"/>
    <w:rsid w:val="009C63E7"/>
    <w:rsid w:val="009D054A"/>
    <w:rsid w:val="009D320E"/>
    <w:rsid w:val="009D4DF0"/>
    <w:rsid w:val="009D6EA1"/>
    <w:rsid w:val="009D712E"/>
    <w:rsid w:val="009D7252"/>
    <w:rsid w:val="009E0B85"/>
    <w:rsid w:val="009E277A"/>
    <w:rsid w:val="009F2F05"/>
    <w:rsid w:val="009F2FEC"/>
    <w:rsid w:val="009F571E"/>
    <w:rsid w:val="009F614F"/>
    <w:rsid w:val="009F6407"/>
    <w:rsid w:val="009F74DA"/>
    <w:rsid w:val="00A06A4B"/>
    <w:rsid w:val="00A10110"/>
    <w:rsid w:val="00A1443E"/>
    <w:rsid w:val="00A14889"/>
    <w:rsid w:val="00A15E41"/>
    <w:rsid w:val="00A16632"/>
    <w:rsid w:val="00A225A4"/>
    <w:rsid w:val="00A22A3B"/>
    <w:rsid w:val="00A22A9E"/>
    <w:rsid w:val="00A235A6"/>
    <w:rsid w:val="00A27898"/>
    <w:rsid w:val="00A30772"/>
    <w:rsid w:val="00A30FCF"/>
    <w:rsid w:val="00A322C1"/>
    <w:rsid w:val="00A32B44"/>
    <w:rsid w:val="00A32E4D"/>
    <w:rsid w:val="00A356AB"/>
    <w:rsid w:val="00A4098A"/>
    <w:rsid w:val="00A4100F"/>
    <w:rsid w:val="00A42225"/>
    <w:rsid w:val="00A43B18"/>
    <w:rsid w:val="00A45AAF"/>
    <w:rsid w:val="00A525FF"/>
    <w:rsid w:val="00A529FA"/>
    <w:rsid w:val="00A5363E"/>
    <w:rsid w:val="00A53F01"/>
    <w:rsid w:val="00A54786"/>
    <w:rsid w:val="00A54E8F"/>
    <w:rsid w:val="00A56676"/>
    <w:rsid w:val="00A57B92"/>
    <w:rsid w:val="00A57CB4"/>
    <w:rsid w:val="00A610FF"/>
    <w:rsid w:val="00A6110B"/>
    <w:rsid w:val="00A62161"/>
    <w:rsid w:val="00A62FA8"/>
    <w:rsid w:val="00A67C27"/>
    <w:rsid w:val="00A717EB"/>
    <w:rsid w:val="00A71E80"/>
    <w:rsid w:val="00A7268B"/>
    <w:rsid w:val="00A8112D"/>
    <w:rsid w:val="00A81197"/>
    <w:rsid w:val="00A82046"/>
    <w:rsid w:val="00A841EF"/>
    <w:rsid w:val="00A85387"/>
    <w:rsid w:val="00A854F6"/>
    <w:rsid w:val="00A868C4"/>
    <w:rsid w:val="00A879EA"/>
    <w:rsid w:val="00A90CD9"/>
    <w:rsid w:val="00A91C93"/>
    <w:rsid w:val="00A93398"/>
    <w:rsid w:val="00A93CF8"/>
    <w:rsid w:val="00A93E86"/>
    <w:rsid w:val="00A95CF5"/>
    <w:rsid w:val="00AA4B3D"/>
    <w:rsid w:val="00AA4FFC"/>
    <w:rsid w:val="00AA5F51"/>
    <w:rsid w:val="00AA6226"/>
    <w:rsid w:val="00AA6A7E"/>
    <w:rsid w:val="00AA75D2"/>
    <w:rsid w:val="00AB107E"/>
    <w:rsid w:val="00AB1EEF"/>
    <w:rsid w:val="00AB22DE"/>
    <w:rsid w:val="00AB2BB0"/>
    <w:rsid w:val="00AB583F"/>
    <w:rsid w:val="00AB5D71"/>
    <w:rsid w:val="00AB75AF"/>
    <w:rsid w:val="00AC0227"/>
    <w:rsid w:val="00AC264D"/>
    <w:rsid w:val="00AC4851"/>
    <w:rsid w:val="00AC5FDE"/>
    <w:rsid w:val="00AC6742"/>
    <w:rsid w:val="00AC7FF9"/>
    <w:rsid w:val="00AD06F7"/>
    <w:rsid w:val="00AD1CFD"/>
    <w:rsid w:val="00AD7400"/>
    <w:rsid w:val="00AE002B"/>
    <w:rsid w:val="00AE0336"/>
    <w:rsid w:val="00AE106B"/>
    <w:rsid w:val="00AE2E40"/>
    <w:rsid w:val="00AE5AA0"/>
    <w:rsid w:val="00AE7E4C"/>
    <w:rsid w:val="00AF1043"/>
    <w:rsid w:val="00AF78C9"/>
    <w:rsid w:val="00AF7BEE"/>
    <w:rsid w:val="00B00AD5"/>
    <w:rsid w:val="00B0177C"/>
    <w:rsid w:val="00B02CD5"/>
    <w:rsid w:val="00B057AC"/>
    <w:rsid w:val="00B06657"/>
    <w:rsid w:val="00B12F3D"/>
    <w:rsid w:val="00B12F50"/>
    <w:rsid w:val="00B1413B"/>
    <w:rsid w:val="00B166CB"/>
    <w:rsid w:val="00B1700C"/>
    <w:rsid w:val="00B17F88"/>
    <w:rsid w:val="00B20CFD"/>
    <w:rsid w:val="00B24617"/>
    <w:rsid w:val="00B24B74"/>
    <w:rsid w:val="00B26D70"/>
    <w:rsid w:val="00B3329C"/>
    <w:rsid w:val="00B3479F"/>
    <w:rsid w:val="00B36851"/>
    <w:rsid w:val="00B45FDD"/>
    <w:rsid w:val="00B46621"/>
    <w:rsid w:val="00B46F70"/>
    <w:rsid w:val="00B4706E"/>
    <w:rsid w:val="00B50F6D"/>
    <w:rsid w:val="00B51198"/>
    <w:rsid w:val="00B5205E"/>
    <w:rsid w:val="00B52A49"/>
    <w:rsid w:val="00B54161"/>
    <w:rsid w:val="00B54429"/>
    <w:rsid w:val="00B54D95"/>
    <w:rsid w:val="00B55B7C"/>
    <w:rsid w:val="00B578FB"/>
    <w:rsid w:val="00B61C6B"/>
    <w:rsid w:val="00B628A3"/>
    <w:rsid w:val="00B62A0E"/>
    <w:rsid w:val="00B62B49"/>
    <w:rsid w:val="00B6319F"/>
    <w:rsid w:val="00B63AFF"/>
    <w:rsid w:val="00B642D3"/>
    <w:rsid w:val="00B64D95"/>
    <w:rsid w:val="00B66FB2"/>
    <w:rsid w:val="00B73A5B"/>
    <w:rsid w:val="00B73B2D"/>
    <w:rsid w:val="00B74075"/>
    <w:rsid w:val="00B748AB"/>
    <w:rsid w:val="00B80CA8"/>
    <w:rsid w:val="00B819A5"/>
    <w:rsid w:val="00B83468"/>
    <w:rsid w:val="00B8359E"/>
    <w:rsid w:val="00B83853"/>
    <w:rsid w:val="00B9123A"/>
    <w:rsid w:val="00B9367E"/>
    <w:rsid w:val="00B97705"/>
    <w:rsid w:val="00BA1517"/>
    <w:rsid w:val="00BA2692"/>
    <w:rsid w:val="00BA7258"/>
    <w:rsid w:val="00BB1870"/>
    <w:rsid w:val="00BB18BC"/>
    <w:rsid w:val="00BB782C"/>
    <w:rsid w:val="00BC1CBE"/>
    <w:rsid w:val="00BC1E58"/>
    <w:rsid w:val="00BC41AC"/>
    <w:rsid w:val="00BC47D5"/>
    <w:rsid w:val="00BC5062"/>
    <w:rsid w:val="00BC7AC5"/>
    <w:rsid w:val="00BC7FAB"/>
    <w:rsid w:val="00BD0D73"/>
    <w:rsid w:val="00BD13BD"/>
    <w:rsid w:val="00BD6EB2"/>
    <w:rsid w:val="00BD7465"/>
    <w:rsid w:val="00BD7BF9"/>
    <w:rsid w:val="00BE4287"/>
    <w:rsid w:val="00BE57F2"/>
    <w:rsid w:val="00BE63BF"/>
    <w:rsid w:val="00BF033C"/>
    <w:rsid w:val="00BF0C11"/>
    <w:rsid w:val="00BF11B1"/>
    <w:rsid w:val="00BF133D"/>
    <w:rsid w:val="00BF1E99"/>
    <w:rsid w:val="00BF30EC"/>
    <w:rsid w:val="00BF4830"/>
    <w:rsid w:val="00BF57A0"/>
    <w:rsid w:val="00BF5A1C"/>
    <w:rsid w:val="00C00E59"/>
    <w:rsid w:val="00C01778"/>
    <w:rsid w:val="00C04ED3"/>
    <w:rsid w:val="00C10291"/>
    <w:rsid w:val="00C165E7"/>
    <w:rsid w:val="00C17048"/>
    <w:rsid w:val="00C178DE"/>
    <w:rsid w:val="00C17A95"/>
    <w:rsid w:val="00C17CAC"/>
    <w:rsid w:val="00C21770"/>
    <w:rsid w:val="00C2246D"/>
    <w:rsid w:val="00C23811"/>
    <w:rsid w:val="00C255FF"/>
    <w:rsid w:val="00C25A8F"/>
    <w:rsid w:val="00C262B3"/>
    <w:rsid w:val="00C305CB"/>
    <w:rsid w:val="00C30692"/>
    <w:rsid w:val="00C31022"/>
    <w:rsid w:val="00C31B8C"/>
    <w:rsid w:val="00C356A4"/>
    <w:rsid w:val="00C35E5C"/>
    <w:rsid w:val="00C369B8"/>
    <w:rsid w:val="00C36F15"/>
    <w:rsid w:val="00C41801"/>
    <w:rsid w:val="00C42448"/>
    <w:rsid w:val="00C42E11"/>
    <w:rsid w:val="00C431E0"/>
    <w:rsid w:val="00C44E0D"/>
    <w:rsid w:val="00C46CD8"/>
    <w:rsid w:val="00C472FB"/>
    <w:rsid w:val="00C50B7E"/>
    <w:rsid w:val="00C5608C"/>
    <w:rsid w:val="00C61DE4"/>
    <w:rsid w:val="00C63E73"/>
    <w:rsid w:val="00C65AD3"/>
    <w:rsid w:val="00C664C8"/>
    <w:rsid w:val="00C7105A"/>
    <w:rsid w:val="00C717E1"/>
    <w:rsid w:val="00C729B4"/>
    <w:rsid w:val="00C751A7"/>
    <w:rsid w:val="00C77A94"/>
    <w:rsid w:val="00C81A69"/>
    <w:rsid w:val="00C826F4"/>
    <w:rsid w:val="00C82D80"/>
    <w:rsid w:val="00C837C2"/>
    <w:rsid w:val="00C83EF4"/>
    <w:rsid w:val="00C8555F"/>
    <w:rsid w:val="00C9279D"/>
    <w:rsid w:val="00C93652"/>
    <w:rsid w:val="00C9509A"/>
    <w:rsid w:val="00C9567F"/>
    <w:rsid w:val="00C96A4C"/>
    <w:rsid w:val="00C96B19"/>
    <w:rsid w:val="00C96B45"/>
    <w:rsid w:val="00C96D25"/>
    <w:rsid w:val="00C97B35"/>
    <w:rsid w:val="00CA2854"/>
    <w:rsid w:val="00CA346D"/>
    <w:rsid w:val="00CA34F9"/>
    <w:rsid w:val="00CB1B68"/>
    <w:rsid w:val="00CB237F"/>
    <w:rsid w:val="00CB6633"/>
    <w:rsid w:val="00CB677C"/>
    <w:rsid w:val="00CB797E"/>
    <w:rsid w:val="00CC0A8A"/>
    <w:rsid w:val="00CC1405"/>
    <w:rsid w:val="00CC438D"/>
    <w:rsid w:val="00CC7F77"/>
    <w:rsid w:val="00CD2038"/>
    <w:rsid w:val="00CD440E"/>
    <w:rsid w:val="00CE0CDC"/>
    <w:rsid w:val="00CE1D4B"/>
    <w:rsid w:val="00CE301E"/>
    <w:rsid w:val="00CE38D0"/>
    <w:rsid w:val="00CE6BF0"/>
    <w:rsid w:val="00CE7EA9"/>
    <w:rsid w:val="00CE7EE3"/>
    <w:rsid w:val="00CF19AA"/>
    <w:rsid w:val="00CF27C4"/>
    <w:rsid w:val="00CF34C4"/>
    <w:rsid w:val="00CF35FA"/>
    <w:rsid w:val="00CF61A9"/>
    <w:rsid w:val="00D006DC"/>
    <w:rsid w:val="00D007F9"/>
    <w:rsid w:val="00D0224A"/>
    <w:rsid w:val="00D033E2"/>
    <w:rsid w:val="00D04E93"/>
    <w:rsid w:val="00D06EC3"/>
    <w:rsid w:val="00D10F82"/>
    <w:rsid w:val="00D11198"/>
    <w:rsid w:val="00D1179B"/>
    <w:rsid w:val="00D12875"/>
    <w:rsid w:val="00D13598"/>
    <w:rsid w:val="00D13915"/>
    <w:rsid w:val="00D13CE0"/>
    <w:rsid w:val="00D13D51"/>
    <w:rsid w:val="00D16438"/>
    <w:rsid w:val="00D17216"/>
    <w:rsid w:val="00D17F60"/>
    <w:rsid w:val="00D22047"/>
    <w:rsid w:val="00D239CE"/>
    <w:rsid w:val="00D24BFF"/>
    <w:rsid w:val="00D25ABA"/>
    <w:rsid w:val="00D26476"/>
    <w:rsid w:val="00D270B9"/>
    <w:rsid w:val="00D34381"/>
    <w:rsid w:val="00D3476F"/>
    <w:rsid w:val="00D3631D"/>
    <w:rsid w:val="00D363CD"/>
    <w:rsid w:val="00D37041"/>
    <w:rsid w:val="00D40973"/>
    <w:rsid w:val="00D44EED"/>
    <w:rsid w:val="00D4555A"/>
    <w:rsid w:val="00D45BE5"/>
    <w:rsid w:val="00D46036"/>
    <w:rsid w:val="00D4657C"/>
    <w:rsid w:val="00D47039"/>
    <w:rsid w:val="00D47F3B"/>
    <w:rsid w:val="00D54553"/>
    <w:rsid w:val="00D54BE3"/>
    <w:rsid w:val="00D55BC3"/>
    <w:rsid w:val="00D623BF"/>
    <w:rsid w:val="00D62A6E"/>
    <w:rsid w:val="00D62E09"/>
    <w:rsid w:val="00D63DD4"/>
    <w:rsid w:val="00D6636A"/>
    <w:rsid w:val="00D66F7B"/>
    <w:rsid w:val="00D72B08"/>
    <w:rsid w:val="00D74116"/>
    <w:rsid w:val="00D74BE0"/>
    <w:rsid w:val="00D74D32"/>
    <w:rsid w:val="00D81503"/>
    <w:rsid w:val="00D8507D"/>
    <w:rsid w:val="00D85A31"/>
    <w:rsid w:val="00D904CA"/>
    <w:rsid w:val="00D905CB"/>
    <w:rsid w:val="00D91FDC"/>
    <w:rsid w:val="00D92345"/>
    <w:rsid w:val="00D93794"/>
    <w:rsid w:val="00D9435B"/>
    <w:rsid w:val="00D95D9F"/>
    <w:rsid w:val="00D96349"/>
    <w:rsid w:val="00D96FC8"/>
    <w:rsid w:val="00D97466"/>
    <w:rsid w:val="00D9755B"/>
    <w:rsid w:val="00D97E7D"/>
    <w:rsid w:val="00DA0ABF"/>
    <w:rsid w:val="00DA4FA8"/>
    <w:rsid w:val="00DA5A86"/>
    <w:rsid w:val="00DB0668"/>
    <w:rsid w:val="00DB0826"/>
    <w:rsid w:val="00DB2177"/>
    <w:rsid w:val="00DB394F"/>
    <w:rsid w:val="00DB403B"/>
    <w:rsid w:val="00DB46D9"/>
    <w:rsid w:val="00DB4839"/>
    <w:rsid w:val="00DC6A11"/>
    <w:rsid w:val="00DC6FA0"/>
    <w:rsid w:val="00DC7868"/>
    <w:rsid w:val="00DD10DC"/>
    <w:rsid w:val="00DD1B34"/>
    <w:rsid w:val="00DD24E2"/>
    <w:rsid w:val="00DD32AD"/>
    <w:rsid w:val="00DD7467"/>
    <w:rsid w:val="00DE21B3"/>
    <w:rsid w:val="00DE2E64"/>
    <w:rsid w:val="00DE3107"/>
    <w:rsid w:val="00DF448E"/>
    <w:rsid w:val="00E0244D"/>
    <w:rsid w:val="00E0352B"/>
    <w:rsid w:val="00E05407"/>
    <w:rsid w:val="00E0602C"/>
    <w:rsid w:val="00E0720A"/>
    <w:rsid w:val="00E07660"/>
    <w:rsid w:val="00E112C3"/>
    <w:rsid w:val="00E1172E"/>
    <w:rsid w:val="00E12517"/>
    <w:rsid w:val="00E12565"/>
    <w:rsid w:val="00E138BC"/>
    <w:rsid w:val="00E179EA"/>
    <w:rsid w:val="00E2034F"/>
    <w:rsid w:val="00E25DB7"/>
    <w:rsid w:val="00E27F6A"/>
    <w:rsid w:val="00E33599"/>
    <w:rsid w:val="00E3395B"/>
    <w:rsid w:val="00E33E7F"/>
    <w:rsid w:val="00E36D8C"/>
    <w:rsid w:val="00E37687"/>
    <w:rsid w:val="00E37EAD"/>
    <w:rsid w:val="00E41805"/>
    <w:rsid w:val="00E42231"/>
    <w:rsid w:val="00E42476"/>
    <w:rsid w:val="00E438B5"/>
    <w:rsid w:val="00E4417B"/>
    <w:rsid w:val="00E44186"/>
    <w:rsid w:val="00E477CE"/>
    <w:rsid w:val="00E53412"/>
    <w:rsid w:val="00E53E60"/>
    <w:rsid w:val="00E53EE4"/>
    <w:rsid w:val="00E55B89"/>
    <w:rsid w:val="00E56141"/>
    <w:rsid w:val="00E60568"/>
    <w:rsid w:val="00E62108"/>
    <w:rsid w:val="00E642FF"/>
    <w:rsid w:val="00E64D0F"/>
    <w:rsid w:val="00E6719C"/>
    <w:rsid w:val="00E67CEB"/>
    <w:rsid w:val="00E71266"/>
    <w:rsid w:val="00E72080"/>
    <w:rsid w:val="00E7341E"/>
    <w:rsid w:val="00E73ACC"/>
    <w:rsid w:val="00E75A96"/>
    <w:rsid w:val="00E771A3"/>
    <w:rsid w:val="00E80FD1"/>
    <w:rsid w:val="00E812A5"/>
    <w:rsid w:val="00E8408C"/>
    <w:rsid w:val="00E85521"/>
    <w:rsid w:val="00E857BE"/>
    <w:rsid w:val="00E92C99"/>
    <w:rsid w:val="00E933EE"/>
    <w:rsid w:val="00E941E2"/>
    <w:rsid w:val="00EA5A00"/>
    <w:rsid w:val="00EA76F7"/>
    <w:rsid w:val="00EB01A8"/>
    <w:rsid w:val="00EB0CB9"/>
    <w:rsid w:val="00EB1947"/>
    <w:rsid w:val="00EB4D91"/>
    <w:rsid w:val="00EB71E7"/>
    <w:rsid w:val="00EB7793"/>
    <w:rsid w:val="00EC2269"/>
    <w:rsid w:val="00EC29A8"/>
    <w:rsid w:val="00EC2EFB"/>
    <w:rsid w:val="00EC48CF"/>
    <w:rsid w:val="00EC4A34"/>
    <w:rsid w:val="00EC74F5"/>
    <w:rsid w:val="00ED2896"/>
    <w:rsid w:val="00ED378C"/>
    <w:rsid w:val="00ED576D"/>
    <w:rsid w:val="00ED5BA6"/>
    <w:rsid w:val="00ED6965"/>
    <w:rsid w:val="00EE0B51"/>
    <w:rsid w:val="00EE12D1"/>
    <w:rsid w:val="00EE19FE"/>
    <w:rsid w:val="00EE3A51"/>
    <w:rsid w:val="00EE3AD4"/>
    <w:rsid w:val="00EE4559"/>
    <w:rsid w:val="00EE4604"/>
    <w:rsid w:val="00EE4C56"/>
    <w:rsid w:val="00EE64C5"/>
    <w:rsid w:val="00EF249A"/>
    <w:rsid w:val="00F01F4A"/>
    <w:rsid w:val="00F04097"/>
    <w:rsid w:val="00F04BB9"/>
    <w:rsid w:val="00F05D58"/>
    <w:rsid w:val="00F071EE"/>
    <w:rsid w:val="00F106B8"/>
    <w:rsid w:val="00F16614"/>
    <w:rsid w:val="00F215D4"/>
    <w:rsid w:val="00F22392"/>
    <w:rsid w:val="00F30D07"/>
    <w:rsid w:val="00F32417"/>
    <w:rsid w:val="00F32F83"/>
    <w:rsid w:val="00F33FB3"/>
    <w:rsid w:val="00F3441C"/>
    <w:rsid w:val="00F36E32"/>
    <w:rsid w:val="00F377CF"/>
    <w:rsid w:val="00F4002A"/>
    <w:rsid w:val="00F4048D"/>
    <w:rsid w:val="00F453E5"/>
    <w:rsid w:val="00F46072"/>
    <w:rsid w:val="00F4662A"/>
    <w:rsid w:val="00F467DD"/>
    <w:rsid w:val="00F46B4B"/>
    <w:rsid w:val="00F47901"/>
    <w:rsid w:val="00F5296C"/>
    <w:rsid w:val="00F53A1F"/>
    <w:rsid w:val="00F53B49"/>
    <w:rsid w:val="00F55219"/>
    <w:rsid w:val="00F579F5"/>
    <w:rsid w:val="00F57EB4"/>
    <w:rsid w:val="00F63846"/>
    <w:rsid w:val="00F64E33"/>
    <w:rsid w:val="00F66EB3"/>
    <w:rsid w:val="00F75E3A"/>
    <w:rsid w:val="00F805B8"/>
    <w:rsid w:val="00F81AB2"/>
    <w:rsid w:val="00F8299B"/>
    <w:rsid w:val="00F835B8"/>
    <w:rsid w:val="00F85800"/>
    <w:rsid w:val="00F86721"/>
    <w:rsid w:val="00F9015A"/>
    <w:rsid w:val="00F90AEA"/>
    <w:rsid w:val="00F90BC3"/>
    <w:rsid w:val="00F921C2"/>
    <w:rsid w:val="00F92D80"/>
    <w:rsid w:val="00F936CF"/>
    <w:rsid w:val="00F94C71"/>
    <w:rsid w:val="00F94D34"/>
    <w:rsid w:val="00F96060"/>
    <w:rsid w:val="00F96101"/>
    <w:rsid w:val="00F96807"/>
    <w:rsid w:val="00F96D51"/>
    <w:rsid w:val="00F97F22"/>
    <w:rsid w:val="00FA01EC"/>
    <w:rsid w:val="00FA11AB"/>
    <w:rsid w:val="00FA223D"/>
    <w:rsid w:val="00FA296C"/>
    <w:rsid w:val="00FA396F"/>
    <w:rsid w:val="00FA660F"/>
    <w:rsid w:val="00FA7670"/>
    <w:rsid w:val="00FA7840"/>
    <w:rsid w:val="00FB0E1B"/>
    <w:rsid w:val="00FB2053"/>
    <w:rsid w:val="00FB3198"/>
    <w:rsid w:val="00FB31C6"/>
    <w:rsid w:val="00FB38D6"/>
    <w:rsid w:val="00FB40A5"/>
    <w:rsid w:val="00FB5178"/>
    <w:rsid w:val="00FB64B0"/>
    <w:rsid w:val="00FB65E3"/>
    <w:rsid w:val="00FB7C96"/>
    <w:rsid w:val="00FC1647"/>
    <w:rsid w:val="00FC27FB"/>
    <w:rsid w:val="00FC31AD"/>
    <w:rsid w:val="00FC6D61"/>
    <w:rsid w:val="00FC774A"/>
    <w:rsid w:val="00FD0BCD"/>
    <w:rsid w:val="00FD2395"/>
    <w:rsid w:val="00FD2650"/>
    <w:rsid w:val="00FD359D"/>
    <w:rsid w:val="00FD5813"/>
    <w:rsid w:val="00FD7EAF"/>
    <w:rsid w:val="00FD7F40"/>
    <w:rsid w:val="00FE0242"/>
    <w:rsid w:val="00FE3D77"/>
    <w:rsid w:val="00FE4B77"/>
    <w:rsid w:val="00FE5B44"/>
    <w:rsid w:val="00FE6E0E"/>
    <w:rsid w:val="00FF2D46"/>
    <w:rsid w:val="00FF2FDA"/>
    <w:rsid w:val="00FF5198"/>
    <w:rsid w:val="00FF664E"/>
    <w:rsid w:val="00FF69A8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C33AD"/>
    <w:pPr>
      <w:ind w:left="720"/>
      <w:contextualSpacing/>
    </w:pPr>
  </w:style>
  <w:style w:type="table" w:styleId="a6">
    <w:name w:val="Table Grid"/>
    <w:basedOn w:val="a1"/>
    <w:uiPriority w:val="59"/>
    <w:rsid w:val="00A22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9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3CF8"/>
  </w:style>
  <w:style w:type="paragraph" w:styleId="a9">
    <w:name w:val="footer"/>
    <w:basedOn w:val="a"/>
    <w:link w:val="aa"/>
    <w:uiPriority w:val="99"/>
    <w:unhideWhenUsed/>
    <w:rsid w:val="00A9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3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C33AD"/>
    <w:pPr>
      <w:ind w:left="720"/>
      <w:contextualSpacing/>
    </w:pPr>
  </w:style>
  <w:style w:type="table" w:styleId="a6">
    <w:name w:val="Table Grid"/>
    <w:basedOn w:val="a1"/>
    <w:uiPriority w:val="59"/>
    <w:rsid w:val="00A22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9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3CF8"/>
  </w:style>
  <w:style w:type="paragraph" w:styleId="a9">
    <w:name w:val="footer"/>
    <w:basedOn w:val="a"/>
    <w:link w:val="aa"/>
    <w:uiPriority w:val="99"/>
    <w:unhideWhenUsed/>
    <w:rsid w:val="00A9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3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E19EB-1780-4BAF-89A9-B3DA51F4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25</Pages>
  <Words>5245</Words>
  <Characters>29902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10</cp:revision>
  <dcterms:created xsi:type="dcterms:W3CDTF">2012-11-19T16:26:00Z</dcterms:created>
  <dcterms:modified xsi:type="dcterms:W3CDTF">2012-11-27T21:24:00Z</dcterms:modified>
</cp:coreProperties>
</file>